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7D" w:rsidRDefault="006E7E67">
      <w:pPr>
        <w:pStyle w:val="a3"/>
        <w:spacing w:before="9"/>
        <w:rPr>
          <w:rFonts w:ascii="Times New Roman"/>
        </w:rPr>
      </w:pPr>
      <w:r>
        <w:rPr>
          <w:rFonts w:ascii="Times New Roman"/>
          <w:noProof/>
          <w:lang w:val="en-US" w:bidi="ar-SA"/>
        </w:rPr>
        <w:drawing>
          <wp:anchor distT="0" distB="0" distL="114300" distR="114300" simplePos="0" relativeHeight="251658240" behindDoc="0" locked="0" layoutInCell="1" allowOverlap="1">
            <wp:simplePos x="0" y="0"/>
            <wp:positionH relativeFrom="page">
              <wp:posOffset>11988800</wp:posOffset>
            </wp:positionH>
            <wp:positionV relativeFrom="topMargin">
              <wp:posOffset>11925300</wp:posOffset>
            </wp:positionV>
            <wp:extent cx="431800" cy="419100"/>
            <wp:effectExtent l="0" t="0" r="0" b="0"/>
            <wp:wrapNone/>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94210" name=""/>
                    <pic:cNvPicPr>
                      <a:picLocks noChangeAspect="1"/>
                    </pic:cNvPicPr>
                  </pic:nvPicPr>
                  <pic:blipFill>
                    <a:blip r:embed="rId7"/>
                    <a:stretch>
                      <a:fillRect/>
                    </a:stretch>
                  </pic:blipFill>
                  <pic:spPr>
                    <a:xfrm>
                      <a:off x="0" y="0"/>
                      <a:ext cx="431800" cy="419100"/>
                    </a:xfrm>
                    <a:prstGeom prst="rect">
                      <a:avLst/>
                    </a:prstGeom>
                  </pic:spPr>
                </pic:pic>
              </a:graphicData>
            </a:graphic>
          </wp:anchor>
        </w:drawing>
      </w:r>
    </w:p>
    <w:p w:rsidR="0090467D" w:rsidRPr="00D65E23" w:rsidRDefault="006E7E67">
      <w:pPr>
        <w:pStyle w:val="Heading1"/>
        <w:ind w:firstLine="0"/>
        <w:rPr>
          <w:color w:val="E36C0A" w:themeColor="accent6" w:themeShade="BF"/>
        </w:rPr>
      </w:pPr>
      <w:r w:rsidRPr="00D65E23">
        <w:rPr>
          <w:rFonts w:ascii="Times New Roman" w:eastAsia="Times New Roman"/>
          <w:color w:val="E36C0A" w:themeColor="accent6" w:themeShade="BF"/>
        </w:rPr>
        <w:t xml:space="preserve">2019-2020 </w:t>
      </w:r>
      <w:r w:rsidRPr="00D65E23">
        <w:rPr>
          <w:color w:val="E36C0A" w:themeColor="accent6" w:themeShade="BF"/>
        </w:rPr>
        <w:t>江西省上饶市广丰区丰溪中学八年级上期中物理试卷</w:t>
      </w:r>
    </w:p>
    <w:p w:rsidR="0090467D" w:rsidRDefault="0090467D">
      <w:pPr>
        <w:pStyle w:val="a3"/>
        <w:rPr>
          <w:rFonts w:ascii="黑体"/>
          <w:sz w:val="20"/>
        </w:rPr>
      </w:pPr>
    </w:p>
    <w:p w:rsidR="0090467D" w:rsidRDefault="0090467D">
      <w:pPr>
        <w:pStyle w:val="a3"/>
        <w:rPr>
          <w:rFonts w:ascii="黑体"/>
          <w:sz w:val="20"/>
        </w:rPr>
      </w:pPr>
    </w:p>
    <w:p w:rsidR="0090467D" w:rsidRDefault="0090467D">
      <w:pPr>
        <w:pStyle w:val="a3"/>
        <w:spacing w:before="5"/>
        <w:rPr>
          <w:rFonts w:ascii="黑体"/>
          <w:sz w:val="16"/>
        </w:rPr>
      </w:pPr>
    </w:p>
    <w:p w:rsidR="0090467D" w:rsidRDefault="0090467D">
      <w:pPr>
        <w:rPr>
          <w:rFonts w:ascii="黑体"/>
          <w:sz w:val="16"/>
        </w:rPr>
        <w:sectPr w:rsidR="0090467D">
          <w:headerReference w:type="default" r:id="rId8"/>
          <w:type w:val="continuous"/>
          <w:pgSz w:w="11910" w:h="16840"/>
          <w:pgMar w:top="1580" w:right="920" w:bottom="280" w:left="1020" w:header="708" w:footer="708" w:gutter="0"/>
          <w:cols w:space="708"/>
        </w:sectPr>
      </w:pPr>
    </w:p>
    <w:p w:rsidR="0090467D" w:rsidRDefault="006E7E67">
      <w:pPr>
        <w:pStyle w:val="a3"/>
        <w:tabs>
          <w:tab w:val="left" w:pos="1483"/>
        </w:tabs>
        <w:spacing w:before="77"/>
        <w:ind w:left="112"/>
        <w:rPr>
          <w:rFonts w:ascii="Times New Roman" w:eastAsia="Times New Roman"/>
        </w:rPr>
      </w:pPr>
      <w:r>
        <w:rPr>
          <w:w w:val="95"/>
        </w:rPr>
        <w:lastRenderedPageBreak/>
        <w:t>学校</w:t>
      </w:r>
      <w:r>
        <w:rPr>
          <w:rFonts w:ascii="Times New Roman" w:eastAsia="Times New Roman"/>
          <w:w w:val="95"/>
        </w:rPr>
        <w:t>:</w:t>
      </w:r>
      <w:r>
        <w:rPr>
          <w:rFonts w:ascii="Times New Roman" w:eastAsia="Times New Roman"/>
          <w:w w:val="95"/>
          <w:u w:val="single"/>
        </w:rPr>
        <w:t xml:space="preserve"> </w:t>
      </w:r>
      <w:r>
        <w:rPr>
          <w:rFonts w:ascii="Times New Roman" w:eastAsia="Times New Roman"/>
          <w:u w:val="single"/>
        </w:rPr>
        <w:tab/>
      </w:r>
    </w:p>
    <w:p w:rsidR="0090467D" w:rsidRDefault="006E7E67">
      <w:pPr>
        <w:pStyle w:val="a3"/>
        <w:tabs>
          <w:tab w:val="left" w:pos="1483"/>
        </w:tabs>
        <w:spacing w:before="77"/>
        <w:ind w:left="112"/>
        <w:rPr>
          <w:rFonts w:ascii="Times New Roman" w:eastAsia="Times New Roman"/>
        </w:rPr>
      </w:pPr>
      <w:r>
        <w:br w:type="column"/>
      </w:r>
      <w:r>
        <w:rPr>
          <w:w w:val="95"/>
        </w:rPr>
        <w:lastRenderedPageBreak/>
        <w:t>班级</w:t>
      </w:r>
      <w:r>
        <w:rPr>
          <w:rFonts w:ascii="Times New Roman" w:eastAsia="Times New Roman"/>
          <w:w w:val="95"/>
        </w:rPr>
        <w:t>:</w:t>
      </w:r>
      <w:r>
        <w:rPr>
          <w:rFonts w:ascii="Times New Roman" w:eastAsia="Times New Roman"/>
          <w:w w:val="95"/>
          <w:u w:val="single"/>
        </w:rPr>
        <w:t xml:space="preserve"> </w:t>
      </w:r>
      <w:r>
        <w:rPr>
          <w:rFonts w:ascii="Times New Roman" w:eastAsia="Times New Roman"/>
          <w:u w:val="single"/>
        </w:rPr>
        <w:tab/>
      </w:r>
    </w:p>
    <w:p w:rsidR="0090467D" w:rsidRDefault="006E7E67">
      <w:pPr>
        <w:pStyle w:val="a3"/>
        <w:tabs>
          <w:tab w:val="left" w:pos="1483"/>
        </w:tabs>
        <w:spacing w:before="77"/>
        <w:ind w:left="112"/>
        <w:rPr>
          <w:rFonts w:ascii="Times New Roman" w:eastAsia="Times New Roman"/>
        </w:rPr>
      </w:pPr>
      <w:r>
        <w:br w:type="column"/>
      </w:r>
      <w:r>
        <w:rPr>
          <w:w w:val="95"/>
        </w:rPr>
        <w:lastRenderedPageBreak/>
        <w:t>姓名</w:t>
      </w:r>
      <w:r>
        <w:rPr>
          <w:rFonts w:ascii="Times New Roman" w:eastAsia="Times New Roman"/>
          <w:w w:val="95"/>
        </w:rPr>
        <w:t>:</w:t>
      </w:r>
      <w:r>
        <w:rPr>
          <w:rFonts w:ascii="Times New Roman" w:eastAsia="Times New Roman"/>
          <w:w w:val="95"/>
          <w:u w:val="single"/>
        </w:rPr>
        <w:t xml:space="preserve"> </w:t>
      </w:r>
      <w:r>
        <w:rPr>
          <w:rFonts w:ascii="Times New Roman" w:eastAsia="Times New Roman"/>
          <w:u w:val="single"/>
        </w:rPr>
        <w:tab/>
      </w:r>
    </w:p>
    <w:p w:rsidR="0090467D" w:rsidRDefault="006E7E67">
      <w:pPr>
        <w:pStyle w:val="a3"/>
        <w:tabs>
          <w:tab w:val="left" w:pos="1483"/>
        </w:tabs>
        <w:spacing w:before="77"/>
        <w:ind w:left="112"/>
        <w:rPr>
          <w:rFonts w:ascii="Times New Roman" w:eastAsia="Times New Roman"/>
        </w:rPr>
      </w:pPr>
      <w:r>
        <w:br w:type="column"/>
      </w:r>
      <w:r>
        <w:rPr>
          <w:w w:val="95"/>
        </w:rPr>
        <w:lastRenderedPageBreak/>
        <w:t>学号</w:t>
      </w:r>
      <w:r>
        <w:rPr>
          <w:rFonts w:ascii="Times New Roman" w:eastAsia="Times New Roman"/>
          <w:w w:val="95"/>
        </w:rPr>
        <w:t>:</w:t>
      </w:r>
      <w:r>
        <w:rPr>
          <w:rFonts w:ascii="Times New Roman" w:eastAsia="Times New Roman"/>
          <w:w w:val="95"/>
          <w:u w:val="single"/>
        </w:rPr>
        <w:t xml:space="preserve"> </w:t>
      </w:r>
      <w:r>
        <w:rPr>
          <w:rFonts w:ascii="Times New Roman" w:eastAsia="Times New Roman"/>
          <w:u w:val="single"/>
        </w:rPr>
        <w:tab/>
      </w:r>
    </w:p>
    <w:p w:rsidR="0090467D" w:rsidRDefault="0090467D">
      <w:pPr>
        <w:rPr>
          <w:rFonts w:ascii="Times New Roman" w:eastAsia="Times New Roman"/>
        </w:rPr>
        <w:sectPr w:rsidR="0090467D">
          <w:type w:val="continuous"/>
          <w:pgSz w:w="11910" w:h="16840"/>
          <w:pgMar w:top="1580" w:right="920" w:bottom="280" w:left="1020" w:header="708" w:footer="708" w:gutter="0"/>
          <w:cols w:num="4" w:space="708" w:equalWidth="0">
            <w:col w:w="1524" w:space="950"/>
            <w:col w:w="1524" w:space="1054"/>
            <w:col w:w="1524" w:space="1056"/>
            <w:col w:w="2338"/>
          </w:cols>
        </w:sectPr>
      </w:pPr>
    </w:p>
    <w:p w:rsidR="0090467D" w:rsidRDefault="0090467D">
      <w:pPr>
        <w:pStyle w:val="a3"/>
        <w:rPr>
          <w:rFonts w:ascii="Times New Roman"/>
          <w:sz w:val="20"/>
        </w:rPr>
      </w:pPr>
    </w:p>
    <w:p w:rsidR="0090467D" w:rsidRDefault="0090467D">
      <w:pPr>
        <w:pStyle w:val="a3"/>
        <w:rPr>
          <w:rFonts w:ascii="Times New Roman"/>
          <w:sz w:val="20"/>
        </w:rPr>
      </w:pPr>
    </w:p>
    <w:p w:rsidR="0090467D" w:rsidRDefault="006E7E67">
      <w:pPr>
        <w:pStyle w:val="Heading2"/>
        <w:spacing w:before="189"/>
      </w:pPr>
      <w:r>
        <w:t>一、单选题（共</w:t>
      </w:r>
      <w:r>
        <w:t xml:space="preserve"> </w:t>
      </w:r>
      <w:r>
        <w:rPr>
          <w:rFonts w:ascii="Times New Roman" w:eastAsia="Times New Roman"/>
        </w:rPr>
        <w:t xml:space="preserve">6 </w:t>
      </w:r>
      <w:r>
        <w:t>小题）</w:t>
      </w:r>
    </w:p>
    <w:p w:rsidR="0090467D" w:rsidRDefault="0090467D">
      <w:pPr>
        <w:pStyle w:val="a3"/>
        <w:spacing w:before="6"/>
        <w:rPr>
          <w:rFonts w:ascii="黑体"/>
          <w:sz w:val="32"/>
        </w:rPr>
      </w:pPr>
    </w:p>
    <w:p w:rsidR="0090467D" w:rsidRDefault="006E7E67">
      <w:pPr>
        <w:pStyle w:val="a4"/>
        <w:numPr>
          <w:ilvl w:val="0"/>
          <w:numId w:val="15"/>
        </w:numPr>
        <w:tabs>
          <w:tab w:val="left" w:pos="272"/>
          <w:tab w:val="left" w:pos="6779"/>
        </w:tabs>
        <w:ind w:hanging="160"/>
        <w:rPr>
          <w:sz w:val="21"/>
        </w:rPr>
      </w:pPr>
      <w:r>
        <w:rPr>
          <w:sz w:val="21"/>
        </w:rPr>
        <w:t>根据你对生活中物理量的认识，下列数据中最接近生活实际的是（</w:t>
      </w:r>
      <w:r>
        <w:rPr>
          <w:sz w:val="21"/>
        </w:rPr>
        <w:tab/>
      </w:r>
      <w:r>
        <w:rPr>
          <w:sz w:val="21"/>
        </w:rPr>
        <w:t>）</w:t>
      </w:r>
    </w:p>
    <w:p w:rsidR="0090467D" w:rsidRDefault="0090467D">
      <w:pPr>
        <w:pStyle w:val="a3"/>
        <w:spacing w:before="1"/>
        <w:rPr>
          <w:sz w:val="16"/>
        </w:rPr>
      </w:pPr>
    </w:p>
    <w:p w:rsidR="0090467D" w:rsidRDefault="006E7E67">
      <w:pPr>
        <w:pStyle w:val="a3"/>
        <w:spacing w:line="422" w:lineRule="auto"/>
        <w:ind w:left="386" w:right="6669"/>
        <w:rPr>
          <w:rFonts w:ascii="Times New Roman" w:eastAsia="Times New Roman" w:hAnsi="Times New Roman"/>
        </w:rPr>
      </w:pPr>
      <w:r>
        <w:rPr>
          <w:rFonts w:ascii="Times New Roman" w:eastAsia="Times New Roman" w:hAnsi="Times New Roman"/>
        </w:rPr>
        <w:t>A</w:t>
      </w:r>
      <w:r>
        <w:rPr>
          <w:spacing w:val="-1"/>
        </w:rPr>
        <w:t>．人的正常体温约为</w:t>
      </w:r>
      <w:r>
        <w:rPr>
          <w:spacing w:val="-1"/>
        </w:rPr>
        <w:t xml:space="preserve"> </w:t>
      </w:r>
      <w:r>
        <w:rPr>
          <w:rFonts w:ascii="Times New Roman" w:eastAsia="Times New Roman" w:hAnsi="Times New Roman"/>
        </w:rPr>
        <w:t>38℃ B</w:t>
      </w:r>
      <w:r>
        <w:rPr>
          <w:spacing w:val="-5"/>
        </w:rPr>
        <w:t>．中学生的课桌高约为</w:t>
      </w:r>
      <w:r>
        <w:rPr>
          <w:spacing w:val="-5"/>
        </w:rPr>
        <w:t xml:space="preserve"> </w:t>
      </w:r>
      <w:r>
        <w:rPr>
          <w:rFonts w:ascii="Times New Roman" w:eastAsia="Times New Roman" w:hAnsi="Times New Roman"/>
        </w:rPr>
        <w:t>1.5m C</w:t>
      </w:r>
      <w:r>
        <w:rPr>
          <w:spacing w:val="-5"/>
        </w:rPr>
        <w:t>．自行车行驶的速度约为</w:t>
      </w:r>
      <w:r>
        <w:rPr>
          <w:spacing w:val="-5"/>
        </w:rPr>
        <w:t xml:space="preserve"> </w:t>
      </w:r>
      <w:r>
        <w:rPr>
          <w:rFonts w:ascii="Times New Roman" w:eastAsia="Times New Roman" w:hAnsi="Times New Roman"/>
          <w:spacing w:val="-4"/>
        </w:rPr>
        <w:t>5m/s</w:t>
      </w:r>
    </w:p>
    <w:p w:rsidR="0090467D" w:rsidRDefault="006E7E67">
      <w:pPr>
        <w:pStyle w:val="a3"/>
        <w:ind w:left="386"/>
        <w:rPr>
          <w:rFonts w:ascii="Times New Roman" w:eastAsia="Times New Roman"/>
        </w:rPr>
      </w:pPr>
      <w:r>
        <w:rPr>
          <w:rFonts w:ascii="Times New Roman" w:eastAsia="Times New Roman"/>
        </w:rPr>
        <w:t>D</w:t>
      </w:r>
      <w:r>
        <w:t>．人正常眨眼一次的时间约为</w:t>
      </w:r>
      <w:r>
        <w:t xml:space="preserve"> </w:t>
      </w:r>
      <w:r>
        <w:rPr>
          <w:rFonts w:ascii="Times New Roman" w:eastAsia="Times New Roman"/>
        </w:rPr>
        <w:t>5s</w:t>
      </w:r>
    </w:p>
    <w:p w:rsidR="0090467D" w:rsidRDefault="0090467D">
      <w:pPr>
        <w:pStyle w:val="a3"/>
        <w:rPr>
          <w:rFonts w:ascii="Times New Roman"/>
          <w:sz w:val="22"/>
        </w:rPr>
      </w:pPr>
    </w:p>
    <w:p w:rsidR="0090467D" w:rsidRDefault="0090467D">
      <w:pPr>
        <w:pStyle w:val="a3"/>
        <w:spacing w:before="3"/>
        <w:rPr>
          <w:rFonts w:ascii="Times New Roman"/>
          <w:sz w:val="23"/>
        </w:rPr>
      </w:pPr>
    </w:p>
    <w:p w:rsidR="0090467D" w:rsidRDefault="006E7E67">
      <w:pPr>
        <w:pStyle w:val="a4"/>
        <w:numPr>
          <w:ilvl w:val="0"/>
          <w:numId w:val="15"/>
        </w:numPr>
        <w:tabs>
          <w:tab w:val="left" w:pos="272"/>
          <w:tab w:val="left" w:pos="3537"/>
        </w:tabs>
        <w:spacing w:line="424" w:lineRule="auto"/>
        <w:ind w:left="386" w:right="212" w:hanging="274"/>
        <w:rPr>
          <w:sz w:val="21"/>
        </w:rPr>
      </w:pPr>
      <w:r>
        <w:rPr>
          <w:noProof/>
          <w:lang w:val="en-US" w:bidi="ar-SA"/>
        </w:rPr>
        <w:drawing>
          <wp:anchor distT="0" distB="0" distL="0" distR="0" simplePos="0" relativeHeight="251663360" behindDoc="1" locked="0" layoutInCell="1" allowOverlap="1">
            <wp:simplePos x="0" y="0"/>
            <wp:positionH relativeFrom="page">
              <wp:posOffset>893063</wp:posOffset>
            </wp:positionH>
            <wp:positionV relativeFrom="paragraph">
              <wp:posOffset>553351</wp:posOffset>
            </wp:positionV>
            <wp:extent cx="1037844" cy="7711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37844" cy="771144"/>
                    </a:xfrm>
                    <a:prstGeom prst="rect">
                      <a:avLst/>
                    </a:prstGeom>
                  </pic:spPr>
                </pic:pic>
              </a:graphicData>
            </a:graphic>
          </wp:anchor>
        </w:drawing>
      </w:r>
      <w:r>
        <w:rPr>
          <w:sz w:val="21"/>
        </w:rPr>
        <w:t>如图展示的是翟志刚在太空中走出</w:t>
      </w:r>
      <w:r>
        <w:rPr>
          <w:sz w:val="21"/>
        </w:rPr>
        <w:t>“</w:t>
      </w:r>
      <w:r>
        <w:rPr>
          <w:sz w:val="21"/>
        </w:rPr>
        <w:t>神舟</w:t>
      </w:r>
      <w:r>
        <w:rPr>
          <w:sz w:val="21"/>
        </w:rPr>
        <w:t>”</w:t>
      </w:r>
      <w:r>
        <w:rPr>
          <w:sz w:val="21"/>
        </w:rPr>
        <w:t>七号载人飞船，站在舱口处手举五星红旗的情景。若说他是静止的，则选择的参照物是（</w:t>
      </w:r>
      <w:r>
        <w:rPr>
          <w:sz w:val="21"/>
        </w:rPr>
        <w:tab/>
      </w:r>
      <w:r>
        <w:rPr>
          <w:sz w:val="21"/>
        </w:rPr>
        <w:t>）</w:t>
      </w:r>
    </w:p>
    <w:p w:rsidR="0090467D" w:rsidRDefault="0090467D">
      <w:pPr>
        <w:pStyle w:val="a3"/>
        <w:rPr>
          <w:sz w:val="20"/>
        </w:rPr>
      </w:pPr>
    </w:p>
    <w:p w:rsidR="0090467D" w:rsidRDefault="0090467D">
      <w:pPr>
        <w:pStyle w:val="a3"/>
        <w:rPr>
          <w:sz w:val="20"/>
        </w:rPr>
      </w:pPr>
    </w:p>
    <w:p w:rsidR="0090467D" w:rsidRDefault="0090467D">
      <w:pPr>
        <w:pStyle w:val="a3"/>
        <w:spacing w:before="9"/>
        <w:rPr>
          <w:sz w:val="17"/>
        </w:rPr>
      </w:pPr>
    </w:p>
    <w:p w:rsidR="0090467D" w:rsidRDefault="006E7E67">
      <w:pPr>
        <w:pStyle w:val="a3"/>
        <w:tabs>
          <w:tab w:val="left" w:pos="2414"/>
          <w:tab w:val="left" w:pos="3839"/>
          <w:tab w:val="left" w:pos="4514"/>
          <w:tab w:val="left" w:pos="6513"/>
        </w:tabs>
        <w:spacing w:line="790" w:lineRule="atLeast"/>
        <w:ind w:left="112" w:right="1935" w:firstLine="273"/>
      </w:pPr>
      <w:r>
        <w:rPr>
          <w:rFonts w:ascii="Times New Roman" w:eastAsia="Times New Roman" w:hAnsi="Times New Roman"/>
          <w:w w:val="99"/>
        </w:rPr>
        <w:t>A</w:t>
      </w:r>
      <w:r>
        <w:rPr>
          <w:spacing w:val="-1"/>
          <w:w w:val="99"/>
        </w:rPr>
        <w:t>．</w:t>
      </w:r>
      <w:r>
        <w:rPr>
          <w:spacing w:val="2"/>
          <w:w w:val="99"/>
        </w:rPr>
        <w:t>地</w:t>
      </w:r>
      <w:r>
        <w:rPr>
          <w:w w:val="99"/>
        </w:rPr>
        <w:t>球</w:t>
      </w:r>
      <w:r>
        <w:tab/>
      </w:r>
      <w:r>
        <w:rPr>
          <w:rFonts w:ascii="Times New Roman" w:eastAsia="Times New Roman" w:hAnsi="Times New Roman"/>
          <w:spacing w:val="-1"/>
          <w:w w:val="99"/>
        </w:rPr>
        <w:t>B</w:t>
      </w:r>
      <w:r>
        <w:rPr>
          <w:spacing w:val="-1"/>
          <w:w w:val="99"/>
        </w:rPr>
        <w:t>．</w:t>
      </w:r>
      <w:r>
        <w:rPr>
          <w:spacing w:val="2"/>
          <w:w w:val="99"/>
        </w:rPr>
        <w:t>太</w:t>
      </w:r>
      <w:r>
        <w:rPr>
          <w:w w:val="99"/>
        </w:rPr>
        <w:t>阳</w:t>
      </w:r>
      <w:r>
        <w:tab/>
      </w:r>
      <w:r>
        <w:tab/>
      </w:r>
      <w:r>
        <w:rPr>
          <w:rFonts w:ascii="Times New Roman" w:eastAsia="Times New Roman" w:hAnsi="Times New Roman"/>
          <w:spacing w:val="-1"/>
          <w:w w:val="99"/>
        </w:rPr>
        <w:t>C</w:t>
      </w:r>
      <w:r>
        <w:rPr>
          <w:spacing w:val="-1"/>
          <w:w w:val="99"/>
        </w:rPr>
        <w:t>．</w:t>
      </w:r>
      <w:r>
        <w:rPr>
          <w:spacing w:val="2"/>
          <w:w w:val="99"/>
        </w:rPr>
        <w:t>月</w:t>
      </w:r>
      <w:r>
        <w:rPr>
          <w:w w:val="99"/>
        </w:rPr>
        <w:t>亮</w:t>
      </w:r>
      <w:r>
        <w:tab/>
      </w:r>
      <w:r>
        <w:rPr>
          <w:rFonts w:ascii="Times New Roman" w:eastAsia="Times New Roman" w:hAnsi="Times New Roman"/>
          <w:w w:val="99"/>
        </w:rPr>
        <w:t>D</w:t>
      </w:r>
      <w:r>
        <w:rPr>
          <w:spacing w:val="-104"/>
          <w:w w:val="99"/>
        </w:rPr>
        <w:t>．</w:t>
      </w:r>
      <w:r>
        <w:rPr>
          <w:spacing w:val="-1"/>
          <w:w w:val="99"/>
        </w:rPr>
        <w:t>“</w:t>
      </w:r>
      <w:r>
        <w:rPr>
          <w:spacing w:val="-1"/>
          <w:w w:val="99"/>
        </w:rPr>
        <w:t>神</w:t>
      </w:r>
      <w:r>
        <w:rPr>
          <w:spacing w:val="2"/>
          <w:w w:val="99"/>
        </w:rPr>
        <w:t>舟</w:t>
      </w:r>
      <w:r>
        <w:rPr>
          <w:spacing w:val="2"/>
          <w:w w:val="99"/>
        </w:rPr>
        <w:t>”</w:t>
      </w:r>
      <w:r>
        <w:rPr>
          <w:spacing w:val="-1"/>
          <w:w w:val="99"/>
        </w:rPr>
        <w:t>飞</w:t>
      </w:r>
      <w:r>
        <w:rPr>
          <w:spacing w:val="-13"/>
          <w:w w:val="99"/>
        </w:rPr>
        <w:t>船</w:t>
      </w:r>
      <w:r>
        <w:rPr>
          <w:w w:val="99"/>
        </w:rPr>
        <w:t xml:space="preserve"> </w:t>
      </w:r>
      <w:r>
        <w:rPr>
          <w:rFonts w:ascii="Times New Roman" w:eastAsia="Times New Roman" w:hAnsi="Times New Roman"/>
        </w:rPr>
        <w:t>3.</w:t>
      </w:r>
      <w:r>
        <w:t>关于声现象，下列说法正确的是（</w:t>
      </w:r>
      <w:r>
        <w:tab/>
      </w:r>
      <w:r>
        <w:t>）</w:t>
      </w:r>
    </w:p>
    <w:p w:rsidR="0090467D" w:rsidRDefault="0090467D">
      <w:pPr>
        <w:pStyle w:val="a3"/>
        <w:spacing w:before="1"/>
        <w:rPr>
          <w:sz w:val="16"/>
        </w:rPr>
      </w:pPr>
    </w:p>
    <w:p w:rsidR="0090467D" w:rsidRDefault="006E7E67">
      <w:pPr>
        <w:pStyle w:val="a4"/>
        <w:numPr>
          <w:ilvl w:val="0"/>
          <w:numId w:val="14"/>
        </w:numPr>
        <w:tabs>
          <w:tab w:val="left" w:pos="748"/>
        </w:tabs>
        <w:rPr>
          <w:sz w:val="21"/>
        </w:rPr>
      </w:pPr>
      <w:r>
        <w:rPr>
          <w:sz w:val="21"/>
        </w:rPr>
        <w:t>“</w:t>
      </w:r>
      <w:r>
        <w:rPr>
          <w:sz w:val="21"/>
        </w:rPr>
        <w:t>声纹门锁</w:t>
      </w:r>
      <w:r>
        <w:rPr>
          <w:sz w:val="21"/>
        </w:rPr>
        <w:t>”</w:t>
      </w:r>
      <w:r>
        <w:rPr>
          <w:sz w:val="21"/>
        </w:rPr>
        <w:t>是根据声音的响度来判断的</w:t>
      </w:r>
    </w:p>
    <w:p w:rsidR="0090467D" w:rsidRDefault="0090467D">
      <w:pPr>
        <w:pStyle w:val="a3"/>
        <w:spacing w:before="12"/>
        <w:rPr>
          <w:sz w:val="15"/>
        </w:rPr>
      </w:pPr>
    </w:p>
    <w:p w:rsidR="0090467D" w:rsidRDefault="006E7E67">
      <w:pPr>
        <w:pStyle w:val="a4"/>
        <w:numPr>
          <w:ilvl w:val="0"/>
          <w:numId w:val="14"/>
        </w:numPr>
        <w:tabs>
          <w:tab w:val="left" w:pos="738"/>
        </w:tabs>
        <w:spacing w:line="424" w:lineRule="auto"/>
        <w:ind w:left="386" w:right="3767" w:firstLine="0"/>
        <w:rPr>
          <w:sz w:val="21"/>
        </w:rPr>
      </w:pPr>
      <w:r>
        <w:rPr>
          <w:w w:val="95"/>
          <w:sz w:val="21"/>
        </w:rPr>
        <w:t>中考期间考场附近禁止鸣笛，是在声源处消声来控制噪声的</w:t>
      </w:r>
      <w:r>
        <w:rPr>
          <w:rFonts w:ascii="Times New Roman" w:eastAsia="Times New Roman"/>
          <w:sz w:val="21"/>
        </w:rPr>
        <w:t>C</w:t>
      </w:r>
      <w:r>
        <w:rPr>
          <w:sz w:val="21"/>
        </w:rPr>
        <w:t>．我们可以利用回声来测量地球与月球之间的距离</w:t>
      </w:r>
    </w:p>
    <w:p w:rsidR="0090467D" w:rsidRDefault="006E7E67">
      <w:pPr>
        <w:pStyle w:val="a3"/>
        <w:spacing w:line="265" w:lineRule="exact"/>
        <w:ind w:left="386"/>
      </w:pPr>
      <w:r>
        <w:rPr>
          <w:rFonts w:ascii="Times New Roman" w:eastAsia="Times New Roman" w:hAnsi="Times New Roman"/>
          <w:w w:val="99"/>
        </w:rPr>
        <w:t>D</w:t>
      </w:r>
      <w:r>
        <w:rPr>
          <w:spacing w:val="-8"/>
          <w:w w:val="99"/>
        </w:rPr>
        <w:t>．用超声波能粉碎人体内的</w:t>
      </w:r>
      <w:r>
        <w:rPr>
          <w:spacing w:val="-8"/>
          <w:w w:val="99"/>
        </w:rPr>
        <w:t>“</w:t>
      </w:r>
      <w:r>
        <w:rPr>
          <w:spacing w:val="-8"/>
          <w:w w:val="99"/>
        </w:rPr>
        <w:t>小石头</w:t>
      </w:r>
      <w:r>
        <w:rPr>
          <w:spacing w:val="-8"/>
          <w:w w:val="99"/>
        </w:rPr>
        <w:t>”</w:t>
      </w:r>
      <w:r>
        <w:rPr>
          <w:spacing w:val="-8"/>
          <w:w w:val="99"/>
        </w:rPr>
        <w:t>，说明声音能够传递信息</w:t>
      </w:r>
    </w:p>
    <w:p w:rsidR="0090467D" w:rsidRDefault="0090467D">
      <w:pPr>
        <w:pStyle w:val="a3"/>
        <w:rPr>
          <w:sz w:val="22"/>
        </w:rPr>
      </w:pPr>
    </w:p>
    <w:p w:rsidR="0090467D" w:rsidRDefault="0090467D">
      <w:pPr>
        <w:pStyle w:val="a3"/>
        <w:spacing w:before="8"/>
        <w:rPr>
          <w:sz w:val="18"/>
        </w:rPr>
      </w:pPr>
    </w:p>
    <w:p w:rsidR="0090467D" w:rsidRDefault="006E7E67">
      <w:pPr>
        <w:pStyle w:val="a4"/>
        <w:numPr>
          <w:ilvl w:val="0"/>
          <w:numId w:val="13"/>
        </w:numPr>
        <w:tabs>
          <w:tab w:val="left" w:pos="272"/>
          <w:tab w:val="left" w:pos="2579"/>
        </w:tabs>
        <w:ind w:hanging="160"/>
        <w:rPr>
          <w:sz w:val="21"/>
        </w:rPr>
      </w:pPr>
      <w:r>
        <w:rPr>
          <w:sz w:val="21"/>
        </w:rPr>
        <w:t>下列说法正确的是（</w:t>
      </w:r>
      <w:r>
        <w:rPr>
          <w:sz w:val="21"/>
        </w:rPr>
        <w:tab/>
      </w:r>
      <w:r>
        <w:rPr>
          <w:sz w:val="21"/>
        </w:rPr>
        <w:t>）</w:t>
      </w:r>
    </w:p>
    <w:p w:rsidR="0090467D" w:rsidRDefault="0090467D">
      <w:pPr>
        <w:pStyle w:val="a3"/>
        <w:spacing w:before="1"/>
        <w:rPr>
          <w:sz w:val="16"/>
        </w:rPr>
      </w:pPr>
    </w:p>
    <w:p w:rsidR="0090467D" w:rsidRDefault="006E7E67">
      <w:pPr>
        <w:pStyle w:val="a3"/>
        <w:spacing w:line="422" w:lineRule="auto"/>
        <w:ind w:left="386" w:right="2708"/>
      </w:pPr>
      <w:r>
        <w:rPr>
          <w:rFonts w:ascii="Times New Roman" w:eastAsia="Times New Roman"/>
          <w:w w:val="95"/>
        </w:rPr>
        <w:t>A</w:t>
      </w:r>
      <w:r>
        <w:rPr>
          <w:w w:val="95"/>
        </w:rPr>
        <w:t>．气体打火机内的气体是用降低温度的办法使之液化后贮存在打火机中的</w:t>
      </w:r>
      <w:r>
        <w:rPr>
          <w:rFonts w:ascii="Times New Roman" w:eastAsia="Times New Roman"/>
        </w:rPr>
        <w:t>B</w:t>
      </w:r>
      <w:r>
        <w:t>．液化石油气的钢瓶内的液化气是用压缩体积的办法使之液化的</w:t>
      </w:r>
    </w:p>
    <w:p w:rsidR="0090467D" w:rsidRDefault="006E7E67">
      <w:pPr>
        <w:pStyle w:val="a4"/>
        <w:numPr>
          <w:ilvl w:val="0"/>
          <w:numId w:val="12"/>
        </w:numPr>
        <w:tabs>
          <w:tab w:val="left" w:pos="738"/>
        </w:tabs>
        <w:spacing w:before="1"/>
        <w:rPr>
          <w:sz w:val="21"/>
        </w:rPr>
      </w:pPr>
      <w:r>
        <w:rPr>
          <w:spacing w:val="-31"/>
          <w:sz w:val="21"/>
        </w:rPr>
        <w:t>被</w:t>
      </w:r>
      <w:r>
        <w:rPr>
          <w:spacing w:val="-31"/>
          <w:sz w:val="21"/>
        </w:rPr>
        <w:t xml:space="preserve"> </w:t>
      </w:r>
      <w:r>
        <w:rPr>
          <w:rFonts w:ascii="Times New Roman" w:eastAsia="Times New Roman" w:hAnsi="Times New Roman"/>
          <w:sz w:val="21"/>
        </w:rPr>
        <w:t>100</w:t>
      </w:r>
      <w:r>
        <w:rPr>
          <w:spacing w:val="-7"/>
          <w:sz w:val="21"/>
        </w:rPr>
        <w:t>℃</w:t>
      </w:r>
      <w:r>
        <w:rPr>
          <w:spacing w:val="-7"/>
          <w:sz w:val="21"/>
        </w:rPr>
        <w:t>的水蒸气烫伤与</w:t>
      </w:r>
      <w:r>
        <w:rPr>
          <w:spacing w:val="-7"/>
          <w:sz w:val="21"/>
        </w:rPr>
        <w:t xml:space="preserve"> </w:t>
      </w:r>
      <w:r>
        <w:rPr>
          <w:rFonts w:ascii="Times New Roman" w:eastAsia="Times New Roman" w:hAnsi="Times New Roman"/>
          <w:sz w:val="21"/>
        </w:rPr>
        <w:t>100</w:t>
      </w:r>
      <w:r>
        <w:rPr>
          <w:sz w:val="21"/>
        </w:rPr>
        <w:t>℃</w:t>
      </w:r>
      <w:r>
        <w:rPr>
          <w:sz w:val="21"/>
        </w:rPr>
        <w:t>的水烫伤是一样严重的</w:t>
      </w:r>
    </w:p>
    <w:p w:rsidR="0090467D" w:rsidRDefault="0090467D">
      <w:pPr>
        <w:pStyle w:val="a3"/>
        <w:spacing w:before="11"/>
        <w:rPr>
          <w:sz w:val="15"/>
        </w:rPr>
      </w:pPr>
    </w:p>
    <w:p w:rsidR="0090467D" w:rsidRDefault="006E7E67">
      <w:pPr>
        <w:pStyle w:val="a4"/>
        <w:numPr>
          <w:ilvl w:val="0"/>
          <w:numId w:val="12"/>
        </w:numPr>
        <w:tabs>
          <w:tab w:val="left" w:pos="748"/>
        </w:tabs>
        <w:ind w:left="747" w:hanging="362"/>
        <w:rPr>
          <w:sz w:val="21"/>
        </w:rPr>
      </w:pPr>
      <w:r>
        <w:rPr>
          <w:spacing w:val="-26"/>
          <w:sz w:val="21"/>
        </w:rPr>
        <w:t>被</w:t>
      </w:r>
      <w:r>
        <w:rPr>
          <w:spacing w:val="-26"/>
          <w:sz w:val="21"/>
        </w:rPr>
        <w:t xml:space="preserve"> </w:t>
      </w:r>
      <w:r>
        <w:rPr>
          <w:rFonts w:ascii="Times New Roman" w:eastAsia="Times New Roman" w:hAnsi="Times New Roman"/>
          <w:sz w:val="21"/>
        </w:rPr>
        <w:t>100</w:t>
      </w:r>
      <w:r>
        <w:rPr>
          <w:spacing w:val="-6"/>
          <w:sz w:val="21"/>
        </w:rPr>
        <w:t>℃</w:t>
      </w:r>
      <w:r>
        <w:rPr>
          <w:spacing w:val="-6"/>
          <w:sz w:val="21"/>
        </w:rPr>
        <w:t>的水蒸气烫伤比</w:t>
      </w:r>
      <w:r>
        <w:rPr>
          <w:spacing w:val="-6"/>
          <w:sz w:val="21"/>
        </w:rPr>
        <w:t xml:space="preserve"> </w:t>
      </w:r>
      <w:r>
        <w:rPr>
          <w:rFonts w:ascii="Times New Roman" w:eastAsia="Times New Roman" w:hAnsi="Times New Roman"/>
          <w:sz w:val="21"/>
        </w:rPr>
        <w:t>100</w:t>
      </w:r>
      <w:r>
        <w:rPr>
          <w:sz w:val="21"/>
        </w:rPr>
        <w:t>℃</w:t>
      </w:r>
      <w:r>
        <w:rPr>
          <w:sz w:val="21"/>
        </w:rPr>
        <w:t>的水烫伤要严重，是因为水变成水蒸气要放热</w:t>
      </w:r>
    </w:p>
    <w:p w:rsidR="0090467D" w:rsidRDefault="0090467D">
      <w:pPr>
        <w:rPr>
          <w:sz w:val="21"/>
        </w:rPr>
        <w:sectPr w:rsidR="0090467D">
          <w:type w:val="continuous"/>
          <w:pgSz w:w="11910" w:h="16840"/>
          <w:pgMar w:top="1580" w:right="920" w:bottom="280" w:left="1020" w:header="708" w:footer="708" w:gutter="0"/>
          <w:cols w:space="708"/>
        </w:sectPr>
      </w:pPr>
    </w:p>
    <w:p w:rsidR="0090467D" w:rsidRDefault="006E7E67">
      <w:pPr>
        <w:pStyle w:val="a4"/>
        <w:numPr>
          <w:ilvl w:val="0"/>
          <w:numId w:val="13"/>
        </w:numPr>
        <w:tabs>
          <w:tab w:val="left" w:pos="272"/>
          <w:tab w:val="left" w:pos="6359"/>
        </w:tabs>
        <w:spacing w:before="58"/>
        <w:ind w:hanging="160"/>
        <w:rPr>
          <w:sz w:val="21"/>
        </w:rPr>
      </w:pPr>
      <w:r>
        <w:rPr>
          <w:sz w:val="21"/>
        </w:rPr>
        <w:lastRenderedPageBreak/>
        <w:t>如图，一入射光线垂直射到平面镜，其反射光线经过的点是（</w:t>
      </w:r>
      <w:r>
        <w:rPr>
          <w:sz w:val="21"/>
        </w:rPr>
        <w:tab/>
      </w:r>
      <w:r>
        <w:rPr>
          <w:sz w:val="21"/>
        </w:rPr>
        <w:t>）</w:t>
      </w:r>
    </w:p>
    <w:p w:rsidR="0090467D" w:rsidRDefault="006E7E67">
      <w:pPr>
        <w:pStyle w:val="a3"/>
        <w:spacing w:before="7"/>
        <w:rPr>
          <w:sz w:val="11"/>
        </w:rPr>
      </w:pPr>
      <w:r>
        <w:rPr>
          <w:noProof/>
          <w:lang w:val="en-US" w:bidi="ar-SA"/>
        </w:rPr>
        <w:drawing>
          <wp:anchor distT="0" distB="0" distL="0" distR="0" simplePos="0" relativeHeight="251659264" behindDoc="0" locked="0" layoutInCell="1" allowOverlap="1">
            <wp:simplePos x="0" y="0"/>
            <wp:positionH relativeFrom="page">
              <wp:posOffset>893063</wp:posOffset>
            </wp:positionH>
            <wp:positionV relativeFrom="paragraph">
              <wp:posOffset>118705</wp:posOffset>
            </wp:positionV>
            <wp:extent cx="942912" cy="8953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942912" cy="895350"/>
                    </a:xfrm>
                    <a:prstGeom prst="rect">
                      <a:avLst/>
                    </a:prstGeom>
                  </pic:spPr>
                </pic:pic>
              </a:graphicData>
            </a:graphic>
          </wp:anchor>
        </w:drawing>
      </w:r>
    </w:p>
    <w:p w:rsidR="0090467D" w:rsidRDefault="006E7E67">
      <w:pPr>
        <w:pStyle w:val="a3"/>
        <w:tabs>
          <w:tab w:val="left" w:pos="2414"/>
          <w:tab w:val="left" w:pos="4514"/>
          <w:tab w:val="left" w:pos="6513"/>
        </w:tabs>
        <w:spacing w:before="159"/>
        <w:ind w:left="386"/>
      </w:pPr>
      <w:r>
        <w:rPr>
          <w:rFonts w:ascii="Times New Roman" w:eastAsia="Times New Roman"/>
        </w:rPr>
        <w:t>A</w:t>
      </w:r>
      <w:r>
        <w:t>．甲</w:t>
      </w:r>
      <w:r>
        <w:tab/>
      </w:r>
      <w:r>
        <w:rPr>
          <w:rFonts w:ascii="Times New Roman" w:eastAsia="Times New Roman"/>
        </w:rPr>
        <w:t>B</w:t>
      </w:r>
      <w:r>
        <w:t>．乙</w:t>
      </w:r>
      <w:r>
        <w:tab/>
      </w:r>
      <w:r>
        <w:rPr>
          <w:rFonts w:ascii="Times New Roman" w:eastAsia="Times New Roman"/>
        </w:rPr>
        <w:t>C</w:t>
      </w:r>
      <w:r>
        <w:t>．丙</w:t>
      </w:r>
      <w:r>
        <w:tab/>
      </w:r>
      <w:r>
        <w:rPr>
          <w:rFonts w:ascii="Times New Roman" w:eastAsia="Times New Roman"/>
        </w:rPr>
        <w:t>D</w:t>
      </w:r>
      <w:r>
        <w:t>．丁</w:t>
      </w:r>
    </w:p>
    <w:p w:rsidR="0090467D" w:rsidRDefault="0090467D">
      <w:pPr>
        <w:pStyle w:val="a3"/>
        <w:rPr>
          <w:sz w:val="22"/>
        </w:rPr>
      </w:pPr>
    </w:p>
    <w:p w:rsidR="0090467D" w:rsidRDefault="0090467D">
      <w:pPr>
        <w:pStyle w:val="a3"/>
        <w:spacing w:before="8"/>
        <w:rPr>
          <w:sz w:val="18"/>
        </w:rPr>
      </w:pPr>
    </w:p>
    <w:p w:rsidR="0090467D" w:rsidRDefault="006E7E67">
      <w:pPr>
        <w:pStyle w:val="a4"/>
        <w:numPr>
          <w:ilvl w:val="0"/>
          <w:numId w:val="13"/>
        </w:numPr>
        <w:tabs>
          <w:tab w:val="left" w:pos="272"/>
          <w:tab w:val="left" w:pos="7411"/>
        </w:tabs>
        <w:ind w:hanging="160"/>
        <w:rPr>
          <w:sz w:val="21"/>
        </w:rPr>
      </w:pPr>
      <w:r>
        <w:rPr>
          <w:sz w:val="21"/>
        </w:rPr>
        <w:t>某同学对下列物理现象中所发生的物态变化进行了判断，其中正确的是（</w:t>
      </w:r>
      <w:r>
        <w:rPr>
          <w:sz w:val="21"/>
        </w:rPr>
        <w:tab/>
      </w:r>
      <w:r>
        <w:rPr>
          <w:sz w:val="21"/>
        </w:rPr>
        <w:t>）</w:t>
      </w:r>
    </w:p>
    <w:p w:rsidR="0090467D" w:rsidRDefault="0090467D">
      <w:pPr>
        <w:pStyle w:val="a3"/>
        <w:spacing w:before="1"/>
        <w:rPr>
          <w:sz w:val="16"/>
        </w:rPr>
      </w:pPr>
    </w:p>
    <w:p w:rsidR="0090467D" w:rsidRDefault="006E7E67">
      <w:pPr>
        <w:pStyle w:val="a4"/>
        <w:numPr>
          <w:ilvl w:val="1"/>
          <w:numId w:val="13"/>
        </w:numPr>
        <w:tabs>
          <w:tab w:val="left" w:pos="748"/>
        </w:tabs>
        <w:rPr>
          <w:sz w:val="21"/>
        </w:rPr>
      </w:pPr>
      <w:r>
        <w:rPr>
          <w:w w:val="95"/>
          <w:sz w:val="21"/>
        </w:rPr>
        <w:t>春天，冰雪消融﹣凝固</w:t>
      </w:r>
    </w:p>
    <w:p w:rsidR="0090467D" w:rsidRDefault="0090467D">
      <w:pPr>
        <w:pStyle w:val="a3"/>
        <w:spacing w:before="11"/>
        <w:rPr>
          <w:sz w:val="15"/>
        </w:rPr>
      </w:pPr>
    </w:p>
    <w:p w:rsidR="0090467D" w:rsidRDefault="006E7E67">
      <w:pPr>
        <w:pStyle w:val="a4"/>
        <w:numPr>
          <w:ilvl w:val="1"/>
          <w:numId w:val="13"/>
        </w:numPr>
        <w:tabs>
          <w:tab w:val="left" w:pos="738"/>
        </w:tabs>
        <w:spacing w:before="1" w:line="424" w:lineRule="auto"/>
        <w:ind w:left="386" w:right="3558" w:firstLine="0"/>
        <w:rPr>
          <w:sz w:val="21"/>
        </w:rPr>
      </w:pPr>
      <w:r>
        <w:rPr>
          <w:w w:val="95"/>
          <w:sz w:val="21"/>
        </w:rPr>
        <w:t>夏天，刚从冰柜里拿出一瓶矿泉水，它的瓶壁</w:t>
      </w:r>
      <w:r>
        <w:rPr>
          <w:w w:val="95"/>
          <w:sz w:val="21"/>
        </w:rPr>
        <w:t>“</w:t>
      </w:r>
      <w:r>
        <w:rPr>
          <w:w w:val="95"/>
          <w:sz w:val="21"/>
        </w:rPr>
        <w:t>流汗</w:t>
      </w:r>
      <w:r>
        <w:rPr>
          <w:w w:val="95"/>
          <w:sz w:val="21"/>
        </w:rPr>
        <w:t>”</w:t>
      </w:r>
      <w:r>
        <w:rPr>
          <w:w w:val="95"/>
          <w:sz w:val="21"/>
        </w:rPr>
        <w:t>﹣液化</w:t>
      </w:r>
      <w:r>
        <w:rPr>
          <w:rFonts w:ascii="Times New Roman" w:eastAsia="Times New Roman" w:hAnsi="Times New Roman"/>
          <w:sz w:val="21"/>
        </w:rPr>
        <w:t>C</w:t>
      </w:r>
      <w:r>
        <w:rPr>
          <w:sz w:val="21"/>
        </w:rPr>
        <w:t>．秋天，草地上出现霜﹣升华</w:t>
      </w:r>
    </w:p>
    <w:p w:rsidR="0090467D" w:rsidRDefault="006E7E67">
      <w:pPr>
        <w:pStyle w:val="a3"/>
        <w:spacing w:line="265" w:lineRule="exact"/>
        <w:ind w:left="386"/>
      </w:pPr>
      <w:r>
        <w:rPr>
          <w:rFonts w:ascii="Times New Roman" w:eastAsia="Times New Roman" w:hAnsi="Times New Roman"/>
        </w:rPr>
        <w:t>D</w:t>
      </w:r>
      <w:r>
        <w:t>．冬天，人口里呼出</w:t>
      </w:r>
      <w:r>
        <w:t>“</w:t>
      </w:r>
      <w:r>
        <w:t>白气</w:t>
      </w:r>
      <w:r>
        <w:t>”</w:t>
      </w:r>
      <w:r>
        <w:t>﹣汽化</w:t>
      </w:r>
    </w:p>
    <w:p w:rsidR="0090467D" w:rsidRDefault="0090467D">
      <w:pPr>
        <w:pStyle w:val="a3"/>
        <w:rPr>
          <w:sz w:val="22"/>
        </w:rPr>
      </w:pPr>
    </w:p>
    <w:p w:rsidR="0090467D" w:rsidRDefault="0090467D">
      <w:pPr>
        <w:pStyle w:val="a3"/>
        <w:rPr>
          <w:sz w:val="22"/>
        </w:rPr>
      </w:pPr>
    </w:p>
    <w:p w:rsidR="0090467D" w:rsidRDefault="006E7E67">
      <w:pPr>
        <w:pStyle w:val="Heading2"/>
        <w:spacing w:before="176"/>
      </w:pPr>
      <w:r>
        <w:t>二、多选题（共</w:t>
      </w:r>
      <w:r>
        <w:t xml:space="preserve"> </w:t>
      </w:r>
      <w:r>
        <w:rPr>
          <w:rFonts w:ascii="Times New Roman" w:eastAsia="Times New Roman"/>
        </w:rPr>
        <w:t xml:space="preserve">2 </w:t>
      </w:r>
      <w:r>
        <w:t>小题）</w:t>
      </w:r>
    </w:p>
    <w:p w:rsidR="0090467D" w:rsidRDefault="0090467D">
      <w:pPr>
        <w:pStyle w:val="a3"/>
        <w:spacing w:before="11"/>
        <w:rPr>
          <w:rFonts w:ascii="黑体"/>
          <w:sz w:val="32"/>
        </w:rPr>
      </w:pPr>
    </w:p>
    <w:p w:rsidR="0090467D" w:rsidRDefault="006E7E67">
      <w:pPr>
        <w:pStyle w:val="a4"/>
        <w:numPr>
          <w:ilvl w:val="0"/>
          <w:numId w:val="13"/>
        </w:numPr>
        <w:tabs>
          <w:tab w:val="left" w:pos="272"/>
          <w:tab w:val="left" w:pos="7411"/>
        </w:tabs>
        <w:ind w:hanging="160"/>
        <w:rPr>
          <w:sz w:val="21"/>
        </w:rPr>
      </w:pPr>
      <w:r>
        <w:rPr>
          <w:sz w:val="21"/>
        </w:rPr>
        <w:t>“</w:t>
      </w:r>
      <w:r>
        <w:rPr>
          <w:sz w:val="21"/>
        </w:rPr>
        <w:t>神十</w:t>
      </w:r>
      <w:r>
        <w:rPr>
          <w:sz w:val="21"/>
        </w:rPr>
        <w:t>”</w:t>
      </w:r>
      <w:r>
        <w:rPr>
          <w:sz w:val="21"/>
        </w:rPr>
        <w:t>上天，女宇航员王亚平在太空进行讲课，下列说法不正确的是（</w:t>
      </w:r>
      <w:r>
        <w:rPr>
          <w:sz w:val="21"/>
        </w:rPr>
        <w:tab/>
      </w:r>
      <w:r>
        <w:rPr>
          <w:sz w:val="21"/>
        </w:rPr>
        <w:t>）</w:t>
      </w:r>
    </w:p>
    <w:p w:rsidR="0090467D" w:rsidRDefault="0090467D">
      <w:pPr>
        <w:pStyle w:val="a3"/>
        <w:spacing w:before="1"/>
        <w:rPr>
          <w:sz w:val="16"/>
        </w:rPr>
      </w:pPr>
    </w:p>
    <w:p w:rsidR="0090467D" w:rsidRDefault="006E7E67">
      <w:pPr>
        <w:pStyle w:val="a4"/>
        <w:numPr>
          <w:ilvl w:val="1"/>
          <w:numId w:val="13"/>
        </w:numPr>
        <w:tabs>
          <w:tab w:val="left" w:pos="748"/>
        </w:tabs>
        <w:rPr>
          <w:sz w:val="21"/>
        </w:rPr>
      </w:pPr>
      <w:r>
        <w:rPr>
          <w:sz w:val="21"/>
        </w:rPr>
        <w:t>王亚平说话发出声音是因为声带在振动</w:t>
      </w:r>
    </w:p>
    <w:p w:rsidR="0090467D" w:rsidRDefault="0090467D">
      <w:pPr>
        <w:pStyle w:val="a3"/>
        <w:spacing w:before="11"/>
        <w:rPr>
          <w:sz w:val="15"/>
        </w:rPr>
      </w:pPr>
    </w:p>
    <w:p w:rsidR="0090467D" w:rsidRDefault="006E7E67">
      <w:pPr>
        <w:pStyle w:val="a4"/>
        <w:numPr>
          <w:ilvl w:val="1"/>
          <w:numId w:val="13"/>
        </w:numPr>
        <w:tabs>
          <w:tab w:val="left" w:pos="738"/>
        </w:tabs>
        <w:spacing w:before="1" w:line="422" w:lineRule="auto"/>
        <w:ind w:left="386" w:right="4398" w:firstLine="0"/>
        <w:rPr>
          <w:sz w:val="21"/>
        </w:rPr>
      </w:pPr>
      <w:r>
        <w:rPr>
          <w:w w:val="95"/>
          <w:sz w:val="21"/>
        </w:rPr>
        <w:t>地球上的学生听到王亚平的声音是靠声波传回地球的</w:t>
      </w:r>
      <w:r>
        <w:rPr>
          <w:rFonts w:ascii="Times New Roman" w:eastAsia="Times New Roman" w:hAnsi="Times New Roman"/>
          <w:sz w:val="21"/>
        </w:rPr>
        <w:t>C</w:t>
      </w:r>
      <w:r>
        <w:rPr>
          <w:spacing w:val="-4"/>
          <w:sz w:val="21"/>
        </w:rPr>
        <w:t>．在</w:t>
      </w:r>
      <w:r>
        <w:rPr>
          <w:spacing w:val="-4"/>
          <w:sz w:val="21"/>
        </w:rPr>
        <w:t>“</w:t>
      </w:r>
      <w:r>
        <w:rPr>
          <w:spacing w:val="-4"/>
          <w:sz w:val="21"/>
        </w:rPr>
        <w:t>天宫一号</w:t>
      </w:r>
      <w:r>
        <w:rPr>
          <w:spacing w:val="-4"/>
          <w:sz w:val="21"/>
        </w:rPr>
        <w:t>”</w:t>
      </w:r>
      <w:r>
        <w:rPr>
          <w:spacing w:val="-4"/>
          <w:sz w:val="21"/>
        </w:rPr>
        <w:t>里声音传播的速度为</w:t>
      </w:r>
      <w:r>
        <w:rPr>
          <w:spacing w:val="-4"/>
          <w:sz w:val="21"/>
        </w:rPr>
        <w:t xml:space="preserve"> </w:t>
      </w:r>
      <w:r>
        <w:rPr>
          <w:rFonts w:ascii="Times New Roman" w:eastAsia="Times New Roman" w:hAnsi="Times New Roman"/>
          <w:sz w:val="21"/>
        </w:rPr>
        <w:t>3.0</w:t>
      </w:r>
      <w:r>
        <w:rPr>
          <w:sz w:val="21"/>
        </w:rPr>
        <w:t>×</w:t>
      </w:r>
      <w:r>
        <w:rPr>
          <w:rFonts w:ascii="Times New Roman" w:eastAsia="Times New Roman" w:hAnsi="Times New Roman"/>
          <w:sz w:val="21"/>
        </w:rPr>
        <w:t>10</w:t>
      </w:r>
      <w:r>
        <w:rPr>
          <w:rFonts w:ascii="Times New Roman" w:eastAsia="Times New Roman" w:hAnsi="Times New Roman"/>
          <w:position w:val="7"/>
          <w:sz w:val="13"/>
        </w:rPr>
        <w:t>8</w:t>
      </w:r>
      <w:r>
        <w:rPr>
          <w:rFonts w:ascii="Times New Roman" w:eastAsia="Times New Roman" w:hAnsi="Times New Roman"/>
          <w:spacing w:val="1"/>
          <w:position w:val="7"/>
          <w:sz w:val="13"/>
        </w:rPr>
        <w:t xml:space="preserve"> </w:t>
      </w:r>
      <w:r>
        <w:rPr>
          <w:sz w:val="21"/>
        </w:rPr>
        <w:t>米</w:t>
      </w:r>
      <w:r>
        <w:rPr>
          <w:rFonts w:ascii="Times New Roman" w:eastAsia="Times New Roman" w:hAnsi="Times New Roman"/>
          <w:sz w:val="21"/>
        </w:rPr>
        <w:t>/</w:t>
      </w:r>
      <w:r>
        <w:rPr>
          <w:sz w:val="21"/>
        </w:rPr>
        <w:t>秒</w:t>
      </w:r>
      <w:r>
        <w:rPr>
          <w:rFonts w:ascii="Times New Roman" w:eastAsia="Times New Roman" w:hAnsi="Times New Roman"/>
          <w:sz w:val="21"/>
        </w:rPr>
        <w:t>D</w:t>
      </w:r>
      <w:r>
        <w:rPr>
          <w:sz w:val="21"/>
        </w:rPr>
        <w:t>．王亚平讲课声音很大是因为她的声音频率很高</w:t>
      </w:r>
    </w:p>
    <w:p w:rsidR="0090467D" w:rsidRDefault="0090467D">
      <w:pPr>
        <w:pStyle w:val="a3"/>
        <w:spacing w:before="9"/>
        <w:rPr>
          <w:sz w:val="24"/>
        </w:rPr>
      </w:pPr>
    </w:p>
    <w:p w:rsidR="0090467D" w:rsidRDefault="006E7E67">
      <w:pPr>
        <w:pStyle w:val="a4"/>
        <w:numPr>
          <w:ilvl w:val="0"/>
          <w:numId w:val="13"/>
        </w:numPr>
        <w:tabs>
          <w:tab w:val="left" w:pos="272"/>
          <w:tab w:val="left" w:pos="4259"/>
        </w:tabs>
        <w:ind w:hanging="160"/>
        <w:rPr>
          <w:sz w:val="21"/>
        </w:rPr>
      </w:pPr>
      <w:r>
        <w:rPr>
          <w:sz w:val="21"/>
        </w:rPr>
        <w:t>下列关于光现象的描述中，错误的是（</w:t>
      </w:r>
      <w:r>
        <w:rPr>
          <w:sz w:val="21"/>
        </w:rPr>
        <w:tab/>
      </w:r>
      <w:r>
        <w:rPr>
          <w:sz w:val="21"/>
        </w:rPr>
        <w:t>）</w:t>
      </w:r>
    </w:p>
    <w:p w:rsidR="0090467D" w:rsidRDefault="0090467D">
      <w:pPr>
        <w:pStyle w:val="a3"/>
        <w:spacing w:before="1"/>
        <w:rPr>
          <w:sz w:val="16"/>
        </w:rPr>
      </w:pPr>
    </w:p>
    <w:p w:rsidR="0090467D" w:rsidRDefault="006E7E67">
      <w:pPr>
        <w:pStyle w:val="a4"/>
        <w:numPr>
          <w:ilvl w:val="1"/>
          <w:numId w:val="13"/>
        </w:numPr>
        <w:tabs>
          <w:tab w:val="left" w:pos="748"/>
        </w:tabs>
        <w:rPr>
          <w:sz w:val="21"/>
        </w:rPr>
      </w:pPr>
      <w:r>
        <w:rPr>
          <w:sz w:val="21"/>
        </w:rPr>
        <w:t>“</w:t>
      </w:r>
      <w:r>
        <w:rPr>
          <w:sz w:val="21"/>
        </w:rPr>
        <w:t>潭清疑水浅</w:t>
      </w:r>
      <w:r>
        <w:rPr>
          <w:sz w:val="21"/>
        </w:rPr>
        <w:t>”</w:t>
      </w:r>
      <w:r>
        <w:rPr>
          <w:sz w:val="21"/>
        </w:rPr>
        <w:t>是由于光的折射现象</w:t>
      </w:r>
    </w:p>
    <w:p w:rsidR="0090467D" w:rsidRDefault="0090467D">
      <w:pPr>
        <w:pStyle w:val="a3"/>
        <w:spacing w:before="12"/>
        <w:rPr>
          <w:sz w:val="15"/>
        </w:rPr>
      </w:pPr>
    </w:p>
    <w:p w:rsidR="0090467D" w:rsidRDefault="006E7E67">
      <w:pPr>
        <w:pStyle w:val="a4"/>
        <w:numPr>
          <w:ilvl w:val="1"/>
          <w:numId w:val="13"/>
        </w:numPr>
        <w:tabs>
          <w:tab w:val="left" w:pos="738"/>
        </w:tabs>
        <w:spacing w:line="424" w:lineRule="auto"/>
        <w:ind w:left="386" w:right="3767" w:firstLine="0"/>
        <w:rPr>
          <w:sz w:val="21"/>
        </w:rPr>
      </w:pPr>
      <w:r>
        <w:rPr>
          <w:w w:val="95"/>
          <w:sz w:val="21"/>
        </w:rPr>
        <w:t>春天人们看到美丽的桃花，是因为光在花表面发生镜面反射</w:t>
      </w:r>
      <w:r>
        <w:rPr>
          <w:rFonts w:ascii="Times New Roman" w:eastAsia="Times New Roman"/>
          <w:sz w:val="21"/>
        </w:rPr>
        <w:t>C</w:t>
      </w:r>
      <w:r>
        <w:rPr>
          <w:sz w:val="21"/>
        </w:rPr>
        <w:t>．雨过天晴后，天空中出现彩虹是光的色散现象</w:t>
      </w:r>
    </w:p>
    <w:p w:rsidR="0090467D" w:rsidRDefault="006E7E67">
      <w:pPr>
        <w:pStyle w:val="a3"/>
        <w:spacing w:line="265" w:lineRule="exact"/>
        <w:ind w:left="386"/>
      </w:pPr>
      <w:r>
        <w:rPr>
          <w:rFonts w:ascii="Times New Roman" w:eastAsia="Times New Roman" w:hAnsi="Times New Roman"/>
          <w:w w:val="99"/>
        </w:rPr>
        <w:t>D</w:t>
      </w:r>
      <w:r>
        <w:rPr>
          <w:spacing w:val="-11"/>
          <w:w w:val="99"/>
        </w:rPr>
        <w:t>．</w:t>
      </w:r>
      <w:r>
        <w:rPr>
          <w:spacing w:val="-11"/>
          <w:w w:val="99"/>
        </w:rPr>
        <w:t>“</w:t>
      </w:r>
      <w:r>
        <w:rPr>
          <w:spacing w:val="-11"/>
          <w:w w:val="99"/>
        </w:rPr>
        <w:t>天狗吃月</w:t>
      </w:r>
      <w:r>
        <w:rPr>
          <w:spacing w:val="-11"/>
          <w:w w:val="99"/>
        </w:rPr>
        <w:t>”</w:t>
      </w:r>
      <w:r>
        <w:rPr>
          <w:spacing w:val="-11"/>
          <w:w w:val="99"/>
        </w:rPr>
        <w:t>这一现象是由于光的色散形成的</w:t>
      </w:r>
    </w:p>
    <w:p w:rsidR="0090467D" w:rsidRDefault="0090467D">
      <w:pPr>
        <w:pStyle w:val="a3"/>
        <w:rPr>
          <w:sz w:val="22"/>
        </w:rPr>
      </w:pPr>
    </w:p>
    <w:p w:rsidR="0090467D" w:rsidRDefault="0090467D">
      <w:pPr>
        <w:pStyle w:val="a3"/>
        <w:rPr>
          <w:sz w:val="22"/>
        </w:rPr>
      </w:pPr>
    </w:p>
    <w:p w:rsidR="0090467D" w:rsidRDefault="006E7E67">
      <w:pPr>
        <w:pStyle w:val="Heading2"/>
        <w:spacing w:before="176"/>
      </w:pPr>
      <w:r>
        <w:t>三、填空题（共</w:t>
      </w:r>
      <w:r>
        <w:t xml:space="preserve"> </w:t>
      </w:r>
      <w:r>
        <w:rPr>
          <w:rFonts w:ascii="Times New Roman" w:eastAsia="Times New Roman"/>
        </w:rPr>
        <w:t xml:space="preserve">10 </w:t>
      </w:r>
      <w:r>
        <w:t>小题）</w:t>
      </w:r>
    </w:p>
    <w:p w:rsidR="0090467D" w:rsidRDefault="0090467D">
      <w:pPr>
        <w:pStyle w:val="a3"/>
        <w:rPr>
          <w:rFonts w:ascii="黑体"/>
          <w:sz w:val="33"/>
        </w:rPr>
      </w:pPr>
    </w:p>
    <w:p w:rsidR="0090467D" w:rsidRDefault="006E7E67">
      <w:pPr>
        <w:pStyle w:val="a4"/>
        <w:numPr>
          <w:ilvl w:val="0"/>
          <w:numId w:val="13"/>
        </w:numPr>
        <w:tabs>
          <w:tab w:val="left" w:pos="272"/>
          <w:tab w:val="left" w:pos="1531"/>
        </w:tabs>
        <w:spacing w:before="1" w:line="422" w:lineRule="auto"/>
        <w:ind w:left="386" w:right="212" w:hanging="274"/>
        <w:jc w:val="both"/>
        <w:rPr>
          <w:sz w:val="21"/>
        </w:rPr>
      </w:pPr>
      <w:r>
        <w:rPr>
          <w:sz w:val="21"/>
        </w:rPr>
        <w:t>汽车上的电子防盗报警装置，在汽车被撬时能发出报警声，提醒人们车辆被盗，这是利用了声音可以传</w:t>
      </w:r>
      <w:r>
        <w:rPr>
          <w:spacing w:val="18"/>
          <w:sz w:val="21"/>
        </w:rPr>
        <w:t>递</w:t>
      </w:r>
      <w:r>
        <w:rPr>
          <w:spacing w:val="18"/>
          <w:sz w:val="21"/>
          <w:u w:val="single"/>
        </w:rPr>
        <w:t xml:space="preserve"> </w:t>
      </w:r>
      <w:r>
        <w:rPr>
          <w:spacing w:val="18"/>
          <w:sz w:val="21"/>
          <w:u w:val="single"/>
        </w:rPr>
        <w:tab/>
      </w:r>
      <w:r>
        <w:rPr>
          <w:spacing w:val="19"/>
          <w:sz w:val="21"/>
        </w:rPr>
        <w:t>特</w:t>
      </w:r>
      <w:r>
        <w:rPr>
          <w:spacing w:val="21"/>
          <w:sz w:val="21"/>
        </w:rPr>
        <w:t>点</w:t>
      </w:r>
      <w:r>
        <w:rPr>
          <w:spacing w:val="19"/>
          <w:sz w:val="21"/>
        </w:rPr>
        <w:t>。除</w:t>
      </w:r>
      <w:r>
        <w:rPr>
          <w:spacing w:val="21"/>
          <w:sz w:val="21"/>
        </w:rPr>
        <w:t>夕</w:t>
      </w:r>
      <w:r>
        <w:rPr>
          <w:spacing w:val="19"/>
          <w:sz w:val="21"/>
        </w:rPr>
        <w:t>之</w:t>
      </w:r>
      <w:r>
        <w:rPr>
          <w:spacing w:val="21"/>
          <w:sz w:val="21"/>
        </w:rPr>
        <w:t>夜</w:t>
      </w:r>
      <w:r>
        <w:rPr>
          <w:sz w:val="21"/>
        </w:rPr>
        <w:t>，</w:t>
      </w:r>
      <w:r>
        <w:rPr>
          <w:spacing w:val="-93"/>
          <w:sz w:val="21"/>
        </w:rPr>
        <w:t xml:space="preserve"> </w:t>
      </w:r>
      <w:r>
        <w:rPr>
          <w:spacing w:val="19"/>
          <w:sz w:val="21"/>
        </w:rPr>
        <w:t>燃</w:t>
      </w:r>
      <w:r>
        <w:rPr>
          <w:spacing w:val="21"/>
          <w:sz w:val="21"/>
        </w:rPr>
        <w:t>放</w:t>
      </w:r>
      <w:r>
        <w:rPr>
          <w:spacing w:val="19"/>
          <w:sz w:val="21"/>
        </w:rPr>
        <w:t>烟花</w:t>
      </w:r>
      <w:r>
        <w:rPr>
          <w:spacing w:val="21"/>
          <w:sz w:val="21"/>
        </w:rPr>
        <w:t>爆</w:t>
      </w:r>
      <w:r>
        <w:rPr>
          <w:spacing w:val="19"/>
          <w:sz w:val="21"/>
        </w:rPr>
        <w:t>竹时</w:t>
      </w:r>
      <w:r>
        <w:rPr>
          <w:sz w:val="21"/>
        </w:rPr>
        <w:t>，</w:t>
      </w:r>
      <w:r>
        <w:rPr>
          <w:spacing w:val="-91"/>
          <w:sz w:val="21"/>
        </w:rPr>
        <w:t xml:space="preserve"> </w:t>
      </w:r>
      <w:r>
        <w:rPr>
          <w:spacing w:val="19"/>
          <w:sz w:val="21"/>
        </w:rPr>
        <w:t>关</w:t>
      </w:r>
      <w:r>
        <w:rPr>
          <w:spacing w:val="21"/>
          <w:sz w:val="21"/>
        </w:rPr>
        <w:t>闭</w:t>
      </w:r>
      <w:r>
        <w:rPr>
          <w:spacing w:val="19"/>
          <w:sz w:val="21"/>
        </w:rPr>
        <w:t>门窗</w:t>
      </w:r>
      <w:r>
        <w:rPr>
          <w:spacing w:val="21"/>
          <w:sz w:val="21"/>
        </w:rPr>
        <w:t>可</w:t>
      </w:r>
      <w:r>
        <w:rPr>
          <w:spacing w:val="19"/>
          <w:sz w:val="21"/>
        </w:rPr>
        <w:t>减弱</w:t>
      </w:r>
      <w:r>
        <w:rPr>
          <w:spacing w:val="21"/>
          <w:sz w:val="21"/>
        </w:rPr>
        <w:t>声</w:t>
      </w:r>
      <w:r>
        <w:rPr>
          <w:spacing w:val="19"/>
          <w:sz w:val="21"/>
        </w:rPr>
        <w:t>音传</w:t>
      </w:r>
      <w:r>
        <w:rPr>
          <w:spacing w:val="21"/>
          <w:sz w:val="21"/>
        </w:rPr>
        <w:t>入</w:t>
      </w:r>
      <w:r>
        <w:rPr>
          <w:sz w:val="21"/>
        </w:rPr>
        <w:t>，</w:t>
      </w:r>
      <w:r>
        <w:rPr>
          <w:spacing w:val="-93"/>
          <w:sz w:val="21"/>
        </w:rPr>
        <w:t xml:space="preserve"> </w:t>
      </w:r>
      <w:r>
        <w:rPr>
          <w:spacing w:val="21"/>
          <w:sz w:val="21"/>
        </w:rPr>
        <w:t>从</w:t>
      </w:r>
      <w:r>
        <w:rPr>
          <w:spacing w:val="19"/>
          <w:sz w:val="21"/>
        </w:rPr>
        <w:t>声学</w:t>
      </w:r>
      <w:r>
        <w:rPr>
          <w:spacing w:val="21"/>
          <w:sz w:val="21"/>
        </w:rPr>
        <w:t>上</w:t>
      </w:r>
      <w:r>
        <w:rPr>
          <w:spacing w:val="19"/>
          <w:sz w:val="21"/>
        </w:rPr>
        <w:t>讲</w:t>
      </w:r>
      <w:r>
        <w:rPr>
          <w:sz w:val="21"/>
        </w:rPr>
        <w:t>，</w:t>
      </w:r>
      <w:r>
        <w:rPr>
          <w:spacing w:val="-92"/>
          <w:sz w:val="21"/>
        </w:rPr>
        <w:t xml:space="preserve"> </w:t>
      </w:r>
      <w:r>
        <w:rPr>
          <w:spacing w:val="21"/>
          <w:sz w:val="21"/>
        </w:rPr>
        <w:t>是</w:t>
      </w:r>
      <w:r>
        <w:rPr>
          <w:spacing w:val="-13"/>
          <w:sz w:val="21"/>
        </w:rPr>
        <w:t>在</w:t>
      </w:r>
      <w:r>
        <w:rPr>
          <w:sz w:val="21"/>
        </w:rPr>
        <w:t>减弱噪声的。</w:t>
      </w:r>
    </w:p>
    <w:p w:rsidR="0090467D" w:rsidRDefault="0090467D">
      <w:pPr>
        <w:spacing w:line="422" w:lineRule="auto"/>
        <w:jc w:val="both"/>
        <w:rPr>
          <w:sz w:val="21"/>
        </w:rPr>
        <w:sectPr w:rsidR="0090467D">
          <w:pgSz w:w="11910" w:h="16840"/>
          <w:pgMar w:top="1160" w:right="920" w:bottom="280" w:left="1020" w:header="708" w:footer="708" w:gutter="0"/>
          <w:cols w:space="708"/>
        </w:sectPr>
      </w:pPr>
    </w:p>
    <w:p w:rsidR="0090467D" w:rsidRDefault="006E7E67">
      <w:pPr>
        <w:pStyle w:val="a4"/>
        <w:numPr>
          <w:ilvl w:val="0"/>
          <w:numId w:val="13"/>
        </w:numPr>
        <w:tabs>
          <w:tab w:val="left" w:pos="378"/>
          <w:tab w:val="left" w:pos="5217"/>
          <w:tab w:val="left" w:pos="9647"/>
        </w:tabs>
        <w:spacing w:before="58" w:line="424" w:lineRule="auto"/>
        <w:ind w:left="386" w:right="108" w:hanging="274"/>
        <w:rPr>
          <w:sz w:val="21"/>
        </w:rPr>
      </w:pPr>
      <w:r>
        <w:rPr>
          <w:sz w:val="21"/>
        </w:rPr>
        <w:t>“</w:t>
      </w:r>
      <w:r>
        <w:rPr>
          <w:sz w:val="21"/>
        </w:rPr>
        <w:t>掩耳盗铃</w:t>
      </w:r>
      <w:r>
        <w:rPr>
          <w:spacing w:val="-44"/>
          <w:sz w:val="21"/>
        </w:rPr>
        <w:t>”</w:t>
      </w:r>
      <w:r>
        <w:rPr>
          <w:sz w:val="21"/>
        </w:rPr>
        <w:t>是大家熟悉的成语故事</w:t>
      </w:r>
      <w:r>
        <w:rPr>
          <w:spacing w:val="-46"/>
          <w:sz w:val="21"/>
        </w:rPr>
        <w:t>，</w:t>
      </w:r>
      <w:r>
        <w:rPr>
          <w:sz w:val="21"/>
        </w:rPr>
        <w:t>从物理学角度分析</w:t>
      </w:r>
      <w:r>
        <w:rPr>
          <w:spacing w:val="-44"/>
          <w:sz w:val="21"/>
        </w:rPr>
        <w:t>，</w:t>
      </w:r>
      <w:r>
        <w:rPr>
          <w:sz w:val="21"/>
        </w:rPr>
        <w:t>盗贼所犯的错误是</w:t>
      </w:r>
      <w:r>
        <w:rPr>
          <w:sz w:val="21"/>
          <w:u w:val="single"/>
        </w:rPr>
        <w:t xml:space="preserve"> </w:t>
      </w:r>
      <w:r>
        <w:rPr>
          <w:sz w:val="21"/>
          <w:u w:val="single"/>
        </w:rPr>
        <w:tab/>
      </w:r>
      <w:r>
        <w:rPr>
          <w:spacing w:val="-18"/>
          <w:sz w:val="21"/>
        </w:rPr>
        <w:t>，</w:t>
      </w:r>
      <w:r>
        <w:rPr>
          <w:spacing w:val="-18"/>
          <w:sz w:val="21"/>
        </w:rPr>
        <w:t xml:space="preserve"> </w:t>
      </w:r>
      <w:r>
        <w:rPr>
          <w:sz w:val="21"/>
        </w:rPr>
        <w:t>在市区高架桥两侧隔音墙是为了在</w:t>
      </w:r>
      <w:r>
        <w:rPr>
          <w:sz w:val="21"/>
          <w:u w:val="single"/>
        </w:rPr>
        <w:t xml:space="preserve"> </w:t>
      </w:r>
      <w:r>
        <w:rPr>
          <w:sz w:val="21"/>
          <w:u w:val="single"/>
        </w:rPr>
        <w:tab/>
      </w:r>
      <w:r>
        <w:rPr>
          <w:sz w:val="21"/>
        </w:rPr>
        <w:t>减弱噪声。</w:t>
      </w:r>
    </w:p>
    <w:p w:rsidR="0090467D" w:rsidRDefault="0090467D">
      <w:pPr>
        <w:pStyle w:val="a3"/>
        <w:spacing w:before="4"/>
        <w:rPr>
          <w:sz w:val="24"/>
        </w:rPr>
      </w:pPr>
    </w:p>
    <w:p w:rsidR="0090467D" w:rsidRDefault="006E7E67">
      <w:pPr>
        <w:pStyle w:val="a3"/>
        <w:tabs>
          <w:tab w:val="left" w:pos="4979"/>
        </w:tabs>
        <w:spacing w:line="422" w:lineRule="auto"/>
        <w:ind w:left="386" w:right="205" w:hanging="274"/>
        <w:jc w:val="both"/>
      </w:pPr>
      <w:r>
        <w:rPr>
          <w:rFonts w:ascii="Times New Roman" w:eastAsia="Times New Roman" w:hAnsi="Times New Roman"/>
        </w:rPr>
        <w:t>11.2017</w:t>
      </w:r>
      <w:r>
        <w:rPr>
          <w:rFonts w:ascii="Times New Roman" w:eastAsia="Times New Roman" w:hAnsi="Times New Roman"/>
          <w:spacing w:val="-6"/>
        </w:rPr>
        <w:t xml:space="preserve"> </w:t>
      </w:r>
      <w:r>
        <w:t>年</w:t>
      </w:r>
      <w:r>
        <w:rPr>
          <w:spacing w:val="-55"/>
        </w:rPr>
        <w:t xml:space="preserve"> </w:t>
      </w:r>
      <w:r>
        <w:rPr>
          <w:rFonts w:ascii="Times New Roman" w:eastAsia="Times New Roman" w:hAnsi="Times New Roman"/>
        </w:rPr>
        <w:t>11</w:t>
      </w:r>
      <w:r>
        <w:rPr>
          <w:rFonts w:ascii="Times New Roman" w:eastAsia="Times New Roman" w:hAnsi="Times New Roman"/>
          <w:spacing w:val="-8"/>
        </w:rPr>
        <w:t xml:space="preserve"> </w:t>
      </w:r>
      <w:r>
        <w:t>月</w:t>
      </w:r>
      <w:r>
        <w:rPr>
          <w:spacing w:val="-57"/>
        </w:rPr>
        <w:t xml:space="preserve"> </w:t>
      </w:r>
      <w:r>
        <w:rPr>
          <w:rFonts w:ascii="Times New Roman" w:eastAsia="Times New Roman" w:hAnsi="Times New Roman"/>
        </w:rPr>
        <w:t>25</w:t>
      </w:r>
      <w:r>
        <w:rPr>
          <w:rFonts w:ascii="Times New Roman" w:eastAsia="Times New Roman" w:hAnsi="Times New Roman"/>
          <w:spacing w:val="-4"/>
        </w:rPr>
        <w:t xml:space="preserve"> </w:t>
      </w:r>
      <w:r>
        <w:t>日，搭载着</w:t>
      </w:r>
      <w:r>
        <w:t>“</w:t>
      </w:r>
      <w:r>
        <w:t>遥感三十号</w:t>
      </w:r>
      <w:r>
        <w:rPr>
          <w:spacing w:val="-58"/>
        </w:rPr>
        <w:t xml:space="preserve"> </w:t>
      </w:r>
      <w:r>
        <w:rPr>
          <w:rFonts w:ascii="Times New Roman" w:eastAsia="Times New Roman" w:hAnsi="Times New Roman"/>
        </w:rPr>
        <w:t>02</w:t>
      </w:r>
      <w:r>
        <w:rPr>
          <w:rFonts w:ascii="Times New Roman" w:eastAsia="Times New Roman" w:hAnsi="Times New Roman"/>
          <w:spacing w:val="-3"/>
        </w:rPr>
        <w:t xml:space="preserve"> </w:t>
      </w:r>
      <w:r>
        <w:t>组</w:t>
      </w:r>
      <w:r>
        <w:t>”</w:t>
      </w:r>
      <w:r>
        <w:t>卫星的长征二号丙运载火箭在我国西昌卫星发射中心点火发射</w:t>
      </w:r>
      <w:r>
        <w:rPr>
          <w:spacing w:val="-27"/>
        </w:rPr>
        <w:t>。</w:t>
      </w:r>
      <w:r>
        <w:t>发射时卫星相对于运载火箭是</w:t>
      </w:r>
      <w:r>
        <w:rPr>
          <w:u w:val="single"/>
        </w:rPr>
        <w:t xml:space="preserve"> </w:t>
      </w:r>
      <w:r>
        <w:rPr>
          <w:u w:val="single"/>
        </w:rPr>
        <w:tab/>
      </w:r>
      <w:r>
        <w:t>的</w:t>
      </w:r>
      <w:r>
        <w:rPr>
          <w:spacing w:val="-27"/>
        </w:rPr>
        <w:t>；</w:t>
      </w:r>
      <w:r>
        <w:t>卫星与火箭成功分离后</w:t>
      </w:r>
      <w:r>
        <w:rPr>
          <w:spacing w:val="-27"/>
        </w:rPr>
        <w:t>，</w:t>
      </w:r>
      <w:r>
        <w:t>卫星相对于运载火箭是</w:t>
      </w:r>
      <w:r>
        <w:rPr>
          <w:spacing w:val="2"/>
          <w:w w:val="99"/>
        </w:rPr>
        <w:t>的</w:t>
      </w:r>
      <w:r>
        <w:rPr>
          <w:spacing w:val="-106"/>
          <w:w w:val="99"/>
        </w:rPr>
        <w:t>。</w:t>
      </w:r>
      <w:r>
        <w:rPr>
          <w:spacing w:val="-1"/>
          <w:w w:val="99"/>
        </w:rPr>
        <w:t>（</w:t>
      </w:r>
      <w:r>
        <w:rPr>
          <w:spacing w:val="2"/>
          <w:w w:val="99"/>
        </w:rPr>
        <w:t>填</w:t>
      </w:r>
      <w:r>
        <w:rPr>
          <w:spacing w:val="2"/>
          <w:w w:val="99"/>
        </w:rPr>
        <w:t>“</w:t>
      </w:r>
      <w:r>
        <w:rPr>
          <w:spacing w:val="-1"/>
          <w:w w:val="99"/>
        </w:rPr>
        <w:t>运</w:t>
      </w:r>
      <w:r>
        <w:rPr>
          <w:spacing w:val="2"/>
          <w:w w:val="99"/>
        </w:rPr>
        <w:t>动</w:t>
      </w:r>
      <w:r>
        <w:rPr>
          <w:spacing w:val="-1"/>
          <w:w w:val="99"/>
        </w:rPr>
        <w:t>”</w:t>
      </w:r>
      <w:r>
        <w:rPr>
          <w:spacing w:val="2"/>
          <w:w w:val="99"/>
        </w:rPr>
        <w:t>或</w:t>
      </w:r>
      <w:r>
        <w:rPr>
          <w:spacing w:val="-1"/>
          <w:w w:val="99"/>
        </w:rPr>
        <w:t>“</w:t>
      </w:r>
      <w:r>
        <w:rPr>
          <w:spacing w:val="-1"/>
          <w:w w:val="99"/>
        </w:rPr>
        <w:t>静</w:t>
      </w:r>
      <w:r>
        <w:rPr>
          <w:spacing w:val="2"/>
          <w:w w:val="99"/>
        </w:rPr>
        <w:t>止</w:t>
      </w:r>
      <w:r>
        <w:rPr>
          <w:spacing w:val="-104"/>
          <w:w w:val="99"/>
        </w:rPr>
        <w:t>”</w:t>
      </w:r>
      <w:r>
        <w:rPr>
          <w:w w:val="99"/>
        </w:rPr>
        <w:t>）</w:t>
      </w:r>
    </w:p>
    <w:p w:rsidR="0090467D" w:rsidRDefault="0090467D">
      <w:pPr>
        <w:pStyle w:val="a3"/>
        <w:spacing w:before="10"/>
        <w:rPr>
          <w:sz w:val="24"/>
        </w:rPr>
      </w:pPr>
    </w:p>
    <w:p w:rsidR="0090467D" w:rsidRDefault="006E7E67">
      <w:pPr>
        <w:pStyle w:val="a4"/>
        <w:numPr>
          <w:ilvl w:val="0"/>
          <w:numId w:val="11"/>
        </w:numPr>
        <w:tabs>
          <w:tab w:val="left" w:pos="378"/>
          <w:tab w:val="left" w:pos="2906"/>
        </w:tabs>
        <w:spacing w:line="422" w:lineRule="auto"/>
        <w:ind w:right="210" w:hanging="274"/>
        <w:rPr>
          <w:sz w:val="21"/>
        </w:rPr>
      </w:pPr>
      <w:r>
        <w:rPr>
          <w:noProof/>
          <w:lang w:val="en-US" w:bidi="ar-SA"/>
        </w:rPr>
        <w:drawing>
          <wp:anchor distT="0" distB="0" distL="0" distR="0" simplePos="0" relativeHeight="251672576" behindDoc="0" locked="0" layoutInCell="1" allowOverlap="1">
            <wp:simplePos x="0" y="0"/>
            <wp:positionH relativeFrom="page">
              <wp:posOffset>893063</wp:posOffset>
            </wp:positionH>
            <wp:positionV relativeFrom="paragraph">
              <wp:posOffset>577736</wp:posOffset>
            </wp:positionV>
            <wp:extent cx="3877055" cy="132435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3877055" cy="1324356"/>
                    </a:xfrm>
                    <a:prstGeom prst="rect">
                      <a:avLst/>
                    </a:prstGeom>
                  </pic:spPr>
                </pic:pic>
              </a:graphicData>
            </a:graphic>
          </wp:anchor>
        </w:drawing>
      </w:r>
      <w:r>
        <w:rPr>
          <w:w w:val="95"/>
          <w:sz w:val="21"/>
        </w:rPr>
        <w:t>甲</w:t>
      </w:r>
      <w:r>
        <w:rPr>
          <w:spacing w:val="-10"/>
          <w:w w:val="95"/>
          <w:sz w:val="21"/>
        </w:rPr>
        <w:t>、</w:t>
      </w:r>
      <w:r>
        <w:rPr>
          <w:w w:val="95"/>
          <w:sz w:val="21"/>
        </w:rPr>
        <w:t>乙</w:t>
      </w:r>
      <w:r>
        <w:rPr>
          <w:spacing w:val="-10"/>
          <w:w w:val="95"/>
          <w:sz w:val="21"/>
        </w:rPr>
        <w:t>、</w:t>
      </w:r>
      <w:r>
        <w:rPr>
          <w:w w:val="95"/>
          <w:sz w:val="21"/>
        </w:rPr>
        <w:t>丙三辆小车同时</w:t>
      </w:r>
      <w:r>
        <w:rPr>
          <w:spacing w:val="-10"/>
          <w:w w:val="95"/>
          <w:sz w:val="21"/>
        </w:rPr>
        <w:t>、</w:t>
      </w:r>
      <w:r>
        <w:rPr>
          <w:w w:val="95"/>
          <w:sz w:val="21"/>
        </w:rPr>
        <w:t>同地向同一方向运动</w:t>
      </w:r>
      <w:r>
        <w:rPr>
          <w:spacing w:val="-13"/>
          <w:w w:val="95"/>
          <w:sz w:val="21"/>
        </w:rPr>
        <w:t>，</w:t>
      </w:r>
      <w:r>
        <w:rPr>
          <w:w w:val="95"/>
          <w:sz w:val="21"/>
        </w:rPr>
        <w:t>它们运动的图象如图所示</w:t>
      </w:r>
      <w:r>
        <w:rPr>
          <w:spacing w:val="-13"/>
          <w:w w:val="95"/>
          <w:sz w:val="21"/>
        </w:rPr>
        <w:t>，</w:t>
      </w:r>
      <w:r>
        <w:rPr>
          <w:w w:val="95"/>
          <w:sz w:val="21"/>
        </w:rPr>
        <w:t>由图象可知</w:t>
      </w:r>
      <w:r>
        <w:rPr>
          <w:spacing w:val="-13"/>
          <w:w w:val="95"/>
          <w:sz w:val="21"/>
        </w:rPr>
        <w:t>：</w:t>
      </w:r>
      <w:r>
        <w:rPr>
          <w:w w:val="95"/>
          <w:sz w:val="21"/>
        </w:rPr>
        <w:t>运动速度相</w:t>
      </w:r>
      <w:r>
        <w:rPr>
          <w:w w:val="95"/>
          <w:sz w:val="21"/>
        </w:rPr>
        <w:t xml:space="preserve">   </w:t>
      </w:r>
      <w:r>
        <w:rPr>
          <w:sz w:val="21"/>
        </w:rPr>
        <w:t>同的两个小车是</w:t>
      </w:r>
      <w:r>
        <w:rPr>
          <w:sz w:val="21"/>
          <w:u w:val="single"/>
        </w:rPr>
        <w:t xml:space="preserve"> </w:t>
      </w:r>
      <w:r>
        <w:rPr>
          <w:sz w:val="21"/>
          <w:u w:val="single"/>
        </w:rPr>
        <w:tab/>
      </w:r>
      <w:r>
        <w:rPr>
          <w:sz w:val="21"/>
        </w:rPr>
        <w:t>。</w:t>
      </w:r>
    </w:p>
    <w:p w:rsidR="0090467D" w:rsidRDefault="0090467D">
      <w:pPr>
        <w:pStyle w:val="a3"/>
        <w:rPr>
          <w:sz w:val="22"/>
        </w:rPr>
      </w:pPr>
    </w:p>
    <w:p w:rsidR="0090467D" w:rsidRDefault="0090467D">
      <w:pPr>
        <w:pStyle w:val="a3"/>
        <w:rPr>
          <w:sz w:val="22"/>
        </w:rPr>
      </w:pPr>
    </w:p>
    <w:p w:rsidR="0090467D" w:rsidRDefault="0090467D">
      <w:pPr>
        <w:pStyle w:val="a3"/>
        <w:rPr>
          <w:sz w:val="22"/>
        </w:rPr>
      </w:pPr>
    </w:p>
    <w:p w:rsidR="0090467D" w:rsidRDefault="0090467D">
      <w:pPr>
        <w:pStyle w:val="a3"/>
        <w:rPr>
          <w:sz w:val="22"/>
        </w:rPr>
      </w:pPr>
    </w:p>
    <w:p w:rsidR="0090467D" w:rsidRDefault="0090467D">
      <w:pPr>
        <w:pStyle w:val="a3"/>
        <w:rPr>
          <w:sz w:val="22"/>
        </w:rPr>
      </w:pPr>
    </w:p>
    <w:p w:rsidR="0090467D" w:rsidRDefault="0090467D">
      <w:pPr>
        <w:pStyle w:val="a3"/>
        <w:rPr>
          <w:sz w:val="22"/>
        </w:rPr>
      </w:pPr>
    </w:p>
    <w:p w:rsidR="0090467D" w:rsidRDefault="0090467D">
      <w:pPr>
        <w:pStyle w:val="a3"/>
        <w:rPr>
          <w:sz w:val="22"/>
        </w:rPr>
      </w:pPr>
    </w:p>
    <w:p w:rsidR="0090467D" w:rsidRDefault="0090467D">
      <w:pPr>
        <w:pStyle w:val="a3"/>
        <w:rPr>
          <w:sz w:val="22"/>
        </w:rPr>
      </w:pPr>
    </w:p>
    <w:p w:rsidR="0090467D" w:rsidRDefault="0090467D">
      <w:pPr>
        <w:pStyle w:val="a3"/>
        <w:spacing w:before="4"/>
      </w:pPr>
    </w:p>
    <w:p w:rsidR="0090467D" w:rsidRDefault="006E7E67">
      <w:pPr>
        <w:pStyle w:val="a4"/>
        <w:numPr>
          <w:ilvl w:val="0"/>
          <w:numId w:val="11"/>
        </w:numPr>
        <w:tabs>
          <w:tab w:val="left" w:pos="378"/>
          <w:tab w:val="left" w:pos="2056"/>
        </w:tabs>
        <w:ind w:left="377" w:hanging="266"/>
        <w:rPr>
          <w:sz w:val="21"/>
        </w:rPr>
      </w:pPr>
      <w:r>
        <w:rPr>
          <w:sz w:val="21"/>
        </w:rPr>
        <w:t>人们根据</w:t>
      </w:r>
      <w:r>
        <w:rPr>
          <w:sz w:val="21"/>
          <w:u w:val="single"/>
        </w:rPr>
        <w:t xml:space="preserve"> </w:t>
      </w:r>
      <w:r>
        <w:rPr>
          <w:sz w:val="21"/>
          <w:u w:val="single"/>
        </w:rPr>
        <w:tab/>
      </w:r>
      <w:r>
        <w:rPr>
          <w:sz w:val="21"/>
        </w:rPr>
        <w:t>能够辨别出不同的人发出的声音。</w:t>
      </w:r>
    </w:p>
    <w:p w:rsidR="0090467D" w:rsidRDefault="0090467D">
      <w:pPr>
        <w:pStyle w:val="a3"/>
        <w:rPr>
          <w:sz w:val="22"/>
        </w:rPr>
      </w:pPr>
    </w:p>
    <w:p w:rsidR="0090467D" w:rsidRDefault="0090467D">
      <w:pPr>
        <w:pStyle w:val="a3"/>
        <w:spacing w:before="8"/>
        <w:rPr>
          <w:sz w:val="18"/>
        </w:rPr>
      </w:pPr>
    </w:p>
    <w:p w:rsidR="0090467D" w:rsidRDefault="006E7E67">
      <w:pPr>
        <w:pStyle w:val="a4"/>
        <w:numPr>
          <w:ilvl w:val="0"/>
          <w:numId w:val="11"/>
        </w:numPr>
        <w:tabs>
          <w:tab w:val="left" w:pos="378"/>
          <w:tab w:val="left" w:pos="1845"/>
          <w:tab w:val="left" w:pos="5836"/>
        </w:tabs>
        <w:ind w:left="377" w:hanging="266"/>
        <w:rPr>
          <w:sz w:val="21"/>
        </w:rPr>
      </w:pPr>
      <w:r>
        <w:rPr>
          <w:sz w:val="21"/>
        </w:rPr>
        <w:t>日食是</w:t>
      </w:r>
      <w:r>
        <w:rPr>
          <w:sz w:val="21"/>
          <w:u w:val="single"/>
        </w:rPr>
        <w:t xml:space="preserve"> </w:t>
      </w:r>
      <w:r>
        <w:rPr>
          <w:sz w:val="21"/>
          <w:u w:val="single"/>
        </w:rPr>
        <w:tab/>
      </w:r>
      <w:r>
        <w:rPr>
          <w:sz w:val="21"/>
        </w:rPr>
        <w:t>挡住了太阳光，它是由于</w:t>
      </w:r>
      <w:r>
        <w:rPr>
          <w:sz w:val="21"/>
          <w:u w:val="single"/>
        </w:rPr>
        <w:t xml:space="preserve"> </w:t>
      </w:r>
      <w:r>
        <w:rPr>
          <w:sz w:val="21"/>
          <w:u w:val="single"/>
        </w:rPr>
        <w:tab/>
      </w:r>
      <w:r>
        <w:rPr>
          <w:sz w:val="21"/>
        </w:rPr>
        <w:t>而形成的。</w:t>
      </w:r>
    </w:p>
    <w:p w:rsidR="0090467D" w:rsidRDefault="0090467D">
      <w:pPr>
        <w:pStyle w:val="a3"/>
        <w:rPr>
          <w:sz w:val="22"/>
        </w:rPr>
      </w:pPr>
    </w:p>
    <w:p w:rsidR="0090467D" w:rsidRDefault="0090467D">
      <w:pPr>
        <w:pStyle w:val="a3"/>
        <w:spacing w:before="10"/>
        <w:rPr>
          <w:sz w:val="18"/>
        </w:rPr>
      </w:pPr>
    </w:p>
    <w:p w:rsidR="0090467D" w:rsidRDefault="006E7E67">
      <w:pPr>
        <w:pStyle w:val="a3"/>
        <w:tabs>
          <w:tab w:val="left" w:pos="6371"/>
        </w:tabs>
        <w:ind w:left="112"/>
      </w:pPr>
      <w:r>
        <w:rPr>
          <w:rFonts w:ascii="Times New Roman" w:eastAsia="Times New Roman" w:hAnsi="Times New Roman"/>
          <w:spacing w:val="1"/>
          <w:w w:val="99"/>
        </w:rPr>
        <w:t>15</w:t>
      </w:r>
      <w:r>
        <w:rPr>
          <w:rFonts w:ascii="Times New Roman" w:eastAsia="Times New Roman" w:hAnsi="Times New Roman"/>
          <w:w w:val="99"/>
        </w:rPr>
        <w:t>.</w:t>
      </w:r>
      <w:r>
        <w:rPr>
          <w:rFonts w:ascii="Times New Roman" w:eastAsia="Times New Roman" w:hAnsi="Times New Roman"/>
          <w:spacing w:val="1"/>
          <w:w w:val="99"/>
        </w:rPr>
        <w:t>3</w:t>
      </w:r>
      <w:r>
        <w:rPr>
          <w:rFonts w:ascii="Times New Roman" w:eastAsia="Times New Roman" w:hAnsi="Times New Roman"/>
          <w:w w:val="99"/>
        </w:rPr>
        <w:t>D</w:t>
      </w:r>
      <w:r>
        <w:rPr>
          <w:rFonts w:ascii="Times New Roman" w:eastAsia="Times New Roman" w:hAnsi="Times New Roman"/>
          <w:spacing w:val="7"/>
        </w:rPr>
        <w:t xml:space="preserve"> </w:t>
      </w:r>
      <w:r>
        <w:rPr>
          <w:spacing w:val="9"/>
          <w:w w:val="99"/>
        </w:rPr>
        <w:t>打印技术就是在高能激光的作用下，钛合金粉末会</w:t>
      </w:r>
      <w:r>
        <w:rPr>
          <w:rFonts w:ascii="Times New Roman" w:eastAsia="Times New Roman" w:hAnsi="Times New Roman"/>
          <w:w w:val="99"/>
          <w:u w:val="single"/>
        </w:rPr>
        <w:t xml:space="preserve"> </w:t>
      </w:r>
      <w:r>
        <w:rPr>
          <w:rFonts w:ascii="Times New Roman" w:eastAsia="Times New Roman" w:hAnsi="Times New Roman"/>
          <w:u w:val="single"/>
        </w:rPr>
        <w:tab/>
      </w:r>
      <w:r>
        <w:rPr>
          <w:spacing w:val="9"/>
          <w:w w:val="99"/>
        </w:rPr>
        <w:t>（选填</w:t>
      </w:r>
      <w:r>
        <w:rPr>
          <w:spacing w:val="9"/>
          <w:w w:val="99"/>
        </w:rPr>
        <w:t>“</w:t>
      </w:r>
      <w:r>
        <w:rPr>
          <w:spacing w:val="9"/>
          <w:w w:val="99"/>
        </w:rPr>
        <w:t>吸收</w:t>
      </w:r>
      <w:r>
        <w:rPr>
          <w:spacing w:val="9"/>
          <w:w w:val="99"/>
        </w:rPr>
        <w:t>”</w:t>
      </w:r>
      <w:r>
        <w:rPr>
          <w:spacing w:val="7"/>
          <w:w w:val="99"/>
        </w:rPr>
        <w:t>或</w:t>
      </w:r>
      <w:r>
        <w:rPr>
          <w:spacing w:val="11"/>
          <w:w w:val="99"/>
        </w:rPr>
        <w:t>“</w:t>
      </w:r>
      <w:r>
        <w:rPr>
          <w:spacing w:val="9"/>
          <w:w w:val="99"/>
        </w:rPr>
        <w:t>放出</w:t>
      </w:r>
      <w:r>
        <w:rPr>
          <w:spacing w:val="-97"/>
          <w:w w:val="99"/>
        </w:rPr>
        <w:t>”</w:t>
      </w:r>
      <w:r>
        <w:rPr>
          <w:spacing w:val="9"/>
          <w:w w:val="99"/>
        </w:rPr>
        <w:t>）热量</w:t>
      </w:r>
      <w:r>
        <w:rPr>
          <w:w w:val="99"/>
        </w:rPr>
        <w:t>，</w:t>
      </w:r>
    </w:p>
    <w:p w:rsidR="0090467D" w:rsidRDefault="0090467D">
      <w:pPr>
        <w:pStyle w:val="a3"/>
        <w:spacing w:before="12"/>
        <w:rPr>
          <w:sz w:val="15"/>
        </w:rPr>
      </w:pPr>
    </w:p>
    <w:p w:rsidR="0090467D" w:rsidRDefault="006E7E67">
      <w:pPr>
        <w:pStyle w:val="a3"/>
        <w:ind w:left="386"/>
      </w:pPr>
      <w:r>
        <w:t>（填物态变化名称）成液态，然后凝固成型。</w:t>
      </w:r>
    </w:p>
    <w:p w:rsidR="0090467D" w:rsidRDefault="0090467D">
      <w:pPr>
        <w:pStyle w:val="a3"/>
        <w:rPr>
          <w:sz w:val="20"/>
        </w:rPr>
      </w:pPr>
    </w:p>
    <w:p w:rsidR="0090467D" w:rsidRDefault="0090467D">
      <w:pPr>
        <w:pStyle w:val="a3"/>
        <w:spacing w:before="8"/>
        <w:rPr>
          <w:sz w:val="20"/>
        </w:rPr>
      </w:pPr>
    </w:p>
    <w:p w:rsidR="0090467D" w:rsidRDefault="006E7E67">
      <w:pPr>
        <w:pStyle w:val="a4"/>
        <w:numPr>
          <w:ilvl w:val="0"/>
          <w:numId w:val="10"/>
        </w:numPr>
        <w:tabs>
          <w:tab w:val="left" w:pos="378"/>
          <w:tab w:val="left" w:pos="3957"/>
          <w:tab w:val="left" w:pos="9333"/>
        </w:tabs>
        <w:spacing w:line="422" w:lineRule="auto"/>
        <w:ind w:right="210" w:hanging="274"/>
        <w:jc w:val="both"/>
        <w:rPr>
          <w:sz w:val="21"/>
        </w:rPr>
      </w:pPr>
      <w:r>
        <w:rPr>
          <w:sz w:val="21"/>
        </w:rPr>
        <w:t>今年</w:t>
      </w:r>
      <w:r>
        <w:rPr>
          <w:spacing w:val="-57"/>
          <w:sz w:val="21"/>
        </w:rPr>
        <w:t xml:space="preserve"> </w:t>
      </w:r>
      <w:r>
        <w:rPr>
          <w:rFonts w:ascii="Times New Roman" w:eastAsia="Times New Roman"/>
          <w:sz w:val="21"/>
        </w:rPr>
        <w:t>3</w:t>
      </w:r>
      <w:r>
        <w:rPr>
          <w:rFonts w:ascii="Times New Roman" w:eastAsia="Times New Roman"/>
          <w:spacing w:val="-4"/>
          <w:sz w:val="21"/>
        </w:rPr>
        <w:t xml:space="preserve"> </w:t>
      </w:r>
      <w:r>
        <w:rPr>
          <w:sz w:val="21"/>
        </w:rPr>
        <w:t>月底</w:t>
      </w:r>
      <w:r>
        <w:rPr>
          <w:spacing w:val="-25"/>
          <w:sz w:val="21"/>
        </w:rPr>
        <w:t>。</w:t>
      </w:r>
      <w:r>
        <w:rPr>
          <w:sz w:val="21"/>
        </w:rPr>
        <w:t>茂名气象部门实施人工降雨</w:t>
      </w:r>
      <w:r>
        <w:rPr>
          <w:spacing w:val="-25"/>
          <w:sz w:val="21"/>
        </w:rPr>
        <w:t>，</w:t>
      </w:r>
      <w:r>
        <w:rPr>
          <w:sz w:val="21"/>
        </w:rPr>
        <w:t>用飞机在高空喷洒干冰</w:t>
      </w:r>
      <w:r>
        <w:rPr>
          <w:spacing w:val="-25"/>
          <w:sz w:val="21"/>
        </w:rPr>
        <w:t>，</w:t>
      </w:r>
      <w:r>
        <w:rPr>
          <w:sz w:val="21"/>
        </w:rPr>
        <w:t>干冰进入云层后迅速</w:t>
      </w:r>
      <w:r>
        <w:rPr>
          <w:sz w:val="21"/>
          <w:u w:val="single"/>
        </w:rPr>
        <w:t xml:space="preserve"> </w:t>
      </w:r>
      <w:r>
        <w:rPr>
          <w:sz w:val="21"/>
          <w:u w:val="single"/>
        </w:rPr>
        <w:tab/>
      </w:r>
      <w:r>
        <w:rPr>
          <w:sz w:val="21"/>
        </w:rPr>
        <w:t>成</w:t>
      </w:r>
      <w:r>
        <w:rPr>
          <w:spacing w:val="-17"/>
          <w:sz w:val="21"/>
        </w:rPr>
        <w:t>为</w:t>
      </w:r>
      <w:r>
        <w:rPr>
          <w:w w:val="95"/>
          <w:sz w:val="21"/>
        </w:rPr>
        <w:t>气体</w:t>
      </w:r>
      <w:r>
        <w:rPr>
          <w:spacing w:val="-20"/>
          <w:w w:val="95"/>
          <w:sz w:val="21"/>
        </w:rPr>
        <w:t>，</w:t>
      </w:r>
      <w:r>
        <w:rPr>
          <w:w w:val="95"/>
          <w:sz w:val="21"/>
        </w:rPr>
        <w:t>并从周围吸收大量的热</w:t>
      </w:r>
      <w:r>
        <w:rPr>
          <w:spacing w:val="-20"/>
          <w:w w:val="95"/>
          <w:sz w:val="21"/>
        </w:rPr>
        <w:t>，</w:t>
      </w:r>
      <w:r>
        <w:rPr>
          <w:w w:val="95"/>
          <w:sz w:val="21"/>
        </w:rPr>
        <w:t>空气温度急剧下降</w:t>
      </w:r>
      <w:r>
        <w:rPr>
          <w:spacing w:val="-22"/>
          <w:w w:val="95"/>
          <w:sz w:val="21"/>
        </w:rPr>
        <w:t>，</w:t>
      </w:r>
      <w:r>
        <w:rPr>
          <w:w w:val="95"/>
          <w:sz w:val="21"/>
        </w:rPr>
        <w:t>使空气中水蒸气凝华成小冰晶</w:t>
      </w:r>
      <w:r>
        <w:rPr>
          <w:spacing w:val="-20"/>
          <w:w w:val="95"/>
          <w:sz w:val="21"/>
        </w:rPr>
        <w:t>，</w:t>
      </w:r>
      <w:r>
        <w:rPr>
          <w:w w:val="95"/>
          <w:sz w:val="21"/>
        </w:rPr>
        <w:t>这些冰晶逐渐变大</w:t>
      </w:r>
      <w:r>
        <w:rPr>
          <w:w w:val="95"/>
          <w:sz w:val="21"/>
        </w:rPr>
        <w:t xml:space="preserve">   </w:t>
      </w:r>
      <w:r>
        <w:rPr>
          <w:sz w:val="21"/>
        </w:rPr>
        <w:t>而下降，遇暖气后吸收热量而</w:t>
      </w:r>
      <w:r>
        <w:rPr>
          <w:sz w:val="21"/>
          <w:u w:val="single"/>
        </w:rPr>
        <w:t xml:space="preserve"> </w:t>
      </w:r>
      <w:r>
        <w:rPr>
          <w:sz w:val="21"/>
          <w:u w:val="single"/>
        </w:rPr>
        <w:tab/>
      </w:r>
      <w:r>
        <w:rPr>
          <w:sz w:val="21"/>
        </w:rPr>
        <w:t>成雨滴落到地面</w:t>
      </w:r>
      <w:r>
        <w:rPr>
          <w:spacing w:val="-104"/>
          <w:sz w:val="21"/>
        </w:rPr>
        <w:t>。</w:t>
      </w:r>
      <w:r>
        <w:rPr>
          <w:sz w:val="21"/>
        </w:rPr>
        <w:t>（均填物态变化名称）</w:t>
      </w:r>
    </w:p>
    <w:p w:rsidR="0090467D" w:rsidRDefault="0090467D">
      <w:pPr>
        <w:pStyle w:val="a3"/>
        <w:spacing w:before="9"/>
        <w:rPr>
          <w:sz w:val="24"/>
        </w:rPr>
      </w:pPr>
    </w:p>
    <w:p w:rsidR="0090467D" w:rsidRDefault="006E7E67">
      <w:pPr>
        <w:pStyle w:val="a4"/>
        <w:numPr>
          <w:ilvl w:val="0"/>
          <w:numId w:val="10"/>
        </w:numPr>
        <w:tabs>
          <w:tab w:val="left" w:pos="378"/>
          <w:tab w:val="left" w:pos="4154"/>
          <w:tab w:val="left" w:pos="6662"/>
        </w:tabs>
        <w:spacing w:line="422" w:lineRule="auto"/>
        <w:ind w:right="138" w:hanging="274"/>
        <w:rPr>
          <w:sz w:val="21"/>
        </w:rPr>
      </w:pPr>
      <w:r>
        <w:rPr>
          <w:w w:val="95"/>
          <w:sz w:val="21"/>
        </w:rPr>
        <w:t>电冰箱的工作原理是：先在冰箱外利用压缩机将氟利昂（一种容易液化的物质，因它对臭氧层有破坏，</w:t>
      </w:r>
      <w:r>
        <w:rPr>
          <w:w w:val="95"/>
          <w:sz w:val="21"/>
        </w:rPr>
        <w:t xml:space="preserve"> </w:t>
      </w:r>
      <w:r>
        <w:rPr>
          <w:spacing w:val="2"/>
          <w:w w:val="99"/>
          <w:sz w:val="21"/>
        </w:rPr>
        <w:t>现</w:t>
      </w:r>
      <w:r>
        <w:rPr>
          <w:spacing w:val="-1"/>
          <w:w w:val="99"/>
          <w:sz w:val="21"/>
        </w:rPr>
        <w:t>已</w:t>
      </w:r>
      <w:r>
        <w:rPr>
          <w:spacing w:val="2"/>
          <w:w w:val="99"/>
          <w:sz w:val="21"/>
        </w:rPr>
        <w:t>换</w:t>
      </w:r>
      <w:r>
        <w:rPr>
          <w:spacing w:val="-1"/>
          <w:w w:val="99"/>
          <w:sz w:val="21"/>
        </w:rPr>
        <w:t>成</w:t>
      </w:r>
      <w:r>
        <w:rPr>
          <w:spacing w:val="2"/>
          <w:w w:val="99"/>
          <w:sz w:val="21"/>
        </w:rPr>
        <w:t>另</w:t>
      </w:r>
      <w:r>
        <w:rPr>
          <w:spacing w:val="-1"/>
          <w:w w:val="99"/>
          <w:sz w:val="21"/>
        </w:rPr>
        <w:t>外</w:t>
      </w:r>
      <w:r>
        <w:rPr>
          <w:spacing w:val="2"/>
          <w:w w:val="99"/>
          <w:sz w:val="21"/>
        </w:rPr>
        <w:t>的</w:t>
      </w:r>
      <w:r>
        <w:rPr>
          <w:spacing w:val="-1"/>
          <w:w w:val="99"/>
          <w:sz w:val="21"/>
        </w:rPr>
        <w:t>物</w:t>
      </w:r>
      <w:r>
        <w:rPr>
          <w:spacing w:val="2"/>
          <w:w w:val="99"/>
          <w:sz w:val="21"/>
        </w:rPr>
        <w:t>质</w:t>
      </w:r>
      <w:r>
        <w:rPr>
          <w:spacing w:val="-15"/>
          <w:w w:val="99"/>
          <w:sz w:val="21"/>
        </w:rPr>
        <w:t>）</w:t>
      </w:r>
      <w:r>
        <w:rPr>
          <w:spacing w:val="2"/>
          <w:w w:val="99"/>
          <w:sz w:val="21"/>
        </w:rPr>
        <w:t>通</w:t>
      </w:r>
      <w:r>
        <w:rPr>
          <w:spacing w:val="1"/>
          <w:w w:val="99"/>
          <w:sz w:val="21"/>
        </w:rPr>
        <w:t>过</w:t>
      </w:r>
      <w:r>
        <w:rPr>
          <w:rFonts w:ascii="Times New Roman" w:eastAsia="Times New Roman" w:hAnsi="Times New Roman"/>
          <w:w w:val="99"/>
          <w:sz w:val="21"/>
          <w:u w:val="single"/>
        </w:rPr>
        <w:t xml:space="preserve"> </w:t>
      </w:r>
      <w:r>
        <w:rPr>
          <w:rFonts w:ascii="Times New Roman" w:eastAsia="Times New Roman" w:hAnsi="Times New Roman"/>
          <w:sz w:val="21"/>
          <w:u w:val="single"/>
        </w:rPr>
        <w:tab/>
      </w:r>
      <w:r>
        <w:rPr>
          <w:spacing w:val="2"/>
          <w:w w:val="99"/>
          <w:sz w:val="21"/>
        </w:rPr>
        <w:t>的</w:t>
      </w:r>
      <w:r>
        <w:rPr>
          <w:spacing w:val="-1"/>
          <w:w w:val="99"/>
          <w:sz w:val="21"/>
        </w:rPr>
        <w:t>方</w:t>
      </w:r>
      <w:r>
        <w:rPr>
          <w:spacing w:val="2"/>
          <w:w w:val="99"/>
          <w:sz w:val="21"/>
        </w:rPr>
        <w:t>法</w:t>
      </w:r>
      <w:r>
        <w:rPr>
          <w:spacing w:val="-1"/>
          <w:w w:val="99"/>
          <w:sz w:val="21"/>
        </w:rPr>
        <w:t>使</w:t>
      </w:r>
      <w:r>
        <w:rPr>
          <w:spacing w:val="2"/>
          <w:w w:val="99"/>
          <w:sz w:val="21"/>
        </w:rPr>
        <w:t>它</w:t>
      </w:r>
      <w:r>
        <w:rPr>
          <w:spacing w:val="-1"/>
          <w:w w:val="99"/>
          <w:sz w:val="21"/>
        </w:rPr>
        <w:t>液</w:t>
      </w:r>
      <w:r>
        <w:rPr>
          <w:spacing w:val="2"/>
          <w:w w:val="99"/>
          <w:sz w:val="21"/>
        </w:rPr>
        <w:t>化</w:t>
      </w:r>
      <w:r>
        <w:rPr>
          <w:spacing w:val="-1"/>
          <w:w w:val="99"/>
          <w:sz w:val="21"/>
        </w:rPr>
        <w:t>而</w:t>
      </w:r>
      <w:r>
        <w:rPr>
          <w:rFonts w:ascii="Times New Roman" w:eastAsia="Times New Roman" w:hAnsi="Times New Roman"/>
          <w:w w:val="99"/>
          <w:sz w:val="21"/>
          <w:u w:val="single"/>
        </w:rPr>
        <w:t xml:space="preserve"> </w:t>
      </w:r>
      <w:r>
        <w:rPr>
          <w:rFonts w:ascii="Times New Roman" w:eastAsia="Times New Roman" w:hAnsi="Times New Roman"/>
          <w:sz w:val="21"/>
          <w:u w:val="single"/>
        </w:rPr>
        <w:tab/>
      </w:r>
      <w:r>
        <w:rPr>
          <w:spacing w:val="-1"/>
          <w:w w:val="99"/>
          <w:sz w:val="21"/>
        </w:rPr>
        <w:t>（</w:t>
      </w:r>
      <w:r>
        <w:rPr>
          <w:spacing w:val="2"/>
          <w:w w:val="99"/>
          <w:sz w:val="21"/>
        </w:rPr>
        <w:t>选</w:t>
      </w:r>
      <w:r>
        <w:rPr>
          <w:spacing w:val="-15"/>
          <w:w w:val="99"/>
          <w:sz w:val="21"/>
        </w:rPr>
        <w:t>填</w:t>
      </w:r>
      <w:r>
        <w:rPr>
          <w:spacing w:val="2"/>
          <w:w w:val="99"/>
          <w:sz w:val="21"/>
        </w:rPr>
        <w:t>“</w:t>
      </w:r>
      <w:r>
        <w:rPr>
          <w:spacing w:val="2"/>
          <w:w w:val="99"/>
          <w:sz w:val="21"/>
        </w:rPr>
        <w:t>吸</w:t>
      </w:r>
      <w:r>
        <w:rPr>
          <w:spacing w:val="-1"/>
          <w:w w:val="99"/>
          <w:sz w:val="21"/>
        </w:rPr>
        <w:t>热</w:t>
      </w:r>
      <w:r>
        <w:rPr>
          <w:spacing w:val="-13"/>
          <w:w w:val="99"/>
          <w:sz w:val="21"/>
        </w:rPr>
        <w:t>”</w:t>
      </w:r>
      <w:r>
        <w:rPr>
          <w:spacing w:val="-15"/>
          <w:w w:val="99"/>
          <w:sz w:val="21"/>
        </w:rPr>
        <w:t>或</w:t>
      </w:r>
      <w:r>
        <w:rPr>
          <w:spacing w:val="2"/>
          <w:w w:val="99"/>
          <w:sz w:val="21"/>
        </w:rPr>
        <w:t>“</w:t>
      </w:r>
      <w:r>
        <w:rPr>
          <w:spacing w:val="2"/>
          <w:w w:val="99"/>
          <w:sz w:val="21"/>
        </w:rPr>
        <w:t>放</w:t>
      </w:r>
      <w:r>
        <w:rPr>
          <w:spacing w:val="-1"/>
          <w:w w:val="99"/>
          <w:sz w:val="21"/>
        </w:rPr>
        <w:t>热</w:t>
      </w:r>
      <w:r>
        <w:rPr>
          <w:spacing w:val="-104"/>
          <w:w w:val="99"/>
          <w:sz w:val="21"/>
        </w:rPr>
        <w:t>”</w:t>
      </w:r>
      <w:r>
        <w:rPr>
          <w:spacing w:val="-106"/>
          <w:w w:val="99"/>
          <w:sz w:val="21"/>
        </w:rPr>
        <w:t>）</w:t>
      </w:r>
      <w:r>
        <w:rPr>
          <w:spacing w:val="-13"/>
          <w:w w:val="99"/>
          <w:sz w:val="21"/>
        </w:rPr>
        <w:t>，</w:t>
      </w:r>
      <w:r>
        <w:rPr>
          <w:spacing w:val="2"/>
          <w:w w:val="99"/>
          <w:sz w:val="21"/>
        </w:rPr>
        <w:t>液</w:t>
      </w:r>
      <w:r>
        <w:rPr>
          <w:w w:val="99"/>
          <w:sz w:val="21"/>
        </w:rPr>
        <w:t>态</w:t>
      </w:r>
      <w:r>
        <w:rPr>
          <w:sz w:val="21"/>
        </w:rPr>
        <w:t>氟利昂再流到冰箱内的蒸发器内</w:t>
      </w:r>
      <w:r>
        <w:rPr>
          <w:sz w:val="21"/>
          <w:u w:val="single"/>
        </w:rPr>
        <w:t xml:space="preserve"> </w:t>
      </w:r>
      <w:r>
        <w:rPr>
          <w:sz w:val="21"/>
          <w:u w:val="single"/>
        </w:rPr>
        <w:tab/>
      </w:r>
      <w:r>
        <w:rPr>
          <w:sz w:val="21"/>
        </w:rPr>
        <w:t>成气体</w:t>
      </w:r>
      <w:r>
        <w:rPr>
          <w:spacing w:val="-41"/>
          <w:sz w:val="21"/>
        </w:rPr>
        <w:t>，</w:t>
      </w:r>
      <w:r>
        <w:rPr>
          <w:sz w:val="21"/>
        </w:rPr>
        <w:t>从而吸热制冷</w:t>
      </w:r>
      <w:r>
        <w:rPr>
          <w:spacing w:val="-44"/>
          <w:sz w:val="21"/>
        </w:rPr>
        <w:t>，</w:t>
      </w:r>
      <w:r>
        <w:rPr>
          <w:sz w:val="21"/>
        </w:rPr>
        <w:t>变成的气体再流回压缩机继续压缩循环使用。</w:t>
      </w:r>
    </w:p>
    <w:p w:rsidR="0090467D" w:rsidRDefault="0090467D">
      <w:pPr>
        <w:pStyle w:val="a3"/>
        <w:spacing w:before="11"/>
        <w:rPr>
          <w:sz w:val="24"/>
        </w:rPr>
      </w:pPr>
    </w:p>
    <w:p w:rsidR="0090467D" w:rsidRDefault="006E7E67">
      <w:pPr>
        <w:pStyle w:val="a4"/>
        <w:numPr>
          <w:ilvl w:val="0"/>
          <w:numId w:val="10"/>
        </w:numPr>
        <w:tabs>
          <w:tab w:val="left" w:pos="378"/>
          <w:tab w:val="left" w:pos="1437"/>
        </w:tabs>
        <w:spacing w:line="424" w:lineRule="auto"/>
        <w:ind w:right="207" w:hanging="274"/>
        <w:jc w:val="both"/>
        <w:rPr>
          <w:rFonts w:ascii="Times New Roman" w:eastAsia="Times New Roman"/>
          <w:sz w:val="21"/>
        </w:rPr>
      </w:pPr>
      <w:r>
        <w:rPr>
          <w:sz w:val="21"/>
        </w:rPr>
        <w:t>某同学骑共</w:t>
      </w:r>
      <w:r>
        <w:rPr>
          <w:spacing w:val="4"/>
          <w:sz w:val="21"/>
        </w:rPr>
        <w:t>享</w:t>
      </w:r>
      <w:r>
        <w:rPr>
          <w:sz w:val="21"/>
        </w:rPr>
        <w:t>单车上学，在前一半路</w:t>
      </w:r>
      <w:r>
        <w:rPr>
          <w:spacing w:val="4"/>
          <w:sz w:val="21"/>
        </w:rPr>
        <w:t>程</w:t>
      </w:r>
      <w:r>
        <w:rPr>
          <w:sz w:val="21"/>
        </w:rPr>
        <w:t>的速度为</w:t>
      </w:r>
      <w:r>
        <w:rPr>
          <w:spacing w:val="-40"/>
          <w:sz w:val="21"/>
        </w:rPr>
        <w:t xml:space="preserve"> </w:t>
      </w:r>
      <w:r>
        <w:rPr>
          <w:rFonts w:ascii="Times New Roman" w:eastAsia="Times New Roman"/>
          <w:sz w:val="21"/>
        </w:rPr>
        <w:t>10m/s</w:t>
      </w:r>
      <w:r>
        <w:rPr>
          <w:sz w:val="21"/>
        </w:rPr>
        <w:t>，后一半路</w:t>
      </w:r>
      <w:r>
        <w:rPr>
          <w:spacing w:val="4"/>
          <w:sz w:val="21"/>
        </w:rPr>
        <w:t>程</w:t>
      </w:r>
      <w:r>
        <w:rPr>
          <w:sz w:val="21"/>
        </w:rPr>
        <w:t>的速度为</w:t>
      </w:r>
      <w:r>
        <w:rPr>
          <w:spacing w:val="-39"/>
          <w:sz w:val="21"/>
        </w:rPr>
        <w:t xml:space="preserve"> </w:t>
      </w:r>
      <w:r>
        <w:rPr>
          <w:rFonts w:ascii="Times New Roman" w:eastAsia="Times New Roman"/>
          <w:sz w:val="21"/>
        </w:rPr>
        <w:t>15m/s</w:t>
      </w:r>
      <w:r>
        <w:rPr>
          <w:sz w:val="21"/>
        </w:rPr>
        <w:t>，则全程的</w:t>
      </w:r>
      <w:r>
        <w:rPr>
          <w:spacing w:val="4"/>
          <w:sz w:val="21"/>
        </w:rPr>
        <w:t>平</w:t>
      </w:r>
      <w:r>
        <w:rPr>
          <w:sz w:val="21"/>
        </w:rPr>
        <w:t>均速度是</w:t>
      </w:r>
      <w:r>
        <w:rPr>
          <w:sz w:val="21"/>
          <w:u w:val="single"/>
        </w:rPr>
        <w:t xml:space="preserve"> </w:t>
      </w:r>
      <w:r>
        <w:rPr>
          <w:sz w:val="21"/>
          <w:u w:val="single"/>
        </w:rPr>
        <w:tab/>
      </w:r>
      <w:r>
        <w:rPr>
          <w:rFonts w:ascii="Times New Roman" w:eastAsia="Times New Roman"/>
          <w:sz w:val="21"/>
        </w:rPr>
        <w:t>m/s</w:t>
      </w:r>
    </w:p>
    <w:p w:rsidR="0090467D" w:rsidRDefault="0090467D">
      <w:pPr>
        <w:spacing w:line="424" w:lineRule="auto"/>
        <w:jc w:val="both"/>
        <w:rPr>
          <w:rFonts w:ascii="Times New Roman" w:eastAsia="Times New Roman"/>
          <w:sz w:val="21"/>
        </w:rPr>
        <w:sectPr w:rsidR="0090467D">
          <w:pgSz w:w="11910" w:h="16840"/>
          <w:pgMar w:top="1160" w:right="920" w:bottom="280" w:left="1020" w:header="708" w:footer="708" w:gutter="0"/>
          <w:cols w:space="708"/>
        </w:sectPr>
      </w:pPr>
    </w:p>
    <w:p w:rsidR="0090467D" w:rsidRDefault="006E7E67">
      <w:pPr>
        <w:pStyle w:val="Heading2"/>
        <w:spacing w:before="57"/>
      </w:pPr>
      <w:r>
        <w:t>四、解答题（共</w:t>
      </w:r>
      <w:r>
        <w:t xml:space="preserve"> </w:t>
      </w:r>
      <w:r>
        <w:rPr>
          <w:rFonts w:ascii="Times New Roman" w:eastAsia="Times New Roman"/>
        </w:rPr>
        <w:t xml:space="preserve">4 </w:t>
      </w:r>
      <w:r>
        <w:t>小题）</w:t>
      </w:r>
    </w:p>
    <w:p w:rsidR="0090467D" w:rsidRDefault="0090467D">
      <w:pPr>
        <w:pStyle w:val="a3"/>
        <w:spacing w:before="11"/>
        <w:rPr>
          <w:rFonts w:ascii="黑体"/>
          <w:sz w:val="32"/>
        </w:rPr>
      </w:pPr>
    </w:p>
    <w:p w:rsidR="0090467D" w:rsidRDefault="006E7E67">
      <w:pPr>
        <w:pStyle w:val="a4"/>
        <w:numPr>
          <w:ilvl w:val="0"/>
          <w:numId w:val="10"/>
        </w:numPr>
        <w:tabs>
          <w:tab w:val="left" w:pos="378"/>
        </w:tabs>
        <w:spacing w:line="422" w:lineRule="auto"/>
        <w:ind w:right="207" w:hanging="274"/>
        <w:jc w:val="both"/>
        <w:rPr>
          <w:sz w:val="21"/>
        </w:rPr>
      </w:pPr>
      <w:r>
        <w:rPr>
          <w:noProof/>
          <w:lang w:val="en-US" w:bidi="ar-SA"/>
        </w:rPr>
        <w:drawing>
          <wp:anchor distT="0" distB="0" distL="0" distR="0" simplePos="0" relativeHeight="251664384" behindDoc="1" locked="0" layoutInCell="1" allowOverlap="1">
            <wp:simplePos x="0" y="0"/>
            <wp:positionH relativeFrom="page">
              <wp:posOffset>893063</wp:posOffset>
            </wp:positionH>
            <wp:positionV relativeFrom="paragraph">
              <wp:posOffset>1455547</wp:posOffset>
            </wp:positionV>
            <wp:extent cx="3115056" cy="77114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115056" cy="771144"/>
                    </a:xfrm>
                    <a:prstGeom prst="rect">
                      <a:avLst/>
                    </a:prstGeom>
                  </pic:spPr>
                </pic:pic>
              </a:graphicData>
            </a:graphic>
          </wp:anchor>
        </w:drawing>
      </w:r>
      <w:r>
        <w:rPr>
          <w:spacing w:val="-15"/>
          <w:w w:val="99"/>
          <w:sz w:val="21"/>
        </w:rPr>
        <w:t>现在石锁高速公路上实行</w:t>
      </w:r>
      <w:r>
        <w:rPr>
          <w:spacing w:val="-15"/>
          <w:w w:val="99"/>
          <w:sz w:val="21"/>
        </w:rPr>
        <w:t>“</w:t>
      </w:r>
      <w:r>
        <w:rPr>
          <w:spacing w:val="-15"/>
          <w:w w:val="99"/>
          <w:sz w:val="21"/>
        </w:rPr>
        <w:t>区间测速</w:t>
      </w:r>
      <w:r>
        <w:rPr>
          <w:spacing w:val="-15"/>
          <w:w w:val="99"/>
          <w:sz w:val="21"/>
        </w:rPr>
        <w:t>”</w:t>
      </w:r>
      <w:r>
        <w:rPr>
          <w:spacing w:val="-15"/>
          <w:w w:val="99"/>
          <w:sz w:val="21"/>
        </w:rPr>
        <w:t>。所谓的</w:t>
      </w:r>
      <w:r>
        <w:rPr>
          <w:spacing w:val="-15"/>
          <w:w w:val="99"/>
          <w:sz w:val="21"/>
        </w:rPr>
        <w:t>“</w:t>
      </w:r>
      <w:r>
        <w:rPr>
          <w:spacing w:val="-15"/>
          <w:w w:val="99"/>
          <w:sz w:val="21"/>
        </w:rPr>
        <w:t>区间测速</w:t>
      </w:r>
      <w:r>
        <w:rPr>
          <w:spacing w:val="-15"/>
          <w:w w:val="99"/>
          <w:sz w:val="21"/>
        </w:rPr>
        <w:t>”</w:t>
      </w:r>
      <w:r>
        <w:rPr>
          <w:spacing w:val="-15"/>
          <w:w w:val="99"/>
          <w:sz w:val="21"/>
        </w:rPr>
        <w:t>，就是在两监测点安装监控和测速探头，测</w:t>
      </w:r>
      <w:r>
        <w:rPr>
          <w:spacing w:val="-4"/>
          <w:sz w:val="21"/>
        </w:rPr>
        <w:t>出同一辆车通过两个监测点的时间，再根据两点间的距离算出该车在这一区间路段的平均车速，如果这</w:t>
      </w:r>
      <w:r>
        <w:rPr>
          <w:spacing w:val="-6"/>
          <w:sz w:val="21"/>
        </w:rPr>
        <w:t>个平均车速超过了该路段的最高限速，即被判为超速。若某区间监测点</w:t>
      </w:r>
      <w:r>
        <w:rPr>
          <w:spacing w:val="-6"/>
          <w:sz w:val="21"/>
        </w:rPr>
        <w:t xml:space="preserve"> </w:t>
      </w:r>
      <w:r>
        <w:rPr>
          <w:rFonts w:ascii="Times New Roman" w:eastAsia="Times New Roman" w:hAnsi="Times New Roman"/>
          <w:sz w:val="21"/>
        </w:rPr>
        <w:t>A</w:t>
      </w:r>
      <w:r>
        <w:rPr>
          <w:sz w:val="21"/>
        </w:rPr>
        <w:t>、</w:t>
      </w:r>
      <w:r>
        <w:rPr>
          <w:rFonts w:ascii="Times New Roman" w:eastAsia="Times New Roman" w:hAnsi="Times New Roman"/>
          <w:sz w:val="21"/>
        </w:rPr>
        <w:t>B</w:t>
      </w:r>
      <w:r>
        <w:rPr>
          <w:rFonts w:ascii="Times New Roman" w:eastAsia="Times New Roman" w:hAnsi="Times New Roman"/>
          <w:spacing w:val="8"/>
          <w:sz w:val="21"/>
        </w:rPr>
        <w:t xml:space="preserve"> </w:t>
      </w:r>
      <w:r>
        <w:rPr>
          <w:spacing w:val="-16"/>
          <w:sz w:val="21"/>
        </w:rPr>
        <w:t>相距</w:t>
      </w:r>
      <w:r>
        <w:rPr>
          <w:spacing w:val="-16"/>
          <w:sz w:val="21"/>
        </w:rPr>
        <w:t xml:space="preserve"> </w:t>
      </w:r>
      <w:r>
        <w:rPr>
          <w:rFonts w:ascii="Times New Roman" w:eastAsia="Times New Roman" w:hAnsi="Times New Roman"/>
          <w:sz w:val="21"/>
        </w:rPr>
        <w:t>30km</w:t>
      </w:r>
      <w:r>
        <w:rPr>
          <w:sz w:val="21"/>
        </w:rPr>
        <w:t>，一辆轿车通</w:t>
      </w:r>
      <w:r>
        <w:rPr>
          <w:spacing w:val="-12"/>
          <w:sz w:val="21"/>
        </w:rPr>
        <w:t>过监测点</w:t>
      </w:r>
      <w:r>
        <w:rPr>
          <w:spacing w:val="-12"/>
          <w:sz w:val="21"/>
        </w:rPr>
        <w:t xml:space="preserve"> </w:t>
      </w:r>
      <w:r>
        <w:rPr>
          <w:rFonts w:ascii="Times New Roman" w:eastAsia="Times New Roman" w:hAnsi="Times New Roman"/>
          <w:sz w:val="21"/>
        </w:rPr>
        <w:t>A</w:t>
      </w:r>
      <w:r>
        <w:rPr>
          <w:rFonts w:ascii="Times New Roman" w:eastAsia="Times New Roman" w:hAnsi="Times New Roman"/>
          <w:spacing w:val="-3"/>
          <w:sz w:val="21"/>
        </w:rPr>
        <w:t xml:space="preserve"> </w:t>
      </w:r>
      <w:r>
        <w:rPr>
          <w:spacing w:val="-12"/>
          <w:sz w:val="21"/>
        </w:rPr>
        <w:t>的速度为</w:t>
      </w:r>
      <w:r>
        <w:rPr>
          <w:spacing w:val="-12"/>
          <w:sz w:val="21"/>
        </w:rPr>
        <w:t xml:space="preserve"> </w:t>
      </w:r>
      <w:r>
        <w:rPr>
          <w:rFonts w:ascii="Times New Roman" w:eastAsia="Times New Roman" w:hAnsi="Times New Roman"/>
          <w:spacing w:val="-3"/>
          <w:sz w:val="21"/>
        </w:rPr>
        <w:t>100km/h</w:t>
      </w:r>
      <w:r>
        <w:rPr>
          <w:spacing w:val="-10"/>
          <w:sz w:val="21"/>
        </w:rPr>
        <w:t>，通过监测点</w:t>
      </w:r>
      <w:r>
        <w:rPr>
          <w:spacing w:val="-10"/>
          <w:sz w:val="21"/>
        </w:rPr>
        <w:t xml:space="preserve"> </w:t>
      </w:r>
      <w:r>
        <w:rPr>
          <w:rFonts w:ascii="Times New Roman" w:eastAsia="Times New Roman" w:hAnsi="Times New Roman"/>
          <w:sz w:val="21"/>
        </w:rPr>
        <w:t>B</w:t>
      </w:r>
      <w:r>
        <w:rPr>
          <w:rFonts w:ascii="Times New Roman" w:eastAsia="Times New Roman" w:hAnsi="Times New Roman"/>
          <w:spacing w:val="-4"/>
          <w:sz w:val="21"/>
        </w:rPr>
        <w:t xml:space="preserve"> </w:t>
      </w:r>
      <w:r>
        <w:rPr>
          <w:spacing w:val="-12"/>
          <w:sz w:val="21"/>
        </w:rPr>
        <w:t>的速度为</w:t>
      </w:r>
      <w:r>
        <w:rPr>
          <w:spacing w:val="-12"/>
          <w:sz w:val="21"/>
        </w:rPr>
        <w:t xml:space="preserve"> </w:t>
      </w:r>
      <w:r>
        <w:rPr>
          <w:rFonts w:ascii="Times New Roman" w:eastAsia="Times New Roman" w:hAnsi="Times New Roman"/>
          <w:spacing w:val="-4"/>
          <w:sz w:val="21"/>
        </w:rPr>
        <w:t>110km/h</w:t>
      </w:r>
      <w:r>
        <w:rPr>
          <w:spacing w:val="-4"/>
          <w:sz w:val="21"/>
        </w:rPr>
        <w:t>，通过两个监测点的时间如图所示，该</w:t>
      </w:r>
      <w:r>
        <w:rPr>
          <w:spacing w:val="-11"/>
          <w:sz w:val="21"/>
        </w:rPr>
        <w:t>路段最高限速</w:t>
      </w:r>
      <w:r>
        <w:rPr>
          <w:spacing w:val="-11"/>
          <w:sz w:val="21"/>
        </w:rPr>
        <w:t xml:space="preserve"> </w:t>
      </w:r>
      <w:r>
        <w:rPr>
          <w:rFonts w:ascii="Times New Roman" w:eastAsia="Times New Roman" w:hAnsi="Times New Roman"/>
          <w:sz w:val="21"/>
        </w:rPr>
        <w:t>120km/h</w:t>
      </w:r>
      <w:r>
        <w:rPr>
          <w:sz w:val="21"/>
        </w:rPr>
        <w:t>。</w:t>
      </w:r>
    </w:p>
    <w:p w:rsidR="0090467D" w:rsidRDefault="0090467D">
      <w:pPr>
        <w:pStyle w:val="a3"/>
        <w:rPr>
          <w:sz w:val="22"/>
        </w:rPr>
      </w:pPr>
    </w:p>
    <w:p w:rsidR="0090467D" w:rsidRDefault="0090467D">
      <w:pPr>
        <w:pStyle w:val="a3"/>
        <w:rPr>
          <w:sz w:val="22"/>
        </w:rPr>
      </w:pPr>
    </w:p>
    <w:p w:rsidR="0090467D" w:rsidRDefault="0090467D">
      <w:pPr>
        <w:pStyle w:val="a3"/>
        <w:rPr>
          <w:sz w:val="22"/>
        </w:rPr>
      </w:pPr>
    </w:p>
    <w:p w:rsidR="0090467D" w:rsidRDefault="0090467D">
      <w:pPr>
        <w:pStyle w:val="a3"/>
        <w:spacing w:before="10"/>
        <w:rPr>
          <w:sz w:val="32"/>
        </w:rPr>
      </w:pPr>
    </w:p>
    <w:p w:rsidR="0090467D" w:rsidRDefault="006E7E67">
      <w:pPr>
        <w:pStyle w:val="a4"/>
        <w:numPr>
          <w:ilvl w:val="1"/>
          <w:numId w:val="10"/>
        </w:numPr>
        <w:tabs>
          <w:tab w:val="left" w:pos="911"/>
        </w:tabs>
        <w:spacing w:line="424" w:lineRule="auto"/>
        <w:ind w:right="104" w:firstLine="0"/>
        <w:rPr>
          <w:sz w:val="21"/>
        </w:rPr>
      </w:pPr>
      <w:r>
        <w:rPr>
          <w:spacing w:val="-5"/>
          <w:sz w:val="21"/>
        </w:rPr>
        <w:t>原来检测的方法是监控探头判断通过监测点时的车速。如果按原来的方法，该轿车通过监测点</w:t>
      </w:r>
      <w:r>
        <w:rPr>
          <w:spacing w:val="-5"/>
          <w:sz w:val="21"/>
        </w:rPr>
        <w:t xml:space="preserve"> </w:t>
      </w:r>
      <w:r>
        <w:rPr>
          <w:rFonts w:ascii="Times New Roman" w:eastAsia="Times New Roman"/>
          <w:sz w:val="21"/>
        </w:rPr>
        <w:t>A</w:t>
      </w:r>
      <w:r>
        <w:rPr>
          <w:sz w:val="21"/>
        </w:rPr>
        <w:t>、</w:t>
      </w:r>
      <w:r>
        <w:rPr>
          <w:rFonts w:ascii="Times New Roman" w:eastAsia="Times New Roman"/>
          <w:sz w:val="21"/>
        </w:rPr>
        <w:t>B</w:t>
      </w:r>
      <w:r>
        <w:rPr>
          <w:rFonts w:ascii="Times New Roman" w:eastAsia="Times New Roman"/>
          <w:spacing w:val="-1"/>
          <w:sz w:val="21"/>
        </w:rPr>
        <w:t xml:space="preserve"> </w:t>
      </w:r>
      <w:r>
        <w:rPr>
          <w:sz w:val="21"/>
        </w:rPr>
        <w:t>时会不会判为超速？为什么？</w:t>
      </w:r>
    </w:p>
    <w:p w:rsidR="0090467D" w:rsidRDefault="006E7E67">
      <w:pPr>
        <w:pStyle w:val="a4"/>
        <w:numPr>
          <w:ilvl w:val="1"/>
          <w:numId w:val="10"/>
        </w:numPr>
        <w:tabs>
          <w:tab w:val="left" w:pos="911"/>
        </w:tabs>
        <w:spacing w:line="265" w:lineRule="exact"/>
        <w:ind w:left="910"/>
        <w:rPr>
          <w:sz w:val="21"/>
        </w:rPr>
      </w:pPr>
      <w:r>
        <w:rPr>
          <w:spacing w:val="-8"/>
          <w:w w:val="99"/>
          <w:sz w:val="21"/>
        </w:rPr>
        <w:t>通过计算说明，采用</w:t>
      </w:r>
      <w:r>
        <w:rPr>
          <w:spacing w:val="-8"/>
          <w:w w:val="99"/>
          <w:sz w:val="21"/>
        </w:rPr>
        <w:t>“</w:t>
      </w:r>
      <w:r>
        <w:rPr>
          <w:spacing w:val="-8"/>
          <w:w w:val="99"/>
          <w:sz w:val="21"/>
        </w:rPr>
        <w:t>区间测速</w:t>
      </w:r>
      <w:r>
        <w:rPr>
          <w:spacing w:val="-8"/>
          <w:w w:val="99"/>
          <w:sz w:val="21"/>
        </w:rPr>
        <w:t>”</w:t>
      </w:r>
      <w:r>
        <w:rPr>
          <w:spacing w:val="-8"/>
          <w:w w:val="99"/>
          <w:sz w:val="21"/>
        </w:rPr>
        <w:t>，这辆轿车会不会被判为超速？</w:t>
      </w:r>
    </w:p>
    <w:p w:rsidR="0090467D" w:rsidRDefault="0090467D">
      <w:pPr>
        <w:pStyle w:val="a3"/>
        <w:spacing w:before="1"/>
        <w:rPr>
          <w:sz w:val="16"/>
        </w:rPr>
      </w:pPr>
    </w:p>
    <w:p w:rsidR="0090467D" w:rsidRDefault="0090467D">
      <w:pPr>
        <w:pStyle w:val="a4"/>
        <w:numPr>
          <w:ilvl w:val="1"/>
          <w:numId w:val="10"/>
        </w:numPr>
        <w:tabs>
          <w:tab w:val="left" w:pos="912"/>
        </w:tabs>
        <w:spacing w:line="422" w:lineRule="auto"/>
        <w:ind w:right="215" w:firstLine="0"/>
        <w:rPr>
          <w:sz w:val="21"/>
        </w:rPr>
      </w:pPr>
      <w:r w:rsidRPr="0090467D">
        <w:pict>
          <v:shapetype id="_x0000_t202" coordsize="21600,21600" o:spt="202" path="m,l,21600r21600,l21600,xe">
            <v:stroke joinstyle="miter"/>
            <v:path gradientshapeok="t" o:connecttype="rect"/>
          </v:shapetype>
          <v:shape id="_x0000_s1026" type="#_x0000_t202" style="position:absolute;left:0;text-align:left;margin-left:69.1pt;margin-top:42.25pt;width:324.3pt;height:185.65pt;z-index:251673600;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535"/>
                    <w:gridCol w:w="943"/>
                  </w:tblGrid>
                  <w:tr w:rsidR="0090467D">
                    <w:trPr>
                      <w:trHeight w:val="533"/>
                    </w:trPr>
                    <w:tc>
                      <w:tcPr>
                        <w:tcW w:w="6478" w:type="dxa"/>
                        <w:gridSpan w:val="2"/>
                      </w:tcPr>
                      <w:p w:rsidR="0090467D" w:rsidRDefault="006E7E67">
                        <w:pPr>
                          <w:pStyle w:val="TableParagraph"/>
                          <w:ind w:left="2692" w:right="2691"/>
                          <w:jc w:val="center"/>
                          <w:rPr>
                            <w:sz w:val="21"/>
                          </w:rPr>
                        </w:pPr>
                        <w:r>
                          <w:rPr>
                            <w:sz w:val="21"/>
                          </w:rPr>
                          <w:t>主要参数值</w:t>
                        </w:r>
                      </w:p>
                    </w:tc>
                  </w:tr>
                  <w:tr w:rsidR="0090467D">
                    <w:trPr>
                      <w:trHeight w:val="533"/>
                    </w:trPr>
                    <w:tc>
                      <w:tcPr>
                        <w:tcW w:w="5535" w:type="dxa"/>
                      </w:tcPr>
                      <w:p w:rsidR="0090467D" w:rsidRDefault="006E7E67">
                        <w:pPr>
                          <w:pStyle w:val="TableParagraph"/>
                          <w:spacing w:before="132"/>
                          <w:ind w:left="1507"/>
                          <w:rPr>
                            <w:sz w:val="21"/>
                          </w:rPr>
                        </w:pPr>
                        <w:r>
                          <w:rPr>
                            <w:sz w:val="21"/>
                          </w:rPr>
                          <w:t>航母总质量（包括舰载飞机）</w:t>
                        </w:r>
                      </w:p>
                    </w:tc>
                    <w:tc>
                      <w:tcPr>
                        <w:tcW w:w="943" w:type="dxa"/>
                      </w:tcPr>
                      <w:p w:rsidR="0090467D" w:rsidRDefault="006E7E67">
                        <w:pPr>
                          <w:pStyle w:val="TableParagraph"/>
                          <w:spacing w:before="127"/>
                          <w:ind w:right="43"/>
                          <w:jc w:val="center"/>
                          <w:rPr>
                            <w:rFonts w:ascii="Times New Roman" w:hAnsi="Times New Roman"/>
                            <w:sz w:val="21"/>
                          </w:rPr>
                        </w:pPr>
                        <w:r>
                          <w:rPr>
                            <w:rFonts w:ascii="Times New Roman" w:hAnsi="Times New Roman"/>
                            <w:sz w:val="21"/>
                          </w:rPr>
                          <w:t>6</w:t>
                        </w:r>
                        <w:r>
                          <w:rPr>
                            <w:sz w:val="21"/>
                          </w:rPr>
                          <w:t>×</w:t>
                        </w:r>
                        <w:r>
                          <w:rPr>
                            <w:rFonts w:ascii="Times New Roman" w:hAnsi="Times New Roman"/>
                            <w:sz w:val="21"/>
                          </w:rPr>
                          <w:t>10</w:t>
                        </w:r>
                        <w:r>
                          <w:rPr>
                            <w:rFonts w:ascii="Times New Roman" w:hAnsi="Times New Roman"/>
                            <w:position w:val="8"/>
                            <w:sz w:val="15"/>
                          </w:rPr>
                          <w:t>7</w:t>
                        </w:r>
                        <w:r>
                          <w:rPr>
                            <w:rFonts w:ascii="Times New Roman" w:hAnsi="Times New Roman"/>
                            <w:sz w:val="21"/>
                          </w:rPr>
                          <w:t>kg</w:t>
                        </w:r>
                      </w:p>
                    </w:tc>
                  </w:tr>
                  <w:tr w:rsidR="0090467D">
                    <w:trPr>
                      <w:trHeight w:val="533"/>
                    </w:trPr>
                    <w:tc>
                      <w:tcPr>
                        <w:tcW w:w="5535" w:type="dxa"/>
                      </w:tcPr>
                      <w:p w:rsidR="0090467D" w:rsidRDefault="006E7E67">
                        <w:pPr>
                          <w:pStyle w:val="TableParagraph"/>
                          <w:ind w:left="1822"/>
                          <w:rPr>
                            <w:sz w:val="21"/>
                          </w:rPr>
                        </w:pPr>
                        <w:r>
                          <w:rPr>
                            <w:sz w:val="21"/>
                          </w:rPr>
                          <w:t>每架舰载飞机的质量</w:t>
                        </w:r>
                      </w:p>
                    </w:tc>
                    <w:tc>
                      <w:tcPr>
                        <w:tcW w:w="943" w:type="dxa"/>
                      </w:tcPr>
                      <w:p w:rsidR="0090467D" w:rsidRDefault="006E7E67">
                        <w:pPr>
                          <w:pStyle w:val="TableParagraph"/>
                          <w:spacing w:before="145"/>
                          <w:ind w:right="43"/>
                          <w:jc w:val="center"/>
                          <w:rPr>
                            <w:rFonts w:ascii="Times New Roman"/>
                            <w:sz w:val="21"/>
                          </w:rPr>
                        </w:pPr>
                        <w:r>
                          <w:rPr>
                            <w:rFonts w:ascii="Times New Roman"/>
                            <w:sz w:val="21"/>
                          </w:rPr>
                          <w:t>5150kg</w:t>
                        </w:r>
                      </w:p>
                    </w:tc>
                  </w:tr>
                  <w:tr w:rsidR="0090467D">
                    <w:trPr>
                      <w:trHeight w:val="534"/>
                    </w:trPr>
                    <w:tc>
                      <w:tcPr>
                        <w:tcW w:w="5535" w:type="dxa"/>
                      </w:tcPr>
                      <w:p w:rsidR="0090467D" w:rsidRDefault="006E7E67">
                        <w:pPr>
                          <w:pStyle w:val="TableParagraph"/>
                          <w:spacing w:before="132"/>
                          <w:ind w:left="1191"/>
                          <w:rPr>
                            <w:sz w:val="21"/>
                          </w:rPr>
                        </w:pPr>
                        <w:r>
                          <w:rPr>
                            <w:sz w:val="21"/>
                          </w:rPr>
                          <w:t>每架舰载飞机与甲板的总接触面积</w:t>
                        </w:r>
                      </w:p>
                    </w:tc>
                    <w:tc>
                      <w:tcPr>
                        <w:tcW w:w="943" w:type="dxa"/>
                      </w:tcPr>
                      <w:p w:rsidR="0090467D" w:rsidRDefault="006E7E67">
                        <w:pPr>
                          <w:pStyle w:val="TableParagraph"/>
                          <w:spacing w:before="158"/>
                          <w:ind w:right="40"/>
                          <w:jc w:val="center"/>
                          <w:rPr>
                            <w:rFonts w:ascii="Times New Roman"/>
                            <w:sz w:val="21"/>
                          </w:rPr>
                        </w:pPr>
                        <w:r>
                          <w:rPr>
                            <w:rFonts w:ascii="Times New Roman"/>
                            <w:sz w:val="21"/>
                          </w:rPr>
                          <w:t>5000cm</w:t>
                        </w:r>
                        <w:r>
                          <w:rPr>
                            <w:rFonts w:ascii="Times New Roman"/>
                            <w:sz w:val="21"/>
                            <w:vertAlign w:val="superscript"/>
                          </w:rPr>
                          <w:t>2</w:t>
                        </w:r>
                      </w:p>
                    </w:tc>
                  </w:tr>
                  <w:tr w:rsidR="0090467D">
                    <w:trPr>
                      <w:trHeight w:val="533"/>
                    </w:trPr>
                    <w:tc>
                      <w:tcPr>
                        <w:tcW w:w="5535" w:type="dxa"/>
                      </w:tcPr>
                      <w:p w:rsidR="0090467D" w:rsidRDefault="006E7E67">
                        <w:pPr>
                          <w:pStyle w:val="TableParagraph"/>
                          <w:spacing w:before="133"/>
                          <w:ind w:left="1906" w:right="1903"/>
                          <w:jc w:val="center"/>
                          <w:rPr>
                            <w:sz w:val="21"/>
                          </w:rPr>
                        </w:pPr>
                        <w:r>
                          <w:rPr>
                            <w:sz w:val="21"/>
                          </w:rPr>
                          <w:t>航母正常航行速度</w:t>
                        </w:r>
                      </w:p>
                    </w:tc>
                    <w:tc>
                      <w:tcPr>
                        <w:tcW w:w="943" w:type="dxa"/>
                      </w:tcPr>
                      <w:p w:rsidR="0090467D" w:rsidRDefault="006E7E67">
                        <w:pPr>
                          <w:pStyle w:val="TableParagraph"/>
                          <w:spacing w:before="147"/>
                          <w:ind w:right="40"/>
                          <w:jc w:val="center"/>
                          <w:rPr>
                            <w:rFonts w:ascii="Times New Roman"/>
                            <w:sz w:val="21"/>
                          </w:rPr>
                        </w:pPr>
                        <w:r>
                          <w:rPr>
                            <w:rFonts w:ascii="Times New Roman"/>
                            <w:sz w:val="21"/>
                          </w:rPr>
                          <w:t>54km/h</w:t>
                        </w:r>
                      </w:p>
                    </w:tc>
                  </w:tr>
                  <w:tr w:rsidR="0090467D">
                    <w:trPr>
                      <w:trHeight w:val="1008"/>
                    </w:trPr>
                    <w:tc>
                      <w:tcPr>
                        <w:tcW w:w="5535" w:type="dxa"/>
                      </w:tcPr>
                      <w:p w:rsidR="0090467D" w:rsidRDefault="006E7E67">
                        <w:pPr>
                          <w:pStyle w:val="TableParagraph"/>
                          <w:ind w:left="1087"/>
                          <w:rPr>
                            <w:sz w:val="21"/>
                          </w:rPr>
                        </w:pPr>
                        <w:r>
                          <w:rPr>
                            <w:sz w:val="21"/>
                          </w:rPr>
                          <w:t>航母以正常航行速度行驶时所受阻力</w:t>
                        </w:r>
                      </w:p>
                    </w:tc>
                    <w:tc>
                      <w:tcPr>
                        <w:tcW w:w="943" w:type="dxa"/>
                      </w:tcPr>
                      <w:p w:rsidR="0090467D" w:rsidRDefault="006E7E67">
                        <w:pPr>
                          <w:pStyle w:val="TableParagraph"/>
                          <w:ind w:left="235"/>
                          <w:rPr>
                            <w:sz w:val="21"/>
                          </w:rPr>
                        </w:pPr>
                        <w:r>
                          <w:rPr>
                            <w:rFonts w:ascii="Times New Roman" w:hAnsi="Times New Roman"/>
                            <w:sz w:val="21"/>
                          </w:rPr>
                          <w:t>3.6</w:t>
                        </w:r>
                        <w:r>
                          <w:rPr>
                            <w:sz w:val="21"/>
                          </w:rPr>
                          <w:t>×</w:t>
                        </w:r>
                      </w:p>
                      <w:p w:rsidR="0090467D" w:rsidRDefault="0090467D">
                        <w:pPr>
                          <w:pStyle w:val="TableParagraph"/>
                          <w:spacing w:before="1"/>
                          <w:ind w:left="0"/>
                          <w:rPr>
                            <w:rFonts w:ascii="宋体"/>
                            <w:sz w:val="16"/>
                          </w:rPr>
                        </w:pPr>
                      </w:p>
                      <w:p w:rsidR="0090467D" w:rsidRDefault="006E7E67">
                        <w:pPr>
                          <w:pStyle w:val="TableParagraph"/>
                          <w:spacing w:before="0"/>
                          <w:ind w:left="252"/>
                          <w:rPr>
                            <w:rFonts w:ascii="Times New Roman"/>
                            <w:sz w:val="21"/>
                          </w:rPr>
                        </w:pPr>
                        <w:r>
                          <w:rPr>
                            <w:rFonts w:ascii="Times New Roman"/>
                            <w:sz w:val="21"/>
                          </w:rPr>
                          <w:t>10</w:t>
                        </w:r>
                        <w:r>
                          <w:rPr>
                            <w:rFonts w:ascii="Times New Roman"/>
                            <w:position w:val="8"/>
                            <w:sz w:val="15"/>
                          </w:rPr>
                          <w:t>8</w:t>
                        </w:r>
                        <w:r>
                          <w:rPr>
                            <w:rFonts w:ascii="Times New Roman"/>
                            <w:sz w:val="21"/>
                          </w:rPr>
                          <w:t>N</w:t>
                        </w:r>
                      </w:p>
                    </w:tc>
                  </w:tr>
                </w:tbl>
                <w:p w:rsidR="0090467D" w:rsidRDefault="0090467D">
                  <w:pPr>
                    <w:pStyle w:val="a3"/>
                  </w:pPr>
                </w:p>
              </w:txbxContent>
            </v:textbox>
            <w10:wrap anchorx="page"/>
          </v:shape>
        </w:pict>
      </w:r>
      <w:r w:rsidR="006E7E67">
        <w:rPr>
          <w:sz w:val="21"/>
        </w:rPr>
        <w:t>据统计，全国发生的车祸中，有超过四分之一是超速引起的。为劝导驾驶员不要超速行驶，请你设计一条劝导语。</w:t>
      </w: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rPr>
          <w:sz w:val="20"/>
        </w:rPr>
      </w:pPr>
    </w:p>
    <w:p w:rsidR="0090467D" w:rsidRDefault="0090467D">
      <w:pPr>
        <w:pStyle w:val="a3"/>
        <w:spacing w:before="2"/>
        <w:rPr>
          <w:sz w:val="19"/>
        </w:rPr>
      </w:pPr>
    </w:p>
    <w:p w:rsidR="0090467D" w:rsidRDefault="006E7E67">
      <w:pPr>
        <w:pStyle w:val="a4"/>
        <w:numPr>
          <w:ilvl w:val="0"/>
          <w:numId w:val="10"/>
        </w:numPr>
        <w:tabs>
          <w:tab w:val="left" w:pos="378"/>
        </w:tabs>
        <w:spacing w:line="424" w:lineRule="auto"/>
        <w:ind w:right="104" w:hanging="274"/>
        <w:jc w:val="both"/>
        <w:rPr>
          <w:sz w:val="21"/>
        </w:rPr>
      </w:pPr>
      <w:r>
        <w:rPr>
          <w:noProof/>
          <w:lang w:val="en-US" w:bidi="ar-SA"/>
        </w:rPr>
        <w:drawing>
          <wp:anchor distT="0" distB="0" distL="0" distR="0" simplePos="0" relativeHeight="251665408" behindDoc="1" locked="0" layoutInCell="1" allowOverlap="1">
            <wp:simplePos x="0" y="0"/>
            <wp:positionH relativeFrom="page">
              <wp:posOffset>893063</wp:posOffset>
            </wp:positionH>
            <wp:positionV relativeFrom="paragraph">
              <wp:posOffset>544195</wp:posOffset>
            </wp:positionV>
            <wp:extent cx="1371600" cy="1190244"/>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1371600" cy="1190244"/>
                    </a:xfrm>
                    <a:prstGeom prst="rect">
                      <a:avLst/>
                    </a:prstGeom>
                  </pic:spPr>
                </pic:pic>
              </a:graphicData>
            </a:graphic>
          </wp:anchor>
        </w:drawing>
      </w:r>
      <w:r>
        <w:rPr>
          <w:spacing w:val="-11"/>
          <w:sz w:val="21"/>
        </w:rPr>
        <w:t>科学工作者为了探测海底某深处的深度，向海底垂直发射超声波，如图所示，经过</w:t>
      </w:r>
      <w:r>
        <w:rPr>
          <w:spacing w:val="-11"/>
          <w:sz w:val="21"/>
        </w:rPr>
        <w:t xml:space="preserve"> </w:t>
      </w:r>
      <w:r>
        <w:rPr>
          <w:rFonts w:ascii="Times New Roman" w:eastAsia="Times New Roman"/>
          <w:sz w:val="21"/>
        </w:rPr>
        <w:t>2.8s</w:t>
      </w:r>
      <w:r>
        <w:rPr>
          <w:rFonts w:ascii="Times New Roman" w:eastAsia="Times New Roman"/>
          <w:spacing w:val="-8"/>
          <w:sz w:val="21"/>
        </w:rPr>
        <w:t xml:space="preserve"> </w:t>
      </w:r>
      <w:r>
        <w:rPr>
          <w:sz w:val="21"/>
        </w:rPr>
        <w:t>收到回波的信号，</w:t>
      </w:r>
      <w:r>
        <w:rPr>
          <w:sz w:val="21"/>
        </w:rPr>
        <w:t xml:space="preserve"> </w:t>
      </w:r>
      <w:r>
        <w:rPr>
          <w:spacing w:val="-1"/>
          <w:w w:val="99"/>
          <w:sz w:val="21"/>
        </w:rPr>
        <w:t>海洋中该处的深度是多少？（声音在海水中传播的速度是</w:t>
      </w:r>
      <w:r>
        <w:rPr>
          <w:spacing w:val="-53"/>
          <w:sz w:val="21"/>
        </w:rPr>
        <w:t xml:space="preserve"> </w:t>
      </w:r>
      <w:r>
        <w:rPr>
          <w:rFonts w:ascii="Times New Roman" w:eastAsia="Times New Roman"/>
          <w:spacing w:val="1"/>
          <w:w w:val="99"/>
          <w:sz w:val="21"/>
        </w:rPr>
        <w:t>150</w:t>
      </w:r>
      <w:r>
        <w:rPr>
          <w:rFonts w:ascii="Times New Roman" w:eastAsia="Times New Roman"/>
          <w:spacing w:val="-2"/>
          <w:w w:val="99"/>
          <w:sz w:val="21"/>
        </w:rPr>
        <w:t>0</w:t>
      </w:r>
      <w:r>
        <w:rPr>
          <w:rFonts w:ascii="Times New Roman" w:eastAsia="Times New Roman"/>
          <w:w w:val="99"/>
          <w:sz w:val="21"/>
        </w:rPr>
        <w:t>m</w:t>
      </w:r>
      <w:r>
        <w:rPr>
          <w:rFonts w:ascii="Times New Roman" w:eastAsia="Times New Roman"/>
          <w:spacing w:val="-1"/>
          <w:w w:val="99"/>
          <w:sz w:val="21"/>
        </w:rPr>
        <w:t>/</w:t>
      </w:r>
      <w:r>
        <w:rPr>
          <w:rFonts w:ascii="Times New Roman" w:eastAsia="Times New Roman"/>
          <w:spacing w:val="2"/>
          <w:w w:val="99"/>
          <w:sz w:val="21"/>
        </w:rPr>
        <w:t>s</w:t>
      </w:r>
      <w:r>
        <w:rPr>
          <w:spacing w:val="-106"/>
          <w:w w:val="99"/>
          <w:sz w:val="21"/>
        </w:rPr>
        <w:t>）</w:t>
      </w:r>
      <w:r>
        <w:rPr>
          <w:w w:val="99"/>
          <w:sz w:val="21"/>
        </w:rPr>
        <w:t>。</w:t>
      </w:r>
    </w:p>
    <w:p w:rsidR="0090467D" w:rsidRDefault="0090467D">
      <w:pPr>
        <w:spacing w:line="424" w:lineRule="auto"/>
        <w:jc w:val="both"/>
        <w:rPr>
          <w:sz w:val="21"/>
        </w:rPr>
        <w:sectPr w:rsidR="0090467D">
          <w:pgSz w:w="11910" w:h="16840"/>
          <w:pgMar w:top="1380" w:right="920" w:bottom="280" w:left="1020" w:header="708" w:footer="708" w:gutter="0"/>
          <w:cols w:space="708"/>
        </w:sectPr>
      </w:pPr>
    </w:p>
    <w:p w:rsidR="0090467D" w:rsidRDefault="006E7E67">
      <w:pPr>
        <w:pStyle w:val="a4"/>
        <w:numPr>
          <w:ilvl w:val="0"/>
          <w:numId w:val="10"/>
        </w:numPr>
        <w:tabs>
          <w:tab w:val="left" w:pos="378"/>
        </w:tabs>
        <w:spacing w:before="58" w:line="422" w:lineRule="auto"/>
        <w:ind w:right="212" w:hanging="274"/>
        <w:jc w:val="both"/>
        <w:rPr>
          <w:sz w:val="21"/>
        </w:rPr>
      </w:pPr>
      <w:r>
        <w:rPr>
          <w:spacing w:val="-6"/>
          <w:w w:val="95"/>
          <w:sz w:val="21"/>
        </w:rPr>
        <w:t>从冰箱冷冻室拿出的冻鱼，放在一盆冷水中，过一段时间将鱼从水中拿出，发现鱼的表面出现了一层较</w:t>
      </w:r>
      <w:r>
        <w:rPr>
          <w:w w:val="99"/>
          <w:sz w:val="21"/>
        </w:rPr>
        <w:t>厚的</w:t>
      </w:r>
      <w:r>
        <w:rPr>
          <w:spacing w:val="-10"/>
          <w:w w:val="99"/>
          <w:sz w:val="21"/>
        </w:rPr>
        <w:t>冰。剥开这层冰，发现鱼已经完全</w:t>
      </w:r>
      <w:r>
        <w:rPr>
          <w:spacing w:val="-10"/>
          <w:w w:val="99"/>
          <w:sz w:val="21"/>
        </w:rPr>
        <w:t>“</w:t>
      </w:r>
      <w:r>
        <w:rPr>
          <w:spacing w:val="-10"/>
          <w:w w:val="99"/>
          <w:sz w:val="21"/>
        </w:rPr>
        <w:t>解冻</w:t>
      </w:r>
      <w:r>
        <w:rPr>
          <w:spacing w:val="-10"/>
          <w:w w:val="99"/>
          <w:sz w:val="21"/>
        </w:rPr>
        <w:t>”</w:t>
      </w:r>
      <w:r>
        <w:rPr>
          <w:spacing w:val="-10"/>
          <w:w w:val="99"/>
          <w:sz w:val="21"/>
        </w:rPr>
        <w:t>。请分析说明鱼表面这层较厚的冰是如何形成的。</w:t>
      </w:r>
      <w:r>
        <w:rPr>
          <w:spacing w:val="-104"/>
          <w:w w:val="99"/>
          <w:sz w:val="21"/>
        </w:rPr>
        <w:t>（</w:t>
      </w:r>
      <w:r>
        <w:rPr>
          <w:spacing w:val="-1"/>
          <w:w w:val="99"/>
          <w:sz w:val="21"/>
        </w:rPr>
        <w:t>“</w:t>
      </w:r>
      <w:r>
        <w:rPr>
          <w:spacing w:val="-1"/>
          <w:w w:val="99"/>
          <w:sz w:val="21"/>
        </w:rPr>
        <w:t>解</w:t>
      </w:r>
      <w:r>
        <w:rPr>
          <w:sz w:val="21"/>
        </w:rPr>
        <w:t>冻</w:t>
      </w:r>
      <w:r>
        <w:rPr>
          <w:sz w:val="21"/>
        </w:rPr>
        <w:t>”</w:t>
      </w:r>
      <w:r>
        <w:rPr>
          <w:spacing w:val="-4"/>
          <w:sz w:val="21"/>
        </w:rPr>
        <w:t>过程中，鱼的温度始终低于</w:t>
      </w:r>
      <w:r>
        <w:rPr>
          <w:spacing w:val="-4"/>
          <w:sz w:val="21"/>
        </w:rPr>
        <w:t xml:space="preserve"> </w:t>
      </w:r>
      <w:r>
        <w:rPr>
          <w:rFonts w:ascii="Times New Roman" w:eastAsia="Times New Roman" w:hAnsi="Times New Roman"/>
          <w:sz w:val="21"/>
        </w:rPr>
        <w:t>0</w:t>
      </w:r>
      <w:r>
        <w:rPr>
          <w:sz w:val="21"/>
        </w:rPr>
        <w:t>℃</w:t>
      </w:r>
      <w:r>
        <w:rPr>
          <w:sz w:val="21"/>
        </w:rPr>
        <w:t>）</w:t>
      </w:r>
    </w:p>
    <w:p w:rsidR="0090467D" w:rsidRDefault="0090467D">
      <w:pPr>
        <w:pStyle w:val="a3"/>
        <w:spacing w:before="9"/>
        <w:rPr>
          <w:sz w:val="24"/>
        </w:rPr>
      </w:pPr>
    </w:p>
    <w:p w:rsidR="0090467D" w:rsidRDefault="006E7E67">
      <w:pPr>
        <w:pStyle w:val="a4"/>
        <w:numPr>
          <w:ilvl w:val="0"/>
          <w:numId w:val="10"/>
        </w:numPr>
        <w:tabs>
          <w:tab w:val="left" w:pos="378"/>
        </w:tabs>
        <w:ind w:left="377" w:hanging="266"/>
        <w:rPr>
          <w:sz w:val="21"/>
        </w:rPr>
      </w:pPr>
      <w:r>
        <w:rPr>
          <w:spacing w:val="-8"/>
          <w:sz w:val="21"/>
        </w:rPr>
        <w:t>一座大桥全长</w:t>
      </w:r>
      <w:r>
        <w:rPr>
          <w:spacing w:val="-8"/>
          <w:sz w:val="21"/>
        </w:rPr>
        <w:t xml:space="preserve"> </w:t>
      </w:r>
      <w:r>
        <w:rPr>
          <w:rFonts w:ascii="Times New Roman" w:eastAsia="Times New Roman"/>
          <w:sz w:val="21"/>
        </w:rPr>
        <w:t>6.89</w:t>
      </w:r>
      <w:r>
        <w:rPr>
          <w:rFonts w:ascii="Times New Roman" w:eastAsia="Times New Roman"/>
          <w:spacing w:val="-2"/>
          <w:sz w:val="21"/>
        </w:rPr>
        <w:t xml:space="preserve"> </w:t>
      </w:r>
      <w:r>
        <w:rPr>
          <w:spacing w:val="-6"/>
          <w:sz w:val="21"/>
        </w:rPr>
        <w:t>千米，江面上正桥长为</w:t>
      </w:r>
      <w:r>
        <w:rPr>
          <w:spacing w:val="-6"/>
          <w:sz w:val="21"/>
        </w:rPr>
        <w:t xml:space="preserve"> </w:t>
      </w:r>
      <w:r>
        <w:rPr>
          <w:rFonts w:ascii="Times New Roman" w:eastAsia="Times New Roman"/>
          <w:sz w:val="21"/>
        </w:rPr>
        <w:t>1570</w:t>
      </w:r>
      <w:r>
        <w:rPr>
          <w:rFonts w:ascii="Times New Roman" w:eastAsia="Times New Roman"/>
          <w:spacing w:val="-2"/>
          <w:sz w:val="21"/>
        </w:rPr>
        <w:t xml:space="preserve"> </w:t>
      </w:r>
      <w:r>
        <w:rPr>
          <w:spacing w:val="-10"/>
          <w:sz w:val="21"/>
        </w:rPr>
        <w:t>米，一列长为</w:t>
      </w:r>
      <w:r>
        <w:rPr>
          <w:spacing w:val="-10"/>
          <w:sz w:val="21"/>
        </w:rPr>
        <w:t xml:space="preserve"> </w:t>
      </w:r>
      <w:r>
        <w:rPr>
          <w:rFonts w:ascii="Times New Roman" w:eastAsia="Times New Roman"/>
          <w:spacing w:val="-2"/>
          <w:sz w:val="21"/>
        </w:rPr>
        <w:t>110</w:t>
      </w:r>
      <w:r>
        <w:rPr>
          <w:rFonts w:ascii="Times New Roman" w:eastAsia="Times New Roman"/>
          <w:spacing w:val="-5"/>
          <w:sz w:val="21"/>
        </w:rPr>
        <w:t xml:space="preserve"> </w:t>
      </w:r>
      <w:r>
        <w:rPr>
          <w:spacing w:val="-1"/>
          <w:sz w:val="21"/>
        </w:rPr>
        <w:t>米的火车匀速行驶，通过江面正桥需</w:t>
      </w:r>
    </w:p>
    <w:p w:rsidR="0090467D" w:rsidRDefault="0090467D">
      <w:pPr>
        <w:pStyle w:val="a3"/>
        <w:spacing w:before="1"/>
        <w:rPr>
          <w:sz w:val="16"/>
        </w:rPr>
      </w:pPr>
    </w:p>
    <w:p w:rsidR="0090467D" w:rsidRDefault="006E7E67">
      <w:pPr>
        <w:pStyle w:val="a3"/>
        <w:ind w:left="386"/>
      </w:pPr>
      <w:r>
        <w:rPr>
          <w:rFonts w:ascii="Times New Roman" w:eastAsia="Times New Roman"/>
        </w:rPr>
        <w:t xml:space="preserve">120 </w:t>
      </w:r>
      <w:r>
        <w:t>秒，则火车的速度是多少米</w:t>
      </w:r>
      <w:r>
        <w:rPr>
          <w:rFonts w:ascii="Times New Roman" w:eastAsia="Times New Roman"/>
        </w:rPr>
        <w:t>/</w:t>
      </w:r>
      <w:r>
        <w:t>秒？火车通过全桥需用的时间是多少？</w:t>
      </w:r>
    </w:p>
    <w:p w:rsidR="0090467D" w:rsidRDefault="0090467D">
      <w:pPr>
        <w:pStyle w:val="a3"/>
        <w:rPr>
          <w:sz w:val="22"/>
        </w:rPr>
      </w:pPr>
    </w:p>
    <w:p w:rsidR="0090467D" w:rsidRDefault="0090467D">
      <w:pPr>
        <w:pStyle w:val="a3"/>
        <w:rPr>
          <w:sz w:val="22"/>
        </w:rPr>
      </w:pPr>
    </w:p>
    <w:p w:rsidR="0090467D" w:rsidRDefault="006E7E67">
      <w:pPr>
        <w:pStyle w:val="Heading2"/>
        <w:spacing w:before="176"/>
      </w:pPr>
      <w:r>
        <w:t>五、计算题（共</w:t>
      </w:r>
      <w:r>
        <w:t xml:space="preserve"> </w:t>
      </w:r>
      <w:r>
        <w:rPr>
          <w:rFonts w:ascii="Times New Roman" w:eastAsia="Times New Roman"/>
        </w:rPr>
        <w:t xml:space="preserve">1 </w:t>
      </w:r>
      <w:r>
        <w:t>小题）</w:t>
      </w:r>
    </w:p>
    <w:p w:rsidR="0090467D" w:rsidRDefault="0090467D">
      <w:pPr>
        <w:pStyle w:val="a3"/>
        <w:spacing w:before="11"/>
        <w:rPr>
          <w:rFonts w:ascii="黑体"/>
          <w:sz w:val="32"/>
        </w:rPr>
      </w:pPr>
    </w:p>
    <w:p w:rsidR="0090467D" w:rsidRDefault="006E7E67">
      <w:pPr>
        <w:pStyle w:val="a4"/>
        <w:numPr>
          <w:ilvl w:val="0"/>
          <w:numId w:val="10"/>
        </w:numPr>
        <w:tabs>
          <w:tab w:val="left" w:pos="378"/>
        </w:tabs>
        <w:ind w:left="377" w:hanging="266"/>
        <w:rPr>
          <w:sz w:val="21"/>
        </w:rPr>
      </w:pPr>
      <w:r>
        <w:rPr>
          <w:spacing w:val="-11"/>
          <w:sz w:val="21"/>
        </w:rPr>
        <w:t>一列长为</w:t>
      </w:r>
      <w:r>
        <w:rPr>
          <w:spacing w:val="-11"/>
          <w:sz w:val="21"/>
        </w:rPr>
        <w:t xml:space="preserve"> </w:t>
      </w:r>
      <w:r>
        <w:rPr>
          <w:rFonts w:ascii="Times New Roman" w:eastAsia="Times New Roman"/>
          <w:sz w:val="21"/>
        </w:rPr>
        <w:t>360m</w:t>
      </w:r>
      <w:r>
        <w:rPr>
          <w:rFonts w:ascii="Times New Roman" w:eastAsia="Times New Roman"/>
          <w:spacing w:val="-1"/>
          <w:sz w:val="21"/>
        </w:rPr>
        <w:t xml:space="preserve"> </w:t>
      </w:r>
      <w:r>
        <w:rPr>
          <w:spacing w:val="-5"/>
          <w:sz w:val="21"/>
        </w:rPr>
        <w:t>的火车匀速穿过一条长</w:t>
      </w:r>
      <w:r>
        <w:rPr>
          <w:spacing w:val="-5"/>
          <w:sz w:val="21"/>
        </w:rPr>
        <w:t xml:space="preserve"> </w:t>
      </w:r>
      <w:r>
        <w:rPr>
          <w:rFonts w:ascii="Times New Roman" w:eastAsia="Times New Roman"/>
          <w:sz w:val="21"/>
        </w:rPr>
        <w:t>1800m</w:t>
      </w:r>
      <w:r>
        <w:rPr>
          <w:rFonts w:ascii="Times New Roman" w:eastAsia="Times New Roman"/>
          <w:spacing w:val="-1"/>
          <w:sz w:val="21"/>
        </w:rPr>
        <w:t xml:space="preserve"> </w:t>
      </w:r>
      <w:r>
        <w:rPr>
          <w:spacing w:val="-4"/>
          <w:sz w:val="21"/>
        </w:rPr>
        <w:t>的遂道，测得火车完全通过遂道需要</w:t>
      </w:r>
      <w:r>
        <w:rPr>
          <w:spacing w:val="-4"/>
          <w:sz w:val="21"/>
        </w:rPr>
        <w:t xml:space="preserve"> </w:t>
      </w:r>
      <w:r>
        <w:rPr>
          <w:rFonts w:ascii="Times New Roman" w:eastAsia="Times New Roman"/>
          <w:sz w:val="21"/>
        </w:rPr>
        <w:t>108s</w:t>
      </w:r>
      <w:r>
        <w:rPr>
          <w:sz w:val="21"/>
        </w:rPr>
        <w:t>．求：</w:t>
      </w:r>
    </w:p>
    <w:p w:rsidR="0090467D" w:rsidRDefault="0090467D">
      <w:pPr>
        <w:pStyle w:val="a3"/>
        <w:spacing w:before="12"/>
        <w:rPr>
          <w:sz w:val="15"/>
        </w:rPr>
      </w:pPr>
    </w:p>
    <w:p w:rsidR="0090467D" w:rsidRDefault="006E7E67">
      <w:pPr>
        <w:pStyle w:val="a4"/>
        <w:numPr>
          <w:ilvl w:val="0"/>
          <w:numId w:val="9"/>
        </w:numPr>
        <w:tabs>
          <w:tab w:val="left" w:pos="911"/>
        </w:tabs>
        <w:rPr>
          <w:sz w:val="21"/>
        </w:rPr>
      </w:pPr>
      <w:r>
        <w:rPr>
          <w:sz w:val="21"/>
        </w:rPr>
        <w:t>火车的运行速度。</w:t>
      </w:r>
    </w:p>
    <w:p w:rsidR="0090467D" w:rsidRDefault="0090467D">
      <w:pPr>
        <w:pStyle w:val="a3"/>
        <w:spacing w:before="1"/>
        <w:rPr>
          <w:sz w:val="16"/>
        </w:rPr>
      </w:pPr>
    </w:p>
    <w:p w:rsidR="0090467D" w:rsidRDefault="006E7E67">
      <w:pPr>
        <w:pStyle w:val="a4"/>
        <w:numPr>
          <w:ilvl w:val="0"/>
          <w:numId w:val="9"/>
        </w:numPr>
        <w:tabs>
          <w:tab w:val="left" w:pos="911"/>
        </w:tabs>
        <w:rPr>
          <w:sz w:val="21"/>
        </w:rPr>
      </w:pPr>
      <w:r>
        <w:rPr>
          <w:sz w:val="21"/>
        </w:rPr>
        <w:t>火车全部在遂道内运行的时间。</w:t>
      </w:r>
    </w:p>
    <w:p w:rsidR="0090467D" w:rsidRDefault="0090467D">
      <w:pPr>
        <w:pStyle w:val="a3"/>
        <w:spacing w:before="11"/>
        <w:rPr>
          <w:sz w:val="15"/>
        </w:rPr>
      </w:pPr>
    </w:p>
    <w:p w:rsidR="0090467D" w:rsidRDefault="006E7E67">
      <w:pPr>
        <w:pStyle w:val="a4"/>
        <w:numPr>
          <w:ilvl w:val="0"/>
          <w:numId w:val="9"/>
        </w:numPr>
        <w:tabs>
          <w:tab w:val="left" w:pos="911"/>
        </w:tabs>
        <w:spacing w:before="1"/>
        <w:rPr>
          <w:sz w:val="21"/>
        </w:rPr>
      </w:pPr>
      <w:r>
        <w:rPr>
          <w:sz w:val="21"/>
        </w:rPr>
        <w:t>穿过隧道后，列车继续前进，面对山崖鸣笛一声，</w:t>
      </w:r>
      <w:r>
        <w:rPr>
          <w:rFonts w:ascii="Times New Roman" w:eastAsia="Times New Roman"/>
          <w:sz w:val="21"/>
        </w:rPr>
        <w:t>2s</w:t>
      </w:r>
      <w:r>
        <w:rPr>
          <w:rFonts w:ascii="Times New Roman" w:eastAsia="Times New Roman"/>
          <w:spacing w:val="-3"/>
          <w:sz w:val="21"/>
        </w:rPr>
        <w:t xml:space="preserve"> </w:t>
      </w:r>
      <w:r>
        <w:rPr>
          <w:sz w:val="21"/>
        </w:rPr>
        <w:t>后听到回声，求听到回声时距山崖多远。</w:t>
      </w:r>
    </w:p>
    <w:p w:rsidR="0090467D" w:rsidRDefault="0090467D">
      <w:pPr>
        <w:pStyle w:val="a3"/>
        <w:rPr>
          <w:sz w:val="22"/>
        </w:rPr>
      </w:pPr>
    </w:p>
    <w:p w:rsidR="0090467D" w:rsidRDefault="0090467D">
      <w:pPr>
        <w:pStyle w:val="a3"/>
        <w:rPr>
          <w:sz w:val="22"/>
        </w:rPr>
      </w:pPr>
    </w:p>
    <w:p w:rsidR="0090467D" w:rsidRDefault="006E7E67">
      <w:pPr>
        <w:pStyle w:val="Heading2"/>
        <w:spacing w:before="176"/>
      </w:pPr>
      <w:r>
        <w:t>六、实验探究题（共</w:t>
      </w:r>
      <w:r>
        <w:t xml:space="preserve"> </w:t>
      </w:r>
      <w:r>
        <w:rPr>
          <w:rFonts w:ascii="Times New Roman" w:eastAsia="Times New Roman"/>
        </w:rPr>
        <w:t xml:space="preserve">4 </w:t>
      </w:r>
      <w:r>
        <w:t>小题）</w:t>
      </w:r>
    </w:p>
    <w:p w:rsidR="0090467D" w:rsidRDefault="0090467D">
      <w:pPr>
        <w:pStyle w:val="a3"/>
        <w:rPr>
          <w:rFonts w:ascii="黑体"/>
          <w:sz w:val="33"/>
        </w:rPr>
      </w:pPr>
    </w:p>
    <w:p w:rsidR="0090467D" w:rsidRDefault="006E7E67">
      <w:pPr>
        <w:pStyle w:val="a4"/>
        <w:numPr>
          <w:ilvl w:val="0"/>
          <w:numId w:val="10"/>
        </w:numPr>
        <w:tabs>
          <w:tab w:val="left" w:pos="378"/>
          <w:tab w:val="left" w:pos="2277"/>
          <w:tab w:val="left" w:pos="5169"/>
          <w:tab w:val="left" w:pos="6172"/>
          <w:tab w:val="left" w:pos="7384"/>
        </w:tabs>
        <w:spacing w:line="422" w:lineRule="auto"/>
        <w:ind w:right="108" w:hanging="274"/>
        <w:rPr>
          <w:sz w:val="21"/>
        </w:rPr>
      </w:pPr>
      <w:r>
        <w:rPr>
          <w:sz w:val="21"/>
        </w:rPr>
        <w:t>测量是科学研究的基础和前提</w:t>
      </w:r>
      <w:r>
        <w:rPr>
          <w:spacing w:val="-39"/>
          <w:sz w:val="21"/>
        </w:rPr>
        <w:t>，</w:t>
      </w:r>
      <w:r>
        <w:rPr>
          <w:sz w:val="21"/>
        </w:rPr>
        <w:t>测量的真实性和精确程度直接决定了研究的成败</w:t>
      </w:r>
      <w:r>
        <w:rPr>
          <w:spacing w:val="-37"/>
          <w:sz w:val="21"/>
        </w:rPr>
        <w:t>。</w:t>
      </w:r>
      <w:r>
        <w:rPr>
          <w:sz w:val="21"/>
        </w:rPr>
        <w:t>测量长度最常用的基本工具是</w:t>
      </w:r>
      <w:r>
        <w:rPr>
          <w:sz w:val="21"/>
          <w:u w:val="single"/>
        </w:rPr>
        <w:t xml:space="preserve"> </w:t>
      </w:r>
      <w:r>
        <w:rPr>
          <w:sz w:val="21"/>
          <w:u w:val="single"/>
        </w:rPr>
        <w:tab/>
      </w:r>
      <w:r>
        <w:rPr>
          <w:spacing w:val="-49"/>
          <w:sz w:val="21"/>
        </w:rPr>
        <w:t>，</w:t>
      </w:r>
      <w:r>
        <w:rPr>
          <w:sz w:val="21"/>
        </w:rPr>
        <w:t>使用前要观察它的</w:t>
      </w:r>
      <w:r>
        <w:rPr>
          <w:sz w:val="21"/>
          <w:u w:val="single"/>
        </w:rPr>
        <w:t xml:space="preserve"> </w:t>
      </w:r>
      <w:r>
        <w:rPr>
          <w:sz w:val="21"/>
          <w:u w:val="single"/>
        </w:rPr>
        <w:tab/>
      </w:r>
      <w:r>
        <w:rPr>
          <w:sz w:val="21"/>
        </w:rPr>
        <w:t>、</w:t>
      </w:r>
      <w:r>
        <w:rPr>
          <w:sz w:val="21"/>
        </w:rPr>
        <w:tab/>
      </w:r>
      <w:r>
        <w:rPr>
          <w:sz w:val="21"/>
        </w:rPr>
        <w:t>、</w:t>
      </w:r>
      <w:r>
        <w:rPr>
          <w:sz w:val="21"/>
        </w:rPr>
        <w:tab/>
      </w:r>
      <w:r>
        <w:rPr>
          <w:spacing w:val="-46"/>
          <w:sz w:val="21"/>
        </w:rPr>
        <w:t>，</w:t>
      </w:r>
      <w:r>
        <w:rPr>
          <w:sz w:val="21"/>
        </w:rPr>
        <w:t>以选择合适的测量工具</w:t>
      </w:r>
      <w:r>
        <w:rPr>
          <w:spacing w:val="-13"/>
          <w:sz w:val="21"/>
        </w:rPr>
        <w:t>。</w:t>
      </w:r>
      <w:r>
        <w:rPr>
          <w:sz w:val="21"/>
        </w:rPr>
        <w:t>某同学用刻度尺测量一物体的长度，方法如图甲所示，请指出他在测量中存在的四个错误。</w:t>
      </w:r>
    </w:p>
    <w:p w:rsidR="0090467D" w:rsidRDefault="006E7E67">
      <w:pPr>
        <w:pStyle w:val="a3"/>
        <w:tabs>
          <w:tab w:val="left" w:pos="4199"/>
          <w:tab w:val="left" w:pos="9645"/>
        </w:tabs>
        <w:spacing w:before="1"/>
        <w:ind w:left="386"/>
      </w:pPr>
      <w:r>
        <w:rPr>
          <w:spacing w:val="9"/>
          <w:w w:val="99"/>
        </w:rPr>
        <w:t>（</w:t>
      </w:r>
      <w:r>
        <w:rPr>
          <w:rFonts w:ascii="Times New Roman" w:eastAsia="Times New Roman"/>
          <w:spacing w:val="8"/>
          <w:w w:val="99"/>
        </w:rPr>
        <w:t>1</w:t>
      </w:r>
      <w:r>
        <w:rPr>
          <w:spacing w:val="6"/>
          <w:w w:val="99"/>
        </w:rPr>
        <w:t>）</w:t>
      </w:r>
      <w:r>
        <w:rPr>
          <w:rFonts w:ascii="Times New Roman" w:eastAsia="Times New Roman"/>
          <w:w w:val="99"/>
          <w:u w:val="single"/>
        </w:rPr>
        <w:t xml:space="preserve"> </w:t>
      </w:r>
      <w:r>
        <w:rPr>
          <w:rFonts w:ascii="Times New Roman" w:eastAsia="Times New Roman"/>
          <w:u w:val="single"/>
        </w:rPr>
        <w:tab/>
      </w:r>
      <w:r>
        <w:rPr>
          <w:spacing w:val="-99"/>
          <w:w w:val="99"/>
        </w:rPr>
        <w:t>；</w:t>
      </w:r>
      <w:r>
        <w:rPr>
          <w:spacing w:val="9"/>
          <w:w w:val="99"/>
        </w:rPr>
        <w:t>（</w:t>
      </w:r>
      <w:r>
        <w:rPr>
          <w:rFonts w:ascii="Times New Roman" w:eastAsia="Times New Roman"/>
          <w:spacing w:val="8"/>
          <w:w w:val="99"/>
        </w:rPr>
        <w:t>2</w:t>
      </w:r>
      <w:r>
        <w:rPr>
          <w:spacing w:val="9"/>
          <w:w w:val="99"/>
        </w:rPr>
        <w:t>）</w:t>
      </w:r>
      <w:r>
        <w:rPr>
          <w:rFonts w:ascii="Times New Roman" w:eastAsia="Times New Roman"/>
          <w:w w:val="99"/>
          <w:u w:val="single"/>
        </w:rPr>
        <w:t xml:space="preserve"> </w:t>
      </w:r>
      <w:r>
        <w:rPr>
          <w:rFonts w:ascii="Times New Roman" w:eastAsia="Times New Roman"/>
          <w:u w:val="single"/>
        </w:rPr>
        <w:tab/>
      </w:r>
      <w:r>
        <w:rPr>
          <w:w w:val="99"/>
        </w:rPr>
        <w:t>；</w:t>
      </w:r>
    </w:p>
    <w:p w:rsidR="0090467D" w:rsidRDefault="0090467D">
      <w:pPr>
        <w:pStyle w:val="a3"/>
        <w:spacing w:before="1"/>
        <w:rPr>
          <w:sz w:val="16"/>
        </w:rPr>
      </w:pPr>
    </w:p>
    <w:p w:rsidR="0090467D" w:rsidRDefault="006E7E67">
      <w:pPr>
        <w:pStyle w:val="a3"/>
        <w:tabs>
          <w:tab w:val="left" w:pos="5083"/>
          <w:tab w:val="left" w:pos="9647"/>
        </w:tabs>
        <w:ind w:left="386"/>
      </w:pPr>
      <w:r>
        <w:rPr>
          <w:spacing w:val="2"/>
          <w:w w:val="99"/>
        </w:rPr>
        <w:t>（</w:t>
      </w:r>
      <w:r>
        <w:rPr>
          <w:rFonts w:ascii="Times New Roman" w:eastAsia="Times New Roman"/>
          <w:spacing w:val="-2"/>
          <w:w w:val="99"/>
        </w:rPr>
        <w:t>3</w:t>
      </w:r>
      <w:r>
        <w:rPr>
          <w:spacing w:val="-27"/>
          <w:w w:val="99"/>
        </w:rPr>
        <w:t>）</w:t>
      </w:r>
      <w:r>
        <w:rPr>
          <w:rFonts w:ascii="Times New Roman" w:eastAsia="Times New Roman"/>
          <w:w w:val="99"/>
          <w:u w:val="single"/>
        </w:rPr>
        <w:t xml:space="preserve"> </w:t>
      </w:r>
      <w:r>
        <w:rPr>
          <w:rFonts w:ascii="Times New Roman" w:eastAsia="Times New Roman"/>
          <w:u w:val="single"/>
        </w:rPr>
        <w:tab/>
      </w:r>
      <w:r>
        <w:rPr>
          <w:spacing w:val="-133"/>
          <w:w w:val="99"/>
        </w:rPr>
        <w:t>；</w:t>
      </w:r>
      <w:r>
        <w:rPr>
          <w:spacing w:val="-1"/>
          <w:w w:val="99"/>
        </w:rPr>
        <w:t>（</w:t>
      </w:r>
      <w:r>
        <w:rPr>
          <w:rFonts w:ascii="Times New Roman" w:eastAsia="Times New Roman"/>
          <w:spacing w:val="1"/>
          <w:w w:val="99"/>
        </w:rPr>
        <w:t>4</w:t>
      </w:r>
      <w:r>
        <w:rPr>
          <w:spacing w:val="-28"/>
          <w:w w:val="99"/>
        </w:rPr>
        <w:t>）</w:t>
      </w:r>
      <w:r>
        <w:rPr>
          <w:rFonts w:ascii="Times New Roman" w:eastAsia="Times New Roman"/>
          <w:w w:val="99"/>
          <w:u w:val="single"/>
        </w:rPr>
        <w:t xml:space="preserve"> </w:t>
      </w:r>
      <w:r>
        <w:rPr>
          <w:rFonts w:ascii="Times New Roman" w:eastAsia="Times New Roman"/>
          <w:u w:val="single"/>
        </w:rPr>
        <w:tab/>
      </w:r>
      <w:r>
        <w:rPr>
          <w:w w:val="99"/>
        </w:rPr>
        <w:t>。</w:t>
      </w:r>
    </w:p>
    <w:p w:rsidR="0090467D" w:rsidRDefault="0090467D">
      <w:pPr>
        <w:pStyle w:val="a3"/>
        <w:spacing w:before="11"/>
        <w:rPr>
          <w:sz w:val="15"/>
        </w:rPr>
      </w:pPr>
    </w:p>
    <w:p w:rsidR="0090467D" w:rsidRDefault="006E7E67">
      <w:pPr>
        <w:pStyle w:val="a3"/>
        <w:tabs>
          <w:tab w:val="left" w:pos="4691"/>
          <w:tab w:val="left" w:pos="8203"/>
        </w:tabs>
        <w:ind w:left="386"/>
      </w:pPr>
      <w:r>
        <w:rPr>
          <w:spacing w:val="2"/>
          <w:w w:val="99"/>
        </w:rPr>
        <w:t>（</w:t>
      </w:r>
      <w:r>
        <w:rPr>
          <w:rFonts w:ascii="Times New Roman" w:eastAsia="Times New Roman" w:hAnsi="Times New Roman"/>
          <w:spacing w:val="-2"/>
          <w:w w:val="99"/>
        </w:rPr>
        <w:t>5</w:t>
      </w:r>
      <w:r>
        <w:rPr>
          <w:spacing w:val="-1"/>
          <w:w w:val="99"/>
        </w:rPr>
        <w:t>）</w:t>
      </w:r>
      <w:r>
        <w:rPr>
          <w:spacing w:val="2"/>
          <w:w w:val="99"/>
        </w:rPr>
        <w:t>如</w:t>
      </w:r>
      <w:r>
        <w:rPr>
          <w:spacing w:val="-1"/>
          <w:w w:val="99"/>
        </w:rPr>
        <w:t>图</w:t>
      </w:r>
      <w:r>
        <w:rPr>
          <w:spacing w:val="2"/>
          <w:w w:val="99"/>
        </w:rPr>
        <w:t>乙</w:t>
      </w:r>
      <w:r>
        <w:rPr>
          <w:spacing w:val="-1"/>
          <w:w w:val="99"/>
        </w:rPr>
        <w:t>所</w:t>
      </w:r>
      <w:r>
        <w:rPr>
          <w:spacing w:val="2"/>
          <w:w w:val="99"/>
        </w:rPr>
        <w:t>示</w:t>
      </w:r>
      <w:r>
        <w:rPr>
          <w:spacing w:val="-1"/>
          <w:w w:val="99"/>
        </w:rPr>
        <w:t>，</w:t>
      </w:r>
      <w:r>
        <w:rPr>
          <w:spacing w:val="2"/>
          <w:w w:val="99"/>
        </w:rPr>
        <w:t>所</w:t>
      </w:r>
      <w:r>
        <w:rPr>
          <w:spacing w:val="-1"/>
          <w:w w:val="99"/>
        </w:rPr>
        <w:t>测</w:t>
      </w:r>
      <w:r>
        <w:rPr>
          <w:spacing w:val="2"/>
          <w:w w:val="99"/>
        </w:rPr>
        <w:t>铅</w:t>
      </w:r>
      <w:r>
        <w:rPr>
          <w:spacing w:val="-1"/>
          <w:w w:val="99"/>
        </w:rPr>
        <w:t>笔</w:t>
      </w:r>
      <w:r>
        <w:rPr>
          <w:spacing w:val="2"/>
          <w:w w:val="99"/>
        </w:rPr>
        <w:t>的</w:t>
      </w:r>
      <w:r>
        <w:rPr>
          <w:spacing w:val="-1"/>
          <w:w w:val="99"/>
        </w:rPr>
        <w:t>长</w:t>
      </w:r>
      <w:r>
        <w:rPr>
          <w:spacing w:val="2"/>
          <w:w w:val="99"/>
        </w:rPr>
        <w:t>度为</w:t>
      </w:r>
      <w:r>
        <w:rPr>
          <w:rFonts w:ascii="Times New Roman" w:eastAsia="Times New Roman" w:hAnsi="Times New Roman"/>
          <w:w w:val="99"/>
          <w:u w:val="single"/>
        </w:rPr>
        <w:t xml:space="preserve"> </w:t>
      </w:r>
      <w:r>
        <w:rPr>
          <w:rFonts w:ascii="Times New Roman" w:eastAsia="Times New Roman" w:hAnsi="Times New Roman"/>
          <w:u w:val="single"/>
        </w:rPr>
        <w:tab/>
      </w:r>
      <w:r>
        <w:rPr>
          <w:rFonts w:ascii="Times New Roman" w:eastAsia="Times New Roman" w:hAnsi="Times New Roman"/>
          <w:w w:val="99"/>
        </w:rPr>
        <w:t>cm</w:t>
      </w:r>
      <w:r>
        <w:rPr>
          <w:spacing w:val="-106"/>
          <w:w w:val="99"/>
        </w:rPr>
        <w:t>，</w:t>
      </w:r>
      <w:r>
        <w:rPr>
          <w:spacing w:val="2"/>
          <w:w w:val="99"/>
        </w:rPr>
        <w:t>“</w:t>
      </w:r>
      <w:r>
        <w:rPr>
          <w:spacing w:val="-1"/>
          <w:w w:val="99"/>
        </w:rPr>
        <w:t>秒</w:t>
      </w:r>
      <w:r>
        <w:rPr>
          <w:spacing w:val="2"/>
          <w:w w:val="99"/>
        </w:rPr>
        <w:t>表</w:t>
      </w:r>
      <w:r>
        <w:rPr>
          <w:spacing w:val="-1"/>
          <w:w w:val="99"/>
        </w:rPr>
        <w:t>”</w:t>
      </w:r>
      <w:r>
        <w:rPr>
          <w:spacing w:val="-1"/>
          <w:w w:val="99"/>
        </w:rPr>
        <w:t>的</w:t>
      </w:r>
      <w:r>
        <w:rPr>
          <w:spacing w:val="2"/>
          <w:w w:val="99"/>
        </w:rPr>
        <w:t>示</w:t>
      </w:r>
      <w:r>
        <w:rPr>
          <w:spacing w:val="-1"/>
          <w:w w:val="99"/>
        </w:rPr>
        <w:t>数</w:t>
      </w:r>
      <w:r>
        <w:rPr>
          <w:spacing w:val="2"/>
          <w:w w:val="99"/>
        </w:rPr>
        <w:t>是</w:t>
      </w:r>
      <w:r>
        <w:rPr>
          <w:rFonts w:ascii="Times New Roman" w:eastAsia="Times New Roman" w:hAnsi="Times New Roman"/>
          <w:w w:val="99"/>
          <w:u w:val="single"/>
        </w:rPr>
        <w:t xml:space="preserve"> </w:t>
      </w:r>
      <w:r>
        <w:rPr>
          <w:rFonts w:ascii="Times New Roman" w:eastAsia="Times New Roman" w:hAnsi="Times New Roman"/>
          <w:u w:val="single"/>
        </w:rPr>
        <w:tab/>
      </w:r>
      <w:r>
        <w:rPr>
          <w:w w:val="99"/>
        </w:rPr>
        <w:t>。</w:t>
      </w:r>
    </w:p>
    <w:p w:rsidR="0090467D" w:rsidRDefault="006E7E67">
      <w:pPr>
        <w:pStyle w:val="a3"/>
        <w:spacing w:before="8"/>
        <w:rPr>
          <w:sz w:val="10"/>
        </w:rPr>
      </w:pPr>
      <w:r>
        <w:rPr>
          <w:noProof/>
          <w:lang w:val="en-US" w:bidi="ar-SA"/>
        </w:rPr>
        <w:drawing>
          <wp:anchor distT="0" distB="0" distL="0" distR="0" simplePos="0" relativeHeight="251660288" behindDoc="0" locked="0" layoutInCell="1" allowOverlap="1">
            <wp:simplePos x="0" y="0"/>
            <wp:positionH relativeFrom="page">
              <wp:posOffset>893063</wp:posOffset>
            </wp:positionH>
            <wp:positionV relativeFrom="paragraph">
              <wp:posOffset>111609</wp:posOffset>
            </wp:positionV>
            <wp:extent cx="4877178" cy="17145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4877178" cy="1714500"/>
                    </a:xfrm>
                    <a:prstGeom prst="rect">
                      <a:avLst/>
                    </a:prstGeom>
                  </pic:spPr>
                </pic:pic>
              </a:graphicData>
            </a:graphic>
          </wp:anchor>
        </w:drawing>
      </w:r>
    </w:p>
    <w:p w:rsidR="0090467D" w:rsidRDefault="0090467D">
      <w:pPr>
        <w:pStyle w:val="a3"/>
        <w:rPr>
          <w:sz w:val="22"/>
        </w:rPr>
      </w:pPr>
    </w:p>
    <w:p w:rsidR="0090467D" w:rsidRDefault="006E7E67">
      <w:pPr>
        <w:pStyle w:val="a4"/>
        <w:numPr>
          <w:ilvl w:val="0"/>
          <w:numId w:val="10"/>
        </w:numPr>
        <w:tabs>
          <w:tab w:val="left" w:pos="378"/>
          <w:tab w:val="left" w:pos="5217"/>
          <w:tab w:val="left" w:pos="9647"/>
        </w:tabs>
        <w:spacing w:before="178" w:line="424" w:lineRule="auto"/>
        <w:ind w:right="108" w:hanging="274"/>
        <w:rPr>
          <w:sz w:val="21"/>
        </w:rPr>
      </w:pPr>
      <w:r>
        <w:rPr>
          <w:sz w:val="21"/>
        </w:rPr>
        <w:t>如图所示</w:t>
      </w:r>
      <w:r>
        <w:rPr>
          <w:spacing w:val="-61"/>
          <w:sz w:val="21"/>
        </w:rPr>
        <w:t>，</w:t>
      </w:r>
      <w:r>
        <w:rPr>
          <w:sz w:val="21"/>
        </w:rPr>
        <w:t>把正在响铃的闹钟放在玻璃罩内</w:t>
      </w:r>
      <w:r>
        <w:rPr>
          <w:spacing w:val="-61"/>
          <w:sz w:val="21"/>
        </w:rPr>
        <w:t>，</w:t>
      </w:r>
      <w:r>
        <w:rPr>
          <w:sz w:val="21"/>
        </w:rPr>
        <w:t>逐渐抽出其中的空气</w:t>
      </w:r>
      <w:r>
        <w:rPr>
          <w:spacing w:val="-61"/>
          <w:sz w:val="21"/>
        </w:rPr>
        <w:t>，</w:t>
      </w:r>
      <w:r>
        <w:rPr>
          <w:sz w:val="21"/>
        </w:rPr>
        <w:t>听到罩内闹钟的铃声逐渐</w:t>
      </w:r>
      <w:r>
        <w:rPr>
          <w:sz w:val="21"/>
          <w:u w:val="single"/>
        </w:rPr>
        <w:t xml:space="preserve"> </w:t>
      </w:r>
      <w:r>
        <w:rPr>
          <w:sz w:val="21"/>
          <w:u w:val="single"/>
        </w:rPr>
        <w:tab/>
      </w:r>
      <w:r>
        <w:rPr>
          <w:spacing w:val="-18"/>
          <w:sz w:val="21"/>
        </w:rPr>
        <w:t>，</w:t>
      </w:r>
      <w:r>
        <w:rPr>
          <w:spacing w:val="-18"/>
          <w:sz w:val="21"/>
        </w:rPr>
        <w:t xml:space="preserve"> </w:t>
      </w:r>
      <w:r>
        <w:rPr>
          <w:sz w:val="21"/>
        </w:rPr>
        <w:t>最后听不到铃声，这表明，声音的传播需要</w:t>
      </w:r>
      <w:r>
        <w:rPr>
          <w:sz w:val="21"/>
          <w:u w:val="single"/>
        </w:rPr>
        <w:t xml:space="preserve"> </w:t>
      </w:r>
      <w:r>
        <w:rPr>
          <w:sz w:val="21"/>
          <w:u w:val="single"/>
        </w:rPr>
        <w:tab/>
      </w:r>
      <w:r>
        <w:rPr>
          <w:sz w:val="21"/>
        </w:rPr>
        <w:t>。</w:t>
      </w:r>
    </w:p>
    <w:p w:rsidR="0090467D" w:rsidRDefault="0090467D">
      <w:pPr>
        <w:spacing w:line="424" w:lineRule="auto"/>
        <w:rPr>
          <w:sz w:val="21"/>
        </w:rPr>
        <w:sectPr w:rsidR="0090467D">
          <w:pgSz w:w="11910" w:h="16840"/>
          <w:pgMar w:top="1160" w:right="920" w:bottom="280" w:left="1020" w:header="708" w:footer="708" w:gutter="0"/>
          <w:cols w:space="708"/>
        </w:sectPr>
      </w:pPr>
    </w:p>
    <w:p w:rsidR="0090467D" w:rsidRDefault="006E7E67">
      <w:pPr>
        <w:pStyle w:val="a3"/>
        <w:ind w:left="386"/>
        <w:rPr>
          <w:sz w:val="20"/>
        </w:rPr>
      </w:pPr>
      <w:r>
        <w:rPr>
          <w:noProof/>
          <w:sz w:val="20"/>
          <w:lang w:val="en-US" w:bidi="ar-SA"/>
        </w:rPr>
        <w:drawing>
          <wp:inline distT="0" distB="0" distL="0" distR="0">
            <wp:extent cx="820236" cy="96202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820236" cy="962025"/>
                    </a:xfrm>
                    <a:prstGeom prst="rect">
                      <a:avLst/>
                    </a:prstGeom>
                  </pic:spPr>
                </pic:pic>
              </a:graphicData>
            </a:graphic>
          </wp:inline>
        </w:drawing>
      </w:r>
    </w:p>
    <w:p w:rsidR="0090467D" w:rsidRDefault="0090467D">
      <w:pPr>
        <w:pStyle w:val="a3"/>
        <w:spacing w:before="11"/>
        <w:rPr>
          <w:sz w:val="29"/>
        </w:rPr>
      </w:pPr>
    </w:p>
    <w:p w:rsidR="0090467D" w:rsidRDefault="006E7E67">
      <w:pPr>
        <w:pStyle w:val="a4"/>
        <w:numPr>
          <w:ilvl w:val="0"/>
          <w:numId w:val="10"/>
        </w:numPr>
        <w:tabs>
          <w:tab w:val="left" w:pos="378"/>
        </w:tabs>
        <w:spacing w:before="76" w:line="424" w:lineRule="auto"/>
        <w:ind w:right="210" w:hanging="274"/>
        <w:rPr>
          <w:sz w:val="21"/>
        </w:rPr>
      </w:pPr>
      <w:r>
        <w:rPr>
          <w:spacing w:val="-9"/>
          <w:w w:val="95"/>
          <w:sz w:val="21"/>
        </w:rPr>
        <w:t>图甲、乙所示是小明探究</w:t>
      </w:r>
      <w:r>
        <w:rPr>
          <w:spacing w:val="-9"/>
          <w:w w:val="95"/>
          <w:sz w:val="21"/>
        </w:rPr>
        <w:t>“</w:t>
      </w:r>
      <w:r>
        <w:rPr>
          <w:spacing w:val="-9"/>
          <w:w w:val="95"/>
          <w:sz w:val="21"/>
        </w:rPr>
        <w:t>冰的熔化</w:t>
      </w:r>
      <w:r>
        <w:rPr>
          <w:spacing w:val="-9"/>
          <w:w w:val="95"/>
          <w:sz w:val="21"/>
        </w:rPr>
        <w:t>“</w:t>
      </w:r>
      <w:r>
        <w:rPr>
          <w:spacing w:val="-9"/>
          <w:w w:val="95"/>
          <w:sz w:val="21"/>
        </w:rPr>
        <w:t>和</w:t>
      </w:r>
      <w:r>
        <w:rPr>
          <w:spacing w:val="-9"/>
          <w:w w:val="95"/>
          <w:sz w:val="21"/>
        </w:rPr>
        <w:t>“</w:t>
      </w:r>
      <w:r>
        <w:rPr>
          <w:spacing w:val="-9"/>
          <w:w w:val="95"/>
          <w:sz w:val="21"/>
        </w:rPr>
        <w:t>水的沸腾</w:t>
      </w:r>
      <w:r>
        <w:rPr>
          <w:spacing w:val="-9"/>
          <w:w w:val="95"/>
          <w:sz w:val="21"/>
        </w:rPr>
        <w:t>“</w:t>
      </w:r>
      <w:r>
        <w:rPr>
          <w:spacing w:val="-9"/>
          <w:w w:val="95"/>
          <w:sz w:val="21"/>
        </w:rPr>
        <w:t>实验装置，如图丙所示是她根据实验数据绘出的</w:t>
      </w:r>
      <w:r>
        <w:rPr>
          <w:spacing w:val="-9"/>
          <w:w w:val="95"/>
          <w:sz w:val="21"/>
        </w:rPr>
        <w:t xml:space="preserve">   </w:t>
      </w:r>
      <w:r>
        <w:rPr>
          <w:spacing w:val="-9"/>
          <w:sz w:val="21"/>
        </w:rPr>
        <w:t>冰熔化时的温度﹣时间关系图象：</w:t>
      </w:r>
    </w:p>
    <w:p w:rsidR="0090467D" w:rsidRDefault="006E7E67">
      <w:pPr>
        <w:pStyle w:val="a3"/>
        <w:tabs>
          <w:tab w:val="left" w:pos="8997"/>
        </w:tabs>
        <w:spacing w:line="424" w:lineRule="auto"/>
        <w:ind w:left="386" w:right="212"/>
      </w:pPr>
      <w:r>
        <w:t>（</w:t>
      </w:r>
      <w:r>
        <w:rPr>
          <w:rFonts w:ascii="Times New Roman" w:eastAsia="Times New Roman" w:hAnsi="Times New Roman"/>
        </w:rPr>
        <w:t>1</w:t>
      </w:r>
      <w:r>
        <w:t>）在探究</w:t>
      </w:r>
      <w:r>
        <w:t>“</w:t>
      </w:r>
      <w:r>
        <w:t>冰的熔化</w:t>
      </w:r>
      <w:r>
        <w:t>”</w:t>
      </w:r>
      <w:r>
        <w:t>实验（甲图）中，将装有冰的试管放入盛有水的烧杯中加热，试管在水中的深度要适当。其</w:t>
      </w:r>
      <w:r>
        <w:t>“</w:t>
      </w:r>
      <w:r>
        <w:t>适当</w:t>
      </w:r>
      <w:r>
        <w:t>”</w:t>
      </w:r>
      <w:r>
        <w:t>的含义是</w:t>
      </w:r>
      <w:r>
        <w:rPr>
          <w:u w:val="single"/>
        </w:rPr>
        <w:t xml:space="preserve"> </w:t>
      </w:r>
      <w:r>
        <w:rPr>
          <w:u w:val="single"/>
        </w:rPr>
        <w:tab/>
      </w:r>
      <w:r>
        <w:t>。</w:t>
      </w:r>
    </w:p>
    <w:p w:rsidR="0090467D" w:rsidRDefault="006E7E67">
      <w:pPr>
        <w:pStyle w:val="a3"/>
        <w:tabs>
          <w:tab w:val="left" w:pos="3957"/>
          <w:tab w:val="left" w:pos="8786"/>
        </w:tabs>
        <w:spacing w:line="424" w:lineRule="auto"/>
        <w:ind w:left="386" w:right="215"/>
      </w:pPr>
      <w:r>
        <w:t>（</w:t>
      </w:r>
      <w:r>
        <w:rPr>
          <w:spacing w:val="-35"/>
        </w:rPr>
        <w:t xml:space="preserve"> </w:t>
      </w:r>
      <w:r>
        <w:rPr>
          <w:rFonts w:ascii="Times New Roman" w:eastAsia="Times New Roman" w:hAnsi="Times New Roman"/>
        </w:rPr>
        <w:t>2</w:t>
      </w:r>
      <w:r>
        <w:rPr>
          <w:rFonts w:ascii="Times New Roman" w:eastAsia="Times New Roman" w:hAnsi="Times New Roman"/>
          <w:spacing w:val="17"/>
        </w:rPr>
        <w:t xml:space="preserve"> </w:t>
      </w:r>
      <w:r>
        <w:t>）</w:t>
      </w:r>
      <w:r>
        <w:rPr>
          <w:spacing w:val="-35"/>
        </w:rPr>
        <w:t xml:space="preserve"> </w:t>
      </w:r>
      <w:r>
        <w:t>比</w:t>
      </w:r>
      <w:r>
        <w:rPr>
          <w:spacing w:val="-35"/>
        </w:rPr>
        <w:t xml:space="preserve"> </w:t>
      </w:r>
      <w:r>
        <w:t>较</w:t>
      </w:r>
      <w:r>
        <w:rPr>
          <w:spacing w:val="-36"/>
        </w:rPr>
        <w:t xml:space="preserve"> </w:t>
      </w:r>
      <w:r>
        <w:t>两</w:t>
      </w:r>
      <w:r>
        <w:rPr>
          <w:spacing w:val="-35"/>
        </w:rPr>
        <w:t xml:space="preserve"> </w:t>
      </w:r>
      <w:r>
        <w:t>个</w:t>
      </w:r>
      <w:r>
        <w:rPr>
          <w:spacing w:val="-35"/>
        </w:rPr>
        <w:t xml:space="preserve"> </w:t>
      </w:r>
      <w:r>
        <w:t>实</w:t>
      </w:r>
      <w:r>
        <w:rPr>
          <w:spacing w:val="-35"/>
        </w:rPr>
        <w:t xml:space="preserve"> </w:t>
      </w:r>
      <w:r>
        <w:t>验</w:t>
      </w:r>
      <w:r>
        <w:rPr>
          <w:spacing w:val="-36"/>
        </w:rPr>
        <w:t xml:space="preserve"> </w:t>
      </w:r>
      <w:r>
        <w:t>装</w:t>
      </w:r>
      <w:r>
        <w:rPr>
          <w:spacing w:val="-35"/>
        </w:rPr>
        <w:t xml:space="preserve"> </w:t>
      </w:r>
      <w:r>
        <w:t>置</w:t>
      </w:r>
      <w:r>
        <w:rPr>
          <w:spacing w:val="-36"/>
        </w:rPr>
        <w:t xml:space="preserve"> </w:t>
      </w:r>
      <w:r>
        <w:t>，</w:t>
      </w:r>
      <w:r>
        <w:rPr>
          <w:spacing w:val="-35"/>
        </w:rPr>
        <w:t xml:space="preserve"> </w:t>
      </w:r>
      <w:r>
        <w:t>图</w:t>
      </w:r>
      <w:r>
        <w:rPr>
          <w:spacing w:val="-35"/>
        </w:rPr>
        <w:t xml:space="preserve"> </w:t>
      </w:r>
      <w:r>
        <w:t>乙</w:t>
      </w:r>
      <w:r>
        <w:rPr>
          <w:spacing w:val="-35"/>
        </w:rPr>
        <w:t xml:space="preserve"> </w:t>
      </w:r>
      <w:r>
        <w:t>所</w:t>
      </w:r>
      <w:r>
        <w:rPr>
          <w:spacing w:val="-35"/>
        </w:rPr>
        <w:t xml:space="preserve"> </w:t>
      </w:r>
      <w:r>
        <w:t>示</w:t>
      </w:r>
      <w:r>
        <w:rPr>
          <w:spacing w:val="-35"/>
        </w:rPr>
        <w:t xml:space="preserve"> </w:t>
      </w:r>
      <w:r>
        <w:t>的</w:t>
      </w:r>
      <w:r>
        <w:rPr>
          <w:spacing w:val="-35"/>
        </w:rPr>
        <w:t xml:space="preserve"> </w:t>
      </w:r>
      <w:r>
        <w:t>烧</w:t>
      </w:r>
      <w:r>
        <w:rPr>
          <w:spacing w:val="-35"/>
        </w:rPr>
        <w:t xml:space="preserve"> </w:t>
      </w:r>
      <w:r>
        <w:t>杯</w:t>
      </w:r>
      <w:r>
        <w:rPr>
          <w:spacing w:val="-35"/>
        </w:rPr>
        <w:t xml:space="preserve"> </w:t>
      </w:r>
      <w:r>
        <w:t>中</w:t>
      </w:r>
      <w:r>
        <w:rPr>
          <w:spacing w:val="-35"/>
        </w:rPr>
        <w:t xml:space="preserve"> </w:t>
      </w:r>
      <w:r>
        <w:t>水</w:t>
      </w:r>
      <w:r>
        <w:rPr>
          <w:spacing w:val="-37"/>
        </w:rPr>
        <w:t xml:space="preserve"> </w:t>
      </w:r>
      <w:r>
        <w:t>的</w:t>
      </w:r>
      <w:r>
        <w:rPr>
          <w:spacing w:val="-35"/>
        </w:rPr>
        <w:t xml:space="preserve"> </w:t>
      </w:r>
      <w:r>
        <w:t>质</w:t>
      </w:r>
      <w:r>
        <w:rPr>
          <w:spacing w:val="-35"/>
        </w:rPr>
        <w:t xml:space="preserve"> </w:t>
      </w:r>
      <w:r>
        <w:t>量</w:t>
      </w:r>
      <w:r>
        <w:rPr>
          <w:spacing w:val="-35"/>
        </w:rPr>
        <w:t xml:space="preserve"> </w:t>
      </w:r>
      <w:r>
        <w:t>较</w:t>
      </w:r>
      <w:r>
        <w:rPr>
          <w:spacing w:val="-35"/>
        </w:rPr>
        <w:t xml:space="preserve"> </w:t>
      </w:r>
      <w:r>
        <w:t>少</w:t>
      </w:r>
      <w:r>
        <w:rPr>
          <w:spacing w:val="-35"/>
        </w:rPr>
        <w:t xml:space="preserve"> </w:t>
      </w:r>
      <w:r>
        <w:t>，</w:t>
      </w:r>
      <w:r>
        <w:rPr>
          <w:spacing w:val="-35"/>
        </w:rPr>
        <w:t xml:space="preserve"> </w:t>
      </w:r>
      <w:r>
        <w:t>这</w:t>
      </w:r>
      <w:r>
        <w:rPr>
          <w:spacing w:val="-35"/>
        </w:rPr>
        <w:t xml:space="preserve"> </w:t>
      </w:r>
      <w:r>
        <w:t>样</w:t>
      </w:r>
      <w:r>
        <w:rPr>
          <w:spacing w:val="-35"/>
        </w:rPr>
        <w:t xml:space="preserve"> </w:t>
      </w:r>
      <w:r>
        <w:t>设</w:t>
      </w:r>
      <w:r>
        <w:rPr>
          <w:spacing w:val="-35"/>
        </w:rPr>
        <w:t xml:space="preserve"> </w:t>
      </w:r>
      <w:r>
        <w:t>计</w:t>
      </w:r>
      <w:r>
        <w:rPr>
          <w:spacing w:val="-35"/>
        </w:rPr>
        <w:t xml:space="preserve"> </w:t>
      </w:r>
      <w:r>
        <w:t>的</w:t>
      </w:r>
      <w:r>
        <w:rPr>
          <w:spacing w:val="-35"/>
        </w:rPr>
        <w:t xml:space="preserve"> </w:t>
      </w:r>
      <w:r>
        <w:t>好</w:t>
      </w:r>
      <w:r>
        <w:rPr>
          <w:spacing w:val="-37"/>
        </w:rPr>
        <w:t xml:space="preserve"> </w:t>
      </w:r>
      <w:r>
        <w:t>处是</w:t>
      </w:r>
      <w:r>
        <w:rPr>
          <w:u w:val="single"/>
        </w:rPr>
        <w:t xml:space="preserve"> </w:t>
      </w:r>
      <w:r>
        <w:rPr>
          <w:u w:val="single"/>
        </w:rPr>
        <w:tab/>
      </w:r>
      <w:r>
        <w:t>。水沸腾时的温度如图乙所示，则水的沸点是</w:t>
      </w:r>
      <w:r>
        <w:rPr>
          <w:u w:val="single"/>
        </w:rPr>
        <w:t xml:space="preserve"> </w:t>
      </w:r>
      <w:r>
        <w:rPr>
          <w:u w:val="single"/>
        </w:rPr>
        <w:tab/>
      </w:r>
      <w:r>
        <w:t>℃</w:t>
      </w:r>
      <w:r>
        <w:t>。</w:t>
      </w:r>
    </w:p>
    <w:p w:rsidR="0090467D" w:rsidRDefault="006E7E67">
      <w:pPr>
        <w:pStyle w:val="a3"/>
        <w:tabs>
          <w:tab w:val="left" w:pos="2277"/>
        </w:tabs>
        <w:spacing w:line="424" w:lineRule="auto"/>
        <w:ind w:left="386" w:right="212"/>
      </w:pPr>
      <w:r>
        <w:t>（</w:t>
      </w:r>
      <w:r>
        <w:rPr>
          <w:spacing w:val="-33"/>
        </w:rPr>
        <w:t xml:space="preserve"> </w:t>
      </w:r>
      <w:r>
        <w:rPr>
          <w:rFonts w:ascii="Times New Roman" w:eastAsia="Times New Roman" w:hAnsi="Times New Roman"/>
        </w:rPr>
        <w:t>3</w:t>
      </w:r>
      <w:r>
        <w:rPr>
          <w:rFonts w:ascii="Times New Roman" w:eastAsia="Times New Roman" w:hAnsi="Times New Roman"/>
          <w:spacing w:val="22"/>
        </w:rPr>
        <w:t xml:space="preserve"> </w:t>
      </w:r>
      <w:r>
        <w:t>）</w:t>
      </w:r>
      <w:r>
        <w:rPr>
          <w:spacing w:val="-32"/>
        </w:rPr>
        <w:t xml:space="preserve"> </w:t>
      </w:r>
      <w:r>
        <w:t>实</w:t>
      </w:r>
      <w:r>
        <w:rPr>
          <w:spacing w:val="-32"/>
        </w:rPr>
        <w:t xml:space="preserve"> </w:t>
      </w:r>
      <w:r>
        <w:t>验</w:t>
      </w:r>
      <w:r>
        <w:rPr>
          <w:spacing w:val="-30"/>
        </w:rPr>
        <w:t xml:space="preserve"> </w:t>
      </w:r>
      <w:r>
        <w:t>中</w:t>
      </w:r>
      <w:r>
        <w:rPr>
          <w:spacing w:val="-32"/>
        </w:rPr>
        <w:t xml:space="preserve"> </w:t>
      </w:r>
      <w:r>
        <w:rPr>
          <w:spacing w:val="-16"/>
        </w:rPr>
        <w:t>，</w:t>
      </w:r>
      <w:r>
        <w:rPr>
          <w:spacing w:val="-16"/>
        </w:rPr>
        <w:t>“</w:t>
      </w:r>
      <w:r>
        <w:rPr>
          <w:spacing w:val="-30"/>
        </w:rPr>
        <w:t xml:space="preserve"> </w:t>
      </w:r>
      <w:r>
        <w:t>冰</w:t>
      </w:r>
      <w:r>
        <w:rPr>
          <w:spacing w:val="-32"/>
        </w:rPr>
        <w:t xml:space="preserve"> </w:t>
      </w:r>
      <w:r>
        <w:t>在</w:t>
      </w:r>
      <w:r>
        <w:rPr>
          <w:spacing w:val="-32"/>
        </w:rPr>
        <w:t xml:space="preserve"> </w:t>
      </w:r>
      <w:r>
        <w:t>熔</w:t>
      </w:r>
      <w:r>
        <w:rPr>
          <w:spacing w:val="-30"/>
        </w:rPr>
        <w:t xml:space="preserve"> </w:t>
      </w:r>
      <w:r>
        <w:t>化</w:t>
      </w:r>
      <w:r>
        <w:rPr>
          <w:spacing w:val="-32"/>
        </w:rPr>
        <w:t xml:space="preserve"> </w:t>
      </w:r>
      <w:r>
        <w:t>时</w:t>
      </w:r>
      <w:r>
        <w:rPr>
          <w:spacing w:val="-32"/>
        </w:rPr>
        <w:t xml:space="preserve"> </w:t>
      </w:r>
      <w:r>
        <w:t>”</w:t>
      </w:r>
      <w:r>
        <w:rPr>
          <w:spacing w:val="-32"/>
        </w:rPr>
        <w:t xml:space="preserve"> </w:t>
      </w:r>
      <w:r>
        <w:t>和</w:t>
      </w:r>
      <w:r>
        <w:rPr>
          <w:spacing w:val="-32"/>
        </w:rPr>
        <w:t xml:space="preserve"> </w:t>
      </w:r>
      <w:r>
        <w:t>“</w:t>
      </w:r>
      <w:r>
        <w:rPr>
          <w:spacing w:val="-32"/>
        </w:rPr>
        <w:t xml:space="preserve"> </w:t>
      </w:r>
      <w:r>
        <w:t>水</w:t>
      </w:r>
      <w:r>
        <w:rPr>
          <w:spacing w:val="-32"/>
        </w:rPr>
        <w:t xml:space="preserve"> </w:t>
      </w:r>
      <w:r>
        <w:t>在</w:t>
      </w:r>
      <w:r>
        <w:rPr>
          <w:spacing w:val="-32"/>
        </w:rPr>
        <w:t xml:space="preserve"> </w:t>
      </w:r>
      <w:r>
        <w:t>沸</w:t>
      </w:r>
      <w:r>
        <w:rPr>
          <w:spacing w:val="-30"/>
        </w:rPr>
        <w:t xml:space="preserve"> </w:t>
      </w:r>
      <w:r>
        <w:t>腾</w:t>
      </w:r>
      <w:r>
        <w:rPr>
          <w:spacing w:val="-32"/>
        </w:rPr>
        <w:t xml:space="preserve"> </w:t>
      </w:r>
      <w:r>
        <w:t>时</w:t>
      </w:r>
      <w:r>
        <w:rPr>
          <w:spacing w:val="-30"/>
        </w:rPr>
        <w:t xml:space="preserve"> </w:t>
      </w:r>
      <w:r>
        <w:t>”</w:t>
      </w:r>
      <w:r>
        <w:rPr>
          <w:spacing w:val="-32"/>
        </w:rPr>
        <w:t xml:space="preserve"> </w:t>
      </w:r>
      <w:r>
        <w:t>这</w:t>
      </w:r>
      <w:r>
        <w:rPr>
          <w:spacing w:val="-32"/>
        </w:rPr>
        <w:t xml:space="preserve"> </w:t>
      </w:r>
      <w:r>
        <w:t>两</w:t>
      </w:r>
      <w:r>
        <w:rPr>
          <w:spacing w:val="-32"/>
        </w:rPr>
        <w:t xml:space="preserve"> </w:t>
      </w:r>
      <w:r>
        <w:t>个</w:t>
      </w:r>
      <w:r>
        <w:rPr>
          <w:spacing w:val="-30"/>
        </w:rPr>
        <w:t xml:space="preserve"> </w:t>
      </w:r>
      <w:r>
        <w:t>过</w:t>
      </w:r>
      <w:r>
        <w:rPr>
          <w:spacing w:val="-32"/>
        </w:rPr>
        <w:t xml:space="preserve"> </w:t>
      </w:r>
      <w:r>
        <w:t>程</w:t>
      </w:r>
      <w:r>
        <w:rPr>
          <w:spacing w:val="-32"/>
        </w:rPr>
        <w:t xml:space="preserve"> </w:t>
      </w:r>
      <w:r>
        <w:t>的</w:t>
      </w:r>
      <w:r>
        <w:rPr>
          <w:spacing w:val="-33"/>
        </w:rPr>
        <w:t xml:space="preserve"> </w:t>
      </w:r>
      <w:r>
        <w:t>相</w:t>
      </w:r>
      <w:r>
        <w:rPr>
          <w:spacing w:val="-30"/>
        </w:rPr>
        <w:t xml:space="preserve"> </w:t>
      </w:r>
      <w:r>
        <w:t>同</w:t>
      </w:r>
      <w:r>
        <w:rPr>
          <w:spacing w:val="-32"/>
        </w:rPr>
        <w:t xml:space="preserve"> </w:t>
      </w:r>
      <w:r>
        <w:t>的</w:t>
      </w:r>
      <w:r>
        <w:rPr>
          <w:spacing w:val="-32"/>
        </w:rPr>
        <w:t xml:space="preserve"> </w:t>
      </w:r>
      <w:r>
        <w:t>特</w:t>
      </w:r>
      <w:r>
        <w:rPr>
          <w:spacing w:val="-32"/>
        </w:rPr>
        <w:t xml:space="preserve"> </w:t>
      </w:r>
      <w:r>
        <w:t>点</w:t>
      </w:r>
      <w:r>
        <w:rPr>
          <w:spacing w:val="-30"/>
        </w:rPr>
        <w:t xml:space="preserve"> </w:t>
      </w:r>
      <w:r>
        <w:t>是和</w:t>
      </w:r>
      <w:r>
        <w:rPr>
          <w:u w:val="single"/>
        </w:rPr>
        <w:t xml:space="preserve"> </w:t>
      </w:r>
      <w:r>
        <w:rPr>
          <w:u w:val="single"/>
        </w:rPr>
        <w:tab/>
      </w:r>
      <w:r>
        <w:t>。</w:t>
      </w:r>
    </w:p>
    <w:p w:rsidR="0090467D" w:rsidRDefault="006E7E67">
      <w:pPr>
        <w:pStyle w:val="a3"/>
        <w:ind w:left="386"/>
        <w:rPr>
          <w:sz w:val="20"/>
        </w:rPr>
      </w:pPr>
      <w:r>
        <w:rPr>
          <w:noProof/>
          <w:sz w:val="20"/>
          <w:lang w:val="en-US" w:bidi="ar-SA"/>
        </w:rPr>
        <w:drawing>
          <wp:inline distT="0" distB="0" distL="0" distR="0">
            <wp:extent cx="2276335" cy="1666875"/>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2276335" cy="1666875"/>
                    </a:xfrm>
                    <a:prstGeom prst="rect">
                      <a:avLst/>
                    </a:prstGeom>
                  </pic:spPr>
                </pic:pic>
              </a:graphicData>
            </a:graphic>
          </wp:inline>
        </w:drawing>
      </w:r>
    </w:p>
    <w:p w:rsidR="0090467D" w:rsidRDefault="0090467D">
      <w:pPr>
        <w:pStyle w:val="a3"/>
        <w:rPr>
          <w:sz w:val="22"/>
        </w:rPr>
      </w:pPr>
    </w:p>
    <w:p w:rsidR="0090467D" w:rsidRDefault="0090467D">
      <w:pPr>
        <w:pStyle w:val="a3"/>
        <w:spacing w:before="5"/>
        <w:rPr>
          <w:sz w:val="18"/>
        </w:rPr>
      </w:pPr>
    </w:p>
    <w:p w:rsidR="0090467D" w:rsidRDefault="006E7E67">
      <w:pPr>
        <w:pStyle w:val="a4"/>
        <w:numPr>
          <w:ilvl w:val="0"/>
          <w:numId w:val="10"/>
        </w:numPr>
        <w:tabs>
          <w:tab w:val="left" w:pos="378"/>
        </w:tabs>
        <w:spacing w:line="422" w:lineRule="auto"/>
        <w:ind w:right="210" w:hanging="274"/>
        <w:rPr>
          <w:sz w:val="21"/>
        </w:rPr>
      </w:pPr>
      <w:r>
        <w:rPr>
          <w:noProof/>
          <w:lang w:val="en-US" w:bidi="ar-SA"/>
        </w:rPr>
        <w:drawing>
          <wp:anchor distT="0" distB="0" distL="0" distR="0" simplePos="0" relativeHeight="251661312" behindDoc="0" locked="0" layoutInCell="1" allowOverlap="1">
            <wp:simplePos x="0" y="0"/>
            <wp:positionH relativeFrom="page">
              <wp:posOffset>893063</wp:posOffset>
            </wp:positionH>
            <wp:positionV relativeFrom="paragraph">
              <wp:posOffset>624967</wp:posOffset>
            </wp:positionV>
            <wp:extent cx="3341873" cy="142875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3341873" cy="1428750"/>
                    </a:xfrm>
                    <a:prstGeom prst="rect">
                      <a:avLst/>
                    </a:prstGeom>
                  </pic:spPr>
                </pic:pic>
              </a:graphicData>
            </a:graphic>
          </wp:anchor>
        </w:drawing>
      </w:r>
      <w:r>
        <w:rPr>
          <w:spacing w:val="-8"/>
          <w:sz w:val="21"/>
        </w:rPr>
        <w:t>在</w:t>
      </w:r>
      <w:r>
        <w:rPr>
          <w:spacing w:val="-8"/>
          <w:sz w:val="21"/>
        </w:rPr>
        <w:t>“</w:t>
      </w:r>
      <w:r>
        <w:rPr>
          <w:spacing w:val="-8"/>
          <w:sz w:val="21"/>
        </w:rPr>
        <w:t>探究光的反射规律</w:t>
      </w:r>
      <w:r>
        <w:rPr>
          <w:spacing w:val="-8"/>
          <w:sz w:val="21"/>
        </w:rPr>
        <w:t>”</w:t>
      </w:r>
      <w:r>
        <w:rPr>
          <w:spacing w:val="-8"/>
          <w:sz w:val="21"/>
        </w:rPr>
        <w:t>的实验中，如图所示，平面镜</w:t>
      </w:r>
      <w:r>
        <w:rPr>
          <w:spacing w:val="-8"/>
          <w:sz w:val="21"/>
        </w:rPr>
        <w:t xml:space="preserve"> </w:t>
      </w:r>
      <w:r>
        <w:rPr>
          <w:rFonts w:ascii="Times New Roman" w:eastAsia="Times New Roman" w:hAnsi="Times New Roman"/>
          <w:sz w:val="21"/>
        </w:rPr>
        <w:t>M</w:t>
      </w:r>
      <w:r>
        <w:rPr>
          <w:rFonts w:ascii="Times New Roman" w:eastAsia="Times New Roman" w:hAnsi="Times New Roman"/>
          <w:spacing w:val="-7"/>
          <w:sz w:val="21"/>
        </w:rPr>
        <w:t xml:space="preserve"> </w:t>
      </w:r>
      <w:r>
        <w:rPr>
          <w:sz w:val="21"/>
        </w:rPr>
        <w:t>放在水平桌面上，</w:t>
      </w:r>
      <w:r>
        <w:rPr>
          <w:rFonts w:ascii="Times New Roman" w:eastAsia="Times New Roman" w:hAnsi="Times New Roman"/>
          <w:sz w:val="21"/>
        </w:rPr>
        <w:t>E</w:t>
      </w:r>
      <w:r>
        <w:rPr>
          <w:spacing w:val="-5"/>
          <w:sz w:val="21"/>
        </w:rPr>
        <w:t>、</w:t>
      </w:r>
      <w:r>
        <w:rPr>
          <w:rFonts w:ascii="Times New Roman" w:eastAsia="Times New Roman" w:hAnsi="Times New Roman"/>
          <w:sz w:val="21"/>
        </w:rPr>
        <w:t>F</w:t>
      </w:r>
      <w:r>
        <w:rPr>
          <w:rFonts w:ascii="Times New Roman" w:eastAsia="Times New Roman" w:hAnsi="Times New Roman"/>
          <w:spacing w:val="-8"/>
          <w:sz w:val="21"/>
        </w:rPr>
        <w:t xml:space="preserve"> </w:t>
      </w:r>
      <w:r>
        <w:rPr>
          <w:sz w:val="21"/>
        </w:rPr>
        <w:t>是两块粘接起来的硬纸板。</w:t>
      </w:r>
    </w:p>
    <w:p w:rsidR="0090467D" w:rsidRDefault="0090467D">
      <w:pPr>
        <w:pStyle w:val="a3"/>
        <w:spacing w:before="7"/>
        <w:rPr>
          <w:sz w:val="16"/>
        </w:rPr>
      </w:pPr>
    </w:p>
    <w:p w:rsidR="0090467D" w:rsidRDefault="006E7E67">
      <w:pPr>
        <w:pStyle w:val="a4"/>
        <w:numPr>
          <w:ilvl w:val="0"/>
          <w:numId w:val="8"/>
        </w:numPr>
        <w:tabs>
          <w:tab w:val="left" w:pos="944"/>
          <w:tab w:val="left" w:pos="1437"/>
          <w:tab w:val="left" w:pos="9206"/>
        </w:tabs>
        <w:spacing w:line="424" w:lineRule="auto"/>
        <w:ind w:right="128" w:firstLine="0"/>
        <w:rPr>
          <w:sz w:val="21"/>
        </w:rPr>
      </w:pPr>
      <w:r>
        <w:rPr>
          <w:spacing w:val="11"/>
          <w:sz w:val="21"/>
        </w:rPr>
        <w:t>要使</w:t>
      </w:r>
      <w:r>
        <w:rPr>
          <w:spacing w:val="9"/>
          <w:sz w:val="21"/>
        </w:rPr>
        <w:t>入</w:t>
      </w:r>
      <w:r>
        <w:rPr>
          <w:spacing w:val="11"/>
          <w:sz w:val="21"/>
        </w:rPr>
        <w:t>射光线和其反射</w:t>
      </w:r>
      <w:r>
        <w:rPr>
          <w:spacing w:val="9"/>
          <w:sz w:val="21"/>
        </w:rPr>
        <w:t>光</w:t>
      </w:r>
      <w:r>
        <w:rPr>
          <w:spacing w:val="11"/>
          <w:sz w:val="21"/>
        </w:rPr>
        <w:t>线的径迹同时</w:t>
      </w:r>
      <w:r>
        <w:rPr>
          <w:spacing w:val="9"/>
          <w:sz w:val="21"/>
        </w:rPr>
        <w:t>在</w:t>
      </w:r>
      <w:r>
        <w:rPr>
          <w:spacing w:val="11"/>
          <w:sz w:val="21"/>
        </w:rPr>
        <w:t>纸板上出现，</w:t>
      </w:r>
      <w:r>
        <w:rPr>
          <w:spacing w:val="9"/>
          <w:sz w:val="21"/>
        </w:rPr>
        <w:t>你</w:t>
      </w:r>
      <w:r>
        <w:rPr>
          <w:spacing w:val="11"/>
          <w:sz w:val="21"/>
        </w:rPr>
        <w:t>认为纸板与平面</w:t>
      </w:r>
      <w:r>
        <w:rPr>
          <w:spacing w:val="9"/>
          <w:sz w:val="21"/>
        </w:rPr>
        <w:t>镜</w:t>
      </w:r>
      <w:r>
        <w:rPr>
          <w:spacing w:val="11"/>
          <w:sz w:val="21"/>
        </w:rPr>
        <w:t>的位置关系应</w:t>
      </w:r>
      <w:r>
        <w:rPr>
          <w:sz w:val="21"/>
        </w:rPr>
        <w:t>该是</w:t>
      </w:r>
      <w:r>
        <w:rPr>
          <w:sz w:val="21"/>
          <w:u w:val="single"/>
        </w:rPr>
        <w:t xml:space="preserve"> </w:t>
      </w:r>
      <w:r>
        <w:rPr>
          <w:sz w:val="21"/>
          <w:u w:val="single"/>
        </w:rPr>
        <w:tab/>
      </w:r>
      <w:r>
        <w:rPr>
          <w:sz w:val="21"/>
        </w:rPr>
        <w:t>。实验时，从纸板前不同方向都能看到光的径迹，这是因为光在纸板上发生了</w:t>
      </w:r>
      <w:r>
        <w:rPr>
          <w:sz w:val="21"/>
          <w:u w:val="single"/>
        </w:rPr>
        <w:t xml:space="preserve"> </w:t>
      </w:r>
      <w:r>
        <w:rPr>
          <w:sz w:val="21"/>
          <w:u w:val="single"/>
        </w:rPr>
        <w:tab/>
      </w:r>
      <w:r>
        <w:rPr>
          <w:sz w:val="21"/>
        </w:rPr>
        <w:t>反射</w:t>
      </w:r>
      <w:r>
        <w:rPr>
          <w:spacing w:val="-16"/>
          <w:sz w:val="21"/>
        </w:rPr>
        <w:t>。</w:t>
      </w:r>
    </w:p>
    <w:p w:rsidR="0090467D" w:rsidRDefault="006E7E67">
      <w:pPr>
        <w:pStyle w:val="a4"/>
        <w:numPr>
          <w:ilvl w:val="0"/>
          <w:numId w:val="8"/>
        </w:numPr>
        <w:tabs>
          <w:tab w:val="left" w:pos="911"/>
        </w:tabs>
        <w:spacing w:line="424" w:lineRule="auto"/>
        <w:ind w:right="207" w:firstLine="0"/>
        <w:rPr>
          <w:sz w:val="21"/>
        </w:rPr>
      </w:pPr>
      <w:r>
        <w:rPr>
          <w:spacing w:val="-2"/>
          <w:sz w:val="21"/>
        </w:rPr>
        <w:t>如图</w:t>
      </w:r>
      <w:r>
        <w:rPr>
          <w:sz w:val="21"/>
        </w:rPr>
        <w:t>（</w:t>
      </w:r>
      <w:r>
        <w:rPr>
          <w:rFonts w:ascii="Times New Roman" w:eastAsia="Times New Roman"/>
          <w:sz w:val="21"/>
        </w:rPr>
        <w:t>a</w:t>
      </w:r>
      <w:r>
        <w:rPr>
          <w:sz w:val="21"/>
        </w:rPr>
        <w:t>）</w:t>
      </w:r>
      <w:r>
        <w:rPr>
          <w:spacing w:val="-13"/>
          <w:sz w:val="21"/>
        </w:rPr>
        <w:t>所示，当</w:t>
      </w:r>
      <w:r>
        <w:rPr>
          <w:spacing w:val="-13"/>
          <w:sz w:val="21"/>
        </w:rPr>
        <w:t xml:space="preserve"> </w:t>
      </w:r>
      <w:r>
        <w:rPr>
          <w:rFonts w:ascii="Times New Roman" w:eastAsia="Times New Roman"/>
          <w:sz w:val="21"/>
        </w:rPr>
        <w:t>E</w:t>
      </w:r>
      <w:r>
        <w:rPr>
          <w:spacing w:val="-3"/>
          <w:sz w:val="21"/>
        </w:rPr>
        <w:t>、</w:t>
      </w:r>
      <w:r>
        <w:rPr>
          <w:rFonts w:ascii="Times New Roman" w:eastAsia="Times New Roman"/>
          <w:sz w:val="21"/>
        </w:rPr>
        <w:t>F</w:t>
      </w:r>
      <w:r>
        <w:rPr>
          <w:rFonts w:ascii="Times New Roman" w:eastAsia="Times New Roman"/>
          <w:spacing w:val="-2"/>
          <w:sz w:val="21"/>
        </w:rPr>
        <w:t xml:space="preserve"> </w:t>
      </w:r>
      <w:r>
        <w:rPr>
          <w:spacing w:val="-5"/>
          <w:sz w:val="21"/>
        </w:rPr>
        <w:t>在同一平面上时，让入射光线</w:t>
      </w:r>
      <w:r>
        <w:rPr>
          <w:spacing w:val="-5"/>
          <w:sz w:val="21"/>
        </w:rPr>
        <w:t xml:space="preserve"> </w:t>
      </w:r>
      <w:r>
        <w:rPr>
          <w:rFonts w:ascii="Times New Roman" w:eastAsia="Times New Roman"/>
          <w:sz w:val="21"/>
        </w:rPr>
        <w:t xml:space="preserve">AO </w:t>
      </w:r>
      <w:r>
        <w:rPr>
          <w:spacing w:val="-14"/>
          <w:sz w:val="21"/>
        </w:rPr>
        <w:t>沿纸板</w:t>
      </w:r>
      <w:r>
        <w:rPr>
          <w:spacing w:val="-14"/>
          <w:sz w:val="21"/>
        </w:rPr>
        <w:t xml:space="preserve"> </w:t>
      </w:r>
      <w:r>
        <w:rPr>
          <w:rFonts w:ascii="Times New Roman" w:eastAsia="Times New Roman"/>
          <w:sz w:val="21"/>
        </w:rPr>
        <w:t>E</w:t>
      </w:r>
      <w:r>
        <w:rPr>
          <w:rFonts w:ascii="Times New Roman" w:eastAsia="Times New Roman"/>
          <w:spacing w:val="-1"/>
          <w:sz w:val="21"/>
        </w:rPr>
        <w:t xml:space="preserve"> </w:t>
      </w:r>
      <w:r>
        <w:rPr>
          <w:spacing w:val="-9"/>
          <w:sz w:val="21"/>
        </w:rPr>
        <w:t>射向镜面，在</w:t>
      </w:r>
      <w:r>
        <w:rPr>
          <w:spacing w:val="-9"/>
          <w:sz w:val="21"/>
        </w:rPr>
        <w:t xml:space="preserve"> </w:t>
      </w:r>
      <w:r>
        <w:rPr>
          <w:rFonts w:ascii="Times New Roman" w:eastAsia="Times New Roman"/>
          <w:sz w:val="21"/>
        </w:rPr>
        <w:t>F</w:t>
      </w:r>
      <w:r>
        <w:rPr>
          <w:rFonts w:ascii="Times New Roman" w:eastAsia="Times New Roman"/>
          <w:spacing w:val="-2"/>
          <w:sz w:val="21"/>
        </w:rPr>
        <w:t xml:space="preserve"> </w:t>
      </w:r>
      <w:r>
        <w:rPr>
          <w:sz w:val="21"/>
        </w:rPr>
        <w:t>上可看到反</w:t>
      </w:r>
      <w:r>
        <w:rPr>
          <w:spacing w:val="-18"/>
          <w:sz w:val="21"/>
        </w:rPr>
        <w:t>射光线</w:t>
      </w:r>
      <w:r>
        <w:rPr>
          <w:spacing w:val="-18"/>
          <w:sz w:val="21"/>
        </w:rPr>
        <w:t xml:space="preserve"> </w:t>
      </w:r>
      <w:r>
        <w:rPr>
          <w:rFonts w:ascii="Times New Roman" w:eastAsia="Times New Roman"/>
          <w:sz w:val="21"/>
        </w:rPr>
        <w:t>OB</w:t>
      </w:r>
      <w:r>
        <w:rPr>
          <w:spacing w:val="-1"/>
          <w:sz w:val="21"/>
        </w:rPr>
        <w:t>，测出入射角和反射角的大小，便立即得出实验结论：反射角等于入射角。你认为这样得出</w:t>
      </w:r>
    </w:p>
    <w:p w:rsidR="0090467D" w:rsidRDefault="0090467D">
      <w:pPr>
        <w:spacing w:line="424" w:lineRule="auto"/>
        <w:rPr>
          <w:sz w:val="21"/>
        </w:rPr>
        <w:sectPr w:rsidR="0090467D">
          <w:pgSz w:w="11910" w:h="16840"/>
          <w:pgMar w:top="1140" w:right="920" w:bottom="280" w:left="1020" w:header="708" w:footer="708" w:gutter="0"/>
          <w:cols w:space="708"/>
        </w:sectPr>
      </w:pPr>
    </w:p>
    <w:p w:rsidR="0090467D" w:rsidRDefault="006E7E67">
      <w:pPr>
        <w:pStyle w:val="a3"/>
        <w:tabs>
          <w:tab w:val="left" w:pos="3237"/>
          <w:tab w:val="left" w:pos="7106"/>
          <w:tab w:val="left" w:pos="8123"/>
        </w:tabs>
        <w:spacing w:before="58" w:line="424" w:lineRule="auto"/>
        <w:ind w:left="386" w:right="215"/>
      </w:pPr>
      <w:r>
        <w:t>结</w:t>
      </w:r>
      <w:r>
        <w:rPr>
          <w:spacing w:val="92"/>
        </w:rPr>
        <w:t xml:space="preserve"> </w:t>
      </w:r>
      <w:r>
        <w:t>论</w:t>
      </w:r>
      <w:r>
        <w:rPr>
          <w:u w:val="single"/>
        </w:rPr>
        <w:t xml:space="preserve"> </w:t>
      </w:r>
      <w:r>
        <w:rPr>
          <w:u w:val="single"/>
        </w:rPr>
        <w:tab/>
      </w:r>
      <w:r>
        <w:t>（</w:t>
      </w:r>
      <w:r>
        <w:t xml:space="preserve">  </w:t>
      </w:r>
      <w:r>
        <w:t>选</w:t>
      </w:r>
      <w:r>
        <w:t xml:space="preserve">  </w:t>
      </w:r>
      <w:r>
        <w:t>填</w:t>
      </w:r>
      <w:r>
        <w:t xml:space="preserve">  “  </w:t>
      </w:r>
      <w:r>
        <w:t>合</w:t>
      </w:r>
      <w:r>
        <w:t xml:space="preserve">  </w:t>
      </w:r>
      <w:r>
        <w:t>理</w:t>
      </w:r>
      <w:r>
        <w:t xml:space="preserve">  ”  </w:t>
      </w:r>
      <w:r>
        <w:t>或</w:t>
      </w:r>
      <w:r>
        <w:t xml:space="preserve">  “  </w:t>
      </w:r>
      <w:r>
        <w:t>不</w:t>
      </w:r>
      <w:r>
        <w:rPr>
          <w:spacing w:val="-27"/>
        </w:rPr>
        <w:t xml:space="preserve"> </w:t>
      </w:r>
      <w:r>
        <w:t>合</w:t>
      </w:r>
      <w:r>
        <w:rPr>
          <w:spacing w:val="90"/>
        </w:rPr>
        <w:t xml:space="preserve"> </w:t>
      </w:r>
      <w:r>
        <w:t>理</w:t>
      </w:r>
      <w:r>
        <w:tab/>
        <w:t xml:space="preserve">” </w:t>
      </w:r>
      <w:r>
        <w:t>）</w:t>
      </w:r>
      <w:r>
        <w:t xml:space="preserve"> </w:t>
      </w:r>
      <w:r>
        <w:t>，</w:t>
      </w:r>
      <w:r>
        <w:t xml:space="preserve"> </w:t>
      </w:r>
      <w:r>
        <w:t>原</w:t>
      </w:r>
      <w:r>
        <w:rPr>
          <w:spacing w:val="49"/>
        </w:rPr>
        <w:t xml:space="preserve"> </w:t>
      </w:r>
      <w:r>
        <w:rPr>
          <w:spacing w:val="-16"/>
        </w:rPr>
        <w:t>因</w:t>
      </w:r>
      <w:r>
        <w:t>是</w:t>
      </w:r>
      <w:r>
        <w:rPr>
          <w:u w:val="single"/>
        </w:rPr>
        <w:t xml:space="preserve"> </w:t>
      </w:r>
      <w:r>
        <w:rPr>
          <w:u w:val="single"/>
        </w:rPr>
        <w:tab/>
      </w:r>
      <w:r>
        <w:rPr>
          <w:u w:val="single"/>
        </w:rPr>
        <w:tab/>
      </w:r>
      <w:r>
        <w:t>。</w:t>
      </w:r>
    </w:p>
    <w:p w:rsidR="0090467D" w:rsidRDefault="006E7E67">
      <w:pPr>
        <w:pStyle w:val="a4"/>
        <w:numPr>
          <w:ilvl w:val="0"/>
          <w:numId w:val="8"/>
        </w:numPr>
        <w:tabs>
          <w:tab w:val="left" w:pos="911"/>
          <w:tab w:val="left" w:pos="7317"/>
        </w:tabs>
        <w:spacing w:line="424" w:lineRule="auto"/>
        <w:ind w:right="102" w:firstLine="0"/>
        <w:rPr>
          <w:sz w:val="21"/>
        </w:rPr>
      </w:pPr>
      <w:r>
        <w:rPr>
          <w:sz w:val="21"/>
        </w:rPr>
        <w:t>如</w:t>
      </w:r>
      <w:r>
        <w:rPr>
          <w:spacing w:val="-27"/>
          <w:sz w:val="21"/>
        </w:rPr>
        <w:t>图</w:t>
      </w:r>
      <w:r>
        <w:rPr>
          <w:spacing w:val="-9"/>
          <w:sz w:val="21"/>
        </w:rPr>
        <w:t>（</w:t>
      </w:r>
      <w:r>
        <w:rPr>
          <w:rFonts w:ascii="Times New Roman" w:eastAsia="Times New Roman"/>
          <w:spacing w:val="-9"/>
          <w:sz w:val="21"/>
        </w:rPr>
        <w:t>b</w:t>
      </w:r>
      <w:r>
        <w:rPr>
          <w:spacing w:val="-9"/>
          <w:sz w:val="21"/>
        </w:rPr>
        <w:t>）</w:t>
      </w:r>
      <w:r>
        <w:rPr>
          <w:sz w:val="21"/>
        </w:rPr>
        <w:t>所示以法线</w:t>
      </w:r>
      <w:r>
        <w:rPr>
          <w:spacing w:val="-54"/>
          <w:sz w:val="21"/>
        </w:rPr>
        <w:t xml:space="preserve"> </w:t>
      </w:r>
      <w:r>
        <w:rPr>
          <w:rFonts w:ascii="Times New Roman" w:eastAsia="Times New Roman"/>
          <w:sz w:val="21"/>
        </w:rPr>
        <w:t>ON</w:t>
      </w:r>
      <w:r>
        <w:rPr>
          <w:rFonts w:ascii="Times New Roman" w:eastAsia="Times New Roman"/>
          <w:spacing w:val="-1"/>
          <w:sz w:val="21"/>
        </w:rPr>
        <w:t xml:space="preserve"> </w:t>
      </w:r>
      <w:r>
        <w:rPr>
          <w:sz w:val="21"/>
        </w:rPr>
        <w:t>为轴线</w:t>
      </w:r>
      <w:r>
        <w:rPr>
          <w:spacing w:val="-25"/>
          <w:sz w:val="21"/>
        </w:rPr>
        <w:t>，</w:t>
      </w:r>
      <w:r>
        <w:rPr>
          <w:sz w:val="21"/>
        </w:rPr>
        <w:t>把纸板</w:t>
      </w:r>
      <w:r>
        <w:rPr>
          <w:spacing w:val="-53"/>
          <w:sz w:val="21"/>
        </w:rPr>
        <w:t xml:space="preserve"> </w:t>
      </w:r>
      <w:r>
        <w:rPr>
          <w:rFonts w:ascii="Times New Roman" w:eastAsia="Times New Roman"/>
          <w:sz w:val="21"/>
        </w:rPr>
        <w:t>F</w:t>
      </w:r>
      <w:r>
        <w:rPr>
          <w:rFonts w:ascii="Times New Roman" w:eastAsia="Times New Roman"/>
          <w:spacing w:val="-2"/>
          <w:sz w:val="21"/>
        </w:rPr>
        <w:t xml:space="preserve"> </w:t>
      </w:r>
      <w:r>
        <w:rPr>
          <w:sz w:val="21"/>
        </w:rPr>
        <w:t>向后缓慢旋转</w:t>
      </w:r>
      <w:r>
        <w:rPr>
          <w:spacing w:val="-25"/>
          <w:sz w:val="21"/>
        </w:rPr>
        <w:t>，</w:t>
      </w:r>
      <w:r>
        <w:rPr>
          <w:sz w:val="21"/>
        </w:rPr>
        <w:t>观察纸板</w:t>
      </w:r>
      <w:r>
        <w:rPr>
          <w:spacing w:val="-56"/>
          <w:sz w:val="21"/>
        </w:rPr>
        <w:t xml:space="preserve"> </w:t>
      </w:r>
      <w:r>
        <w:rPr>
          <w:rFonts w:ascii="Times New Roman" w:eastAsia="Times New Roman"/>
          <w:sz w:val="21"/>
        </w:rPr>
        <w:t>F</w:t>
      </w:r>
      <w:r>
        <w:rPr>
          <w:rFonts w:ascii="Times New Roman" w:eastAsia="Times New Roman"/>
          <w:spacing w:val="-3"/>
          <w:sz w:val="21"/>
        </w:rPr>
        <w:t xml:space="preserve"> </w:t>
      </w:r>
      <w:r>
        <w:rPr>
          <w:sz w:val="21"/>
        </w:rPr>
        <w:t>上能否呈现反射光束</w:t>
      </w:r>
      <w:r>
        <w:rPr>
          <w:spacing w:val="-56"/>
          <w:sz w:val="21"/>
        </w:rPr>
        <w:t xml:space="preserve"> </w:t>
      </w:r>
      <w:r>
        <w:rPr>
          <w:rFonts w:ascii="Times New Roman" w:eastAsia="Times New Roman"/>
          <w:sz w:val="21"/>
        </w:rPr>
        <w:t>OB</w:t>
      </w:r>
      <w:r>
        <w:rPr>
          <w:sz w:val="21"/>
        </w:rPr>
        <w:t>，</w:t>
      </w:r>
      <w:r>
        <w:rPr>
          <w:sz w:val="21"/>
        </w:rPr>
        <w:t xml:space="preserve"> </w:t>
      </w:r>
      <w:r>
        <w:rPr>
          <w:sz w:val="21"/>
        </w:rPr>
        <w:t>这样做的目的是为了</w:t>
      </w:r>
      <w:r>
        <w:rPr>
          <w:sz w:val="21"/>
          <w:u w:val="single"/>
        </w:rPr>
        <w:t xml:space="preserve"> </w:t>
      </w:r>
      <w:r>
        <w:rPr>
          <w:sz w:val="21"/>
          <w:u w:val="single"/>
        </w:rPr>
        <w:tab/>
      </w:r>
      <w:r>
        <w:rPr>
          <w:sz w:val="21"/>
        </w:rPr>
        <w:t>。</w:t>
      </w:r>
    </w:p>
    <w:p w:rsidR="0090467D" w:rsidRDefault="0090467D">
      <w:pPr>
        <w:spacing w:line="424" w:lineRule="auto"/>
        <w:rPr>
          <w:sz w:val="21"/>
        </w:rPr>
        <w:sectPr w:rsidR="0090467D">
          <w:pgSz w:w="11910" w:h="16840"/>
          <w:pgMar w:top="1160" w:right="920" w:bottom="280" w:left="1020" w:header="708" w:footer="708" w:gutter="0"/>
          <w:cols w:space="708"/>
        </w:sectPr>
      </w:pPr>
    </w:p>
    <w:p w:rsidR="0090467D" w:rsidRDefault="0090467D">
      <w:pPr>
        <w:pStyle w:val="a3"/>
        <w:spacing w:before="4"/>
        <w:rPr>
          <w:sz w:val="20"/>
        </w:rPr>
      </w:pPr>
    </w:p>
    <w:p w:rsidR="0090467D" w:rsidRDefault="006E7E67">
      <w:pPr>
        <w:pStyle w:val="Heading1"/>
        <w:spacing w:line="580" w:lineRule="auto"/>
        <w:ind w:left="4293" w:right="779"/>
      </w:pPr>
      <w:r>
        <w:rPr>
          <w:rFonts w:ascii="Times New Roman" w:eastAsia="Times New Roman"/>
        </w:rPr>
        <w:t xml:space="preserve">2019-20 </w:t>
      </w:r>
      <w:r>
        <w:t>江西省上饶市广丰区丰溪中学八年级上期中物理试卷参考答案</w:t>
      </w:r>
    </w:p>
    <w:p w:rsidR="0090467D" w:rsidRDefault="0090467D">
      <w:pPr>
        <w:pStyle w:val="a3"/>
        <w:spacing w:before="12"/>
        <w:rPr>
          <w:rFonts w:ascii="黑体"/>
          <w:sz w:val="40"/>
        </w:rPr>
      </w:pPr>
    </w:p>
    <w:p w:rsidR="0090467D" w:rsidRDefault="006E7E67">
      <w:pPr>
        <w:pStyle w:val="Heading2"/>
      </w:pPr>
      <w:r>
        <w:t>一、单选题（共</w:t>
      </w:r>
      <w:r>
        <w:t xml:space="preserve"> </w:t>
      </w:r>
      <w:r>
        <w:rPr>
          <w:rFonts w:ascii="Times New Roman" w:eastAsia="Times New Roman"/>
        </w:rPr>
        <w:t xml:space="preserve">6 </w:t>
      </w:r>
      <w:r>
        <w:t>小题）</w:t>
      </w:r>
    </w:p>
    <w:p w:rsidR="0090467D" w:rsidRDefault="0090467D">
      <w:pPr>
        <w:pStyle w:val="a3"/>
        <w:spacing w:before="8"/>
        <w:rPr>
          <w:rFonts w:ascii="黑体"/>
          <w:sz w:val="26"/>
        </w:rPr>
      </w:pPr>
    </w:p>
    <w:p w:rsidR="0090467D" w:rsidRDefault="006E7E67">
      <w:pPr>
        <w:pStyle w:val="a4"/>
        <w:numPr>
          <w:ilvl w:val="0"/>
          <w:numId w:val="7"/>
        </w:numPr>
        <w:tabs>
          <w:tab w:val="left" w:pos="272"/>
          <w:tab w:val="left" w:pos="1372"/>
        </w:tabs>
        <w:spacing w:before="1"/>
        <w:ind w:hanging="160"/>
        <w:rPr>
          <w:sz w:val="21"/>
        </w:rPr>
      </w:pPr>
      <w:r>
        <w:rPr>
          <w:sz w:val="21"/>
        </w:rPr>
        <w:t>【解答】</w:t>
      </w:r>
      <w:r>
        <w:rPr>
          <w:sz w:val="21"/>
        </w:rPr>
        <w:tab/>
      </w:r>
      <w:r>
        <w:rPr>
          <w:sz w:val="21"/>
        </w:rPr>
        <w:t>解：</w:t>
      </w:r>
    </w:p>
    <w:p w:rsidR="0090467D" w:rsidRDefault="006E7E67">
      <w:pPr>
        <w:pStyle w:val="a3"/>
        <w:spacing w:before="47"/>
        <w:ind w:left="1372"/>
      </w:pPr>
      <w:r>
        <w:rPr>
          <w:rFonts w:ascii="Times New Roman" w:eastAsia="Times New Roman" w:hAnsi="Times New Roman"/>
        </w:rPr>
        <w:t>A</w:t>
      </w:r>
      <w:r>
        <w:t>、人的正常体温为</w:t>
      </w:r>
      <w:r>
        <w:t xml:space="preserve"> </w:t>
      </w:r>
      <w:r>
        <w:rPr>
          <w:rFonts w:ascii="Times New Roman" w:eastAsia="Times New Roman" w:hAnsi="Times New Roman"/>
        </w:rPr>
        <w:t>37℃</w:t>
      </w:r>
      <w:r>
        <w:t>左右，故</w:t>
      </w:r>
      <w:r>
        <w:t xml:space="preserve"> </w:t>
      </w:r>
      <w:r>
        <w:rPr>
          <w:rFonts w:ascii="Times New Roman" w:eastAsia="Times New Roman" w:hAnsi="Times New Roman"/>
        </w:rPr>
        <w:t xml:space="preserve">A </w:t>
      </w:r>
      <w:r>
        <w:t>不符合实际情况；</w:t>
      </w:r>
    </w:p>
    <w:p w:rsidR="0090467D" w:rsidRDefault="006E7E67">
      <w:pPr>
        <w:pStyle w:val="a3"/>
        <w:spacing w:before="46"/>
        <w:ind w:left="1372"/>
      </w:pPr>
      <w:r>
        <w:rPr>
          <w:rFonts w:ascii="Times New Roman" w:eastAsia="Times New Roman"/>
        </w:rPr>
        <w:t>B</w:t>
      </w:r>
      <w:r>
        <w:rPr>
          <w:spacing w:val="-6"/>
        </w:rPr>
        <w:t>、中学生的升高约为</w:t>
      </w:r>
      <w:r>
        <w:rPr>
          <w:spacing w:val="-6"/>
        </w:rPr>
        <w:t xml:space="preserve"> </w:t>
      </w:r>
      <w:r>
        <w:rPr>
          <w:rFonts w:ascii="Times New Roman" w:eastAsia="Times New Roman"/>
        </w:rPr>
        <w:t>1.6m</w:t>
      </w:r>
      <w:r>
        <w:rPr>
          <w:spacing w:val="-4"/>
        </w:rPr>
        <w:t>，课桌高度约为人身高的一半约为</w:t>
      </w:r>
      <w:r>
        <w:rPr>
          <w:spacing w:val="-4"/>
        </w:rPr>
        <w:t xml:space="preserve"> </w:t>
      </w:r>
      <w:r>
        <w:rPr>
          <w:rFonts w:ascii="Times New Roman" w:eastAsia="Times New Roman"/>
        </w:rPr>
        <w:t>0.8m</w:t>
      </w:r>
      <w:r>
        <w:rPr>
          <w:spacing w:val="-18"/>
        </w:rPr>
        <w:t>，故</w:t>
      </w:r>
      <w:r>
        <w:rPr>
          <w:spacing w:val="-18"/>
        </w:rPr>
        <w:t xml:space="preserve"> </w:t>
      </w:r>
      <w:r>
        <w:rPr>
          <w:rFonts w:ascii="Times New Roman" w:eastAsia="Times New Roman"/>
        </w:rPr>
        <w:t xml:space="preserve">B </w:t>
      </w:r>
      <w:r>
        <w:t>不符合实际情况；</w:t>
      </w:r>
    </w:p>
    <w:p w:rsidR="0090467D" w:rsidRDefault="006E7E67">
      <w:pPr>
        <w:pStyle w:val="a3"/>
        <w:spacing w:before="47"/>
        <w:ind w:left="1372"/>
      </w:pPr>
      <w:r>
        <w:rPr>
          <w:rFonts w:ascii="Times New Roman" w:eastAsia="Times New Roman"/>
        </w:rPr>
        <w:t>C</w:t>
      </w:r>
      <w:r>
        <w:t>、自行车行驶的速度约为</w:t>
      </w:r>
      <w:r>
        <w:t xml:space="preserve"> </w:t>
      </w:r>
      <w:r>
        <w:rPr>
          <w:rFonts w:ascii="Times New Roman" w:eastAsia="Times New Roman"/>
        </w:rPr>
        <w:t>5m/s</w:t>
      </w:r>
      <w:r>
        <w:t>，故</w:t>
      </w:r>
      <w:r>
        <w:t xml:space="preserve"> </w:t>
      </w:r>
      <w:r>
        <w:rPr>
          <w:rFonts w:ascii="Times New Roman" w:eastAsia="Times New Roman"/>
        </w:rPr>
        <w:t xml:space="preserve">C </w:t>
      </w:r>
      <w:r>
        <w:t>符合实际情况；</w:t>
      </w:r>
    </w:p>
    <w:p w:rsidR="0090467D" w:rsidRDefault="006E7E67">
      <w:pPr>
        <w:pStyle w:val="a3"/>
        <w:spacing w:before="48" w:line="280" w:lineRule="auto"/>
        <w:ind w:left="1372" w:right="2958"/>
      </w:pPr>
      <w:r>
        <w:rPr>
          <w:rFonts w:ascii="Times New Roman" w:eastAsia="Times New Roman"/>
        </w:rPr>
        <w:t>D</w:t>
      </w:r>
      <w:r>
        <w:rPr>
          <w:spacing w:val="-5"/>
        </w:rPr>
        <w:t>、人正常眨眼一次的时间约为</w:t>
      </w:r>
      <w:r>
        <w:rPr>
          <w:spacing w:val="-5"/>
        </w:rPr>
        <w:t xml:space="preserve"> </w:t>
      </w:r>
      <w:r>
        <w:rPr>
          <w:rFonts w:ascii="Times New Roman" w:eastAsia="Times New Roman"/>
        </w:rPr>
        <w:t>0.1s</w:t>
      </w:r>
      <w:r>
        <w:rPr>
          <w:spacing w:val="-19"/>
        </w:rPr>
        <w:t>，故</w:t>
      </w:r>
      <w:r>
        <w:rPr>
          <w:spacing w:val="-19"/>
        </w:rPr>
        <w:t xml:space="preserve"> </w:t>
      </w:r>
      <w:r>
        <w:rPr>
          <w:rFonts w:ascii="Times New Roman" w:eastAsia="Times New Roman"/>
        </w:rPr>
        <w:t xml:space="preserve">D </w:t>
      </w:r>
      <w:r>
        <w:t>不符合实际情况。故选：</w:t>
      </w:r>
      <w:r>
        <w:rPr>
          <w:rFonts w:ascii="Times New Roman" w:eastAsia="Times New Roman"/>
        </w:rPr>
        <w:t>C</w:t>
      </w:r>
      <w:r>
        <w:t>。</w:t>
      </w:r>
    </w:p>
    <w:p w:rsidR="0090467D" w:rsidRDefault="0090467D">
      <w:pPr>
        <w:pStyle w:val="a3"/>
        <w:spacing w:before="11"/>
        <w:rPr>
          <w:sz w:val="24"/>
        </w:rPr>
      </w:pPr>
    </w:p>
    <w:p w:rsidR="0090467D" w:rsidRDefault="006E7E67">
      <w:pPr>
        <w:pStyle w:val="a4"/>
        <w:numPr>
          <w:ilvl w:val="0"/>
          <w:numId w:val="7"/>
        </w:numPr>
        <w:tabs>
          <w:tab w:val="left" w:pos="272"/>
          <w:tab w:val="left" w:pos="1372"/>
        </w:tabs>
        <w:spacing w:line="280" w:lineRule="auto"/>
        <w:ind w:left="1372" w:right="104" w:hanging="1260"/>
        <w:rPr>
          <w:sz w:val="21"/>
        </w:rPr>
      </w:pPr>
      <w:r>
        <w:rPr>
          <w:sz w:val="21"/>
        </w:rPr>
        <w:t>【解答】</w:t>
      </w:r>
      <w:r>
        <w:rPr>
          <w:sz w:val="21"/>
        </w:rPr>
        <w:tab/>
      </w:r>
      <w:r>
        <w:rPr>
          <w:sz w:val="21"/>
        </w:rPr>
        <w:t>解</w:t>
      </w:r>
      <w:r>
        <w:rPr>
          <w:spacing w:val="-7"/>
          <w:sz w:val="21"/>
        </w:rPr>
        <w:t>：</w:t>
      </w:r>
      <w:r>
        <w:rPr>
          <w:rFonts w:ascii="Times New Roman" w:eastAsia="Times New Roman"/>
          <w:spacing w:val="-7"/>
          <w:sz w:val="21"/>
        </w:rPr>
        <w:t>A</w:t>
      </w:r>
      <w:r>
        <w:rPr>
          <w:spacing w:val="-13"/>
          <w:sz w:val="21"/>
        </w:rPr>
        <w:t>、</w:t>
      </w:r>
      <w:r>
        <w:rPr>
          <w:sz w:val="21"/>
        </w:rPr>
        <w:t>选择地球为参照物</w:t>
      </w:r>
      <w:r>
        <w:rPr>
          <w:spacing w:val="-13"/>
          <w:sz w:val="21"/>
        </w:rPr>
        <w:t>，</w:t>
      </w:r>
      <w:r>
        <w:rPr>
          <w:sz w:val="21"/>
        </w:rPr>
        <w:t>翟志刚和飞船绕地球转动</w:t>
      </w:r>
      <w:r>
        <w:rPr>
          <w:spacing w:val="-15"/>
          <w:sz w:val="21"/>
        </w:rPr>
        <w:t>，</w:t>
      </w:r>
      <w:r>
        <w:rPr>
          <w:sz w:val="21"/>
        </w:rPr>
        <w:t>位置不停的变化</w:t>
      </w:r>
      <w:r>
        <w:rPr>
          <w:spacing w:val="-13"/>
          <w:sz w:val="21"/>
        </w:rPr>
        <w:t>，</w:t>
      </w:r>
      <w:r>
        <w:rPr>
          <w:sz w:val="21"/>
        </w:rPr>
        <w:t>以地球为参照物，</w:t>
      </w:r>
      <w:r>
        <w:rPr>
          <w:sz w:val="21"/>
        </w:rPr>
        <w:t xml:space="preserve"> </w:t>
      </w:r>
      <w:r>
        <w:rPr>
          <w:sz w:val="21"/>
        </w:rPr>
        <w:t>翟志刚是运动的。不符合题意。</w:t>
      </w:r>
    </w:p>
    <w:p w:rsidR="0090467D" w:rsidRDefault="006E7E67">
      <w:pPr>
        <w:pStyle w:val="a3"/>
        <w:spacing w:before="2" w:line="283" w:lineRule="auto"/>
        <w:ind w:left="1646" w:right="212"/>
      </w:pPr>
      <w:r>
        <w:rPr>
          <w:rFonts w:ascii="Times New Roman" w:eastAsia="Times New Roman"/>
          <w:w w:val="95"/>
        </w:rPr>
        <w:t>B</w:t>
      </w:r>
      <w:r>
        <w:rPr>
          <w:spacing w:val="-3"/>
          <w:w w:val="95"/>
        </w:rPr>
        <w:t>、地球不停的绕太阳转动，飞船绕地球转动，以太阳为参照物，翟志刚的位置不停的变</w:t>
      </w:r>
      <w:r>
        <w:rPr>
          <w:spacing w:val="-3"/>
          <w:w w:val="95"/>
        </w:rPr>
        <w:t xml:space="preserve">   </w:t>
      </w:r>
      <w:r>
        <w:rPr>
          <w:spacing w:val="-3"/>
        </w:rPr>
        <w:t>化</w:t>
      </w:r>
      <w:r>
        <w:rPr>
          <w:spacing w:val="-3"/>
        </w:rPr>
        <w:t>，以太阳为参照物，翟志刚是运动的。不符合题意。</w:t>
      </w:r>
    </w:p>
    <w:p w:rsidR="0090467D" w:rsidRDefault="006E7E67">
      <w:pPr>
        <w:pStyle w:val="a3"/>
        <w:spacing w:line="283" w:lineRule="auto"/>
        <w:ind w:left="1646" w:right="176"/>
      </w:pPr>
      <w:r>
        <w:rPr>
          <w:rFonts w:ascii="Times New Roman" w:eastAsia="Times New Roman"/>
        </w:rPr>
        <w:t>C</w:t>
      </w:r>
      <w:r>
        <w:t>、月亮不停的绕地球转动，飞船不停的绕地球转动，以月亮为参照物，翟志刚和月亮之间不停的发生位置的变化。以月亮为参照物，翟志刚是运动的。不符合题意。</w:t>
      </w:r>
    </w:p>
    <w:p w:rsidR="0090467D" w:rsidRDefault="006E7E67">
      <w:pPr>
        <w:pStyle w:val="a3"/>
        <w:spacing w:line="280" w:lineRule="auto"/>
        <w:ind w:left="1646" w:right="212"/>
      </w:pPr>
      <w:r>
        <w:rPr>
          <w:rFonts w:ascii="Times New Roman" w:eastAsia="Times New Roman"/>
          <w:w w:val="95"/>
        </w:rPr>
        <w:t>D</w:t>
      </w:r>
      <w:r>
        <w:rPr>
          <w:spacing w:val="-5"/>
          <w:w w:val="95"/>
        </w:rPr>
        <w:t>、翟志刚和飞船以相同的速度和方向绕地球转动，以飞船为参照物，翟志刚和飞船之间</w:t>
      </w:r>
      <w:r>
        <w:rPr>
          <w:spacing w:val="-5"/>
          <w:w w:val="95"/>
        </w:rPr>
        <w:t xml:space="preserve">   </w:t>
      </w:r>
      <w:r>
        <w:rPr>
          <w:spacing w:val="-5"/>
        </w:rPr>
        <w:t>没有发生位置的变化。以飞船为参照物翟志刚是静止的。符合题意。</w:t>
      </w:r>
    </w:p>
    <w:p w:rsidR="0090467D" w:rsidRDefault="006E7E67">
      <w:pPr>
        <w:pStyle w:val="a3"/>
        <w:ind w:left="1646"/>
      </w:pPr>
      <w:r>
        <w:t>故选：</w:t>
      </w:r>
      <w:r>
        <w:rPr>
          <w:rFonts w:ascii="Times New Roman" w:eastAsia="Times New Roman"/>
        </w:rPr>
        <w:t>D</w:t>
      </w:r>
      <w:r>
        <w:t>。</w:t>
      </w:r>
    </w:p>
    <w:p w:rsidR="0090467D" w:rsidRDefault="0090467D">
      <w:pPr>
        <w:pStyle w:val="a3"/>
        <w:spacing w:before="12"/>
        <w:rPr>
          <w:sz w:val="27"/>
        </w:rPr>
      </w:pPr>
    </w:p>
    <w:p w:rsidR="0090467D" w:rsidRDefault="006E7E67">
      <w:pPr>
        <w:pStyle w:val="a4"/>
        <w:numPr>
          <w:ilvl w:val="0"/>
          <w:numId w:val="7"/>
        </w:numPr>
        <w:tabs>
          <w:tab w:val="left" w:pos="272"/>
          <w:tab w:val="left" w:pos="1372"/>
        </w:tabs>
        <w:ind w:hanging="160"/>
        <w:rPr>
          <w:sz w:val="21"/>
        </w:rPr>
      </w:pPr>
      <w:r>
        <w:rPr>
          <w:sz w:val="21"/>
        </w:rPr>
        <w:t>【解答】</w:t>
      </w:r>
      <w:r>
        <w:rPr>
          <w:sz w:val="21"/>
        </w:rPr>
        <w:tab/>
      </w:r>
      <w:r>
        <w:rPr>
          <w:sz w:val="21"/>
        </w:rPr>
        <w:t>解：</w:t>
      </w:r>
      <w:r>
        <w:rPr>
          <w:rFonts w:ascii="Times New Roman" w:eastAsia="Times New Roman" w:hAnsi="Times New Roman"/>
          <w:sz w:val="21"/>
        </w:rPr>
        <w:t>A</w:t>
      </w:r>
      <w:r>
        <w:rPr>
          <w:spacing w:val="-104"/>
          <w:sz w:val="21"/>
        </w:rPr>
        <w:t>、</w:t>
      </w:r>
      <w:r>
        <w:rPr>
          <w:sz w:val="21"/>
        </w:rPr>
        <w:t>“</w:t>
      </w:r>
      <w:r>
        <w:rPr>
          <w:sz w:val="21"/>
        </w:rPr>
        <w:t>声纹门锁</w:t>
      </w:r>
      <w:r>
        <w:rPr>
          <w:sz w:val="21"/>
        </w:rPr>
        <w:t>”</w:t>
      </w:r>
      <w:r>
        <w:rPr>
          <w:sz w:val="21"/>
        </w:rPr>
        <w:t>是依据声音的音色来识别的，故</w:t>
      </w:r>
      <w:r>
        <w:rPr>
          <w:spacing w:val="-51"/>
          <w:sz w:val="21"/>
        </w:rPr>
        <w:t xml:space="preserve"> </w:t>
      </w:r>
      <w:r>
        <w:rPr>
          <w:rFonts w:ascii="Times New Roman" w:eastAsia="Times New Roman" w:hAnsi="Times New Roman"/>
          <w:sz w:val="21"/>
        </w:rPr>
        <w:t xml:space="preserve">A </w:t>
      </w:r>
      <w:r>
        <w:rPr>
          <w:sz w:val="21"/>
        </w:rPr>
        <w:t>错误；</w:t>
      </w:r>
    </w:p>
    <w:p w:rsidR="0090467D" w:rsidRDefault="006E7E67">
      <w:pPr>
        <w:pStyle w:val="a3"/>
        <w:spacing w:before="48"/>
        <w:ind w:left="1646"/>
      </w:pPr>
      <w:r>
        <w:rPr>
          <w:rFonts w:ascii="Times New Roman" w:eastAsia="Times New Roman"/>
        </w:rPr>
        <w:t>B</w:t>
      </w:r>
      <w:r>
        <w:t>、中考期间考场附近禁止鸣笛，是在声源处消声来控制噪声的，故</w:t>
      </w:r>
      <w:r>
        <w:t xml:space="preserve"> </w:t>
      </w:r>
      <w:r>
        <w:rPr>
          <w:rFonts w:ascii="Times New Roman" w:eastAsia="Times New Roman"/>
        </w:rPr>
        <w:t xml:space="preserve">B </w:t>
      </w:r>
      <w:r>
        <w:t>正确；</w:t>
      </w:r>
    </w:p>
    <w:p w:rsidR="0090467D" w:rsidRDefault="006E7E67">
      <w:pPr>
        <w:pStyle w:val="a3"/>
        <w:spacing w:before="48"/>
        <w:ind w:left="1646"/>
      </w:pPr>
      <w:r>
        <w:rPr>
          <w:rFonts w:ascii="Times New Roman" w:eastAsia="Times New Roman"/>
        </w:rPr>
        <w:t>C</w:t>
      </w:r>
      <w:r>
        <w:t>、月球和地球之间没有空气，因此不能用回声测距测距离，故</w:t>
      </w:r>
      <w:r>
        <w:t xml:space="preserve"> </w:t>
      </w:r>
      <w:r>
        <w:rPr>
          <w:rFonts w:ascii="Times New Roman" w:eastAsia="Times New Roman"/>
        </w:rPr>
        <w:t xml:space="preserve">C </w:t>
      </w:r>
      <w:r>
        <w:t>错误；</w:t>
      </w:r>
    </w:p>
    <w:p w:rsidR="0090467D" w:rsidRDefault="006E7E67">
      <w:pPr>
        <w:pStyle w:val="a3"/>
        <w:spacing w:before="45" w:line="283" w:lineRule="auto"/>
        <w:ind w:left="1646" w:right="1086"/>
      </w:pPr>
      <w:r>
        <w:rPr>
          <w:rFonts w:ascii="Times New Roman" w:eastAsia="Times New Roman" w:hAnsi="Times New Roman"/>
          <w:w w:val="99"/>
        </w:rPr>
        <w:t>D</w:t>
      </w:r>
      <w:r>
        <w:rPr>
          <w:spacing w:val="-8"/>
          <w:w w:val="99"/>
        </w:rPr>
        <w:t>、用超声波能粉碎人体内的</w:t>
      </w:r>
      <w:r>
        <w:rPr>
          <w:spacing w:val="-8"/>
          <w:w w:val="99"/>
        </w:rPr>
        <w:t>“</w:t>
      </w:r>
      <w:r>
        <w:rPr>
          <w:spacing w:val="-8"/>
          <w:w w:val="99"/>
        </w:rPr>
        <w:t>小石头</w:t>
      </w:r>
      <w:r>
        <w:rPr>
          <w:spacing w:val="-8"/>
          <w:w w:val="99"/>
        </w:rPr>
        <w:t>”</w:t>
      </w:r>
      <w:r>
        <w:rPr>
          <w:spacing w:val="-8"/>
          <w:w w:val="99"/>
        </w:rPr>
        <w:t>，说明声音能够传递能量，故</w:t>
      </w:r>
      <w:r>
        <w:rPr>
          <w:spacing w:val="-8"/>
        </w:rPr>
        <w:t xml:space="preserve"> </w:t>
      </w:r>
      <w:r>
        <w:rPr>
          <w:rFonts w:ascii="Times New Roman" w:eastAsia="Times New Roman" w:hAnsi="Times New Roman"/>
          <w:w w:val="99"/>
        </w:rPr>
        <w:t>D</w:t>
      </w:r>
      <w:r>
        <w:rPr>
          <w:rFonts w:ascii="Times New Roman" w:eastAsia="Times New Roman" w:hAnsi="Times New Roman"/>
        </w:rPr>
        <w:t xml:space="preserve"> </w:t>
      </w:r>
      <w:r>
        <w:rPr>
          <w:w w:val="99"/>
        </w:rPr>
        <w:t>错误；</w:t>
      </w:r>
      <w:r>
        <w:t>故选：</w:t>
      </w:r>
      <w:r>
        <w:rPr>
          <w:rFonts w:ascii="Times New Roman" w:eastAsia="Times New Roman" w:hAnsi="Times New Roman"/>
        </w:rPr>
        <w:t>B</w:t>
      </w:r>
      <w:r>
        <w:t>。</w:t>
      </w:r>
    </w:p>
    <w:p w:rsidR="0090467D" w:rsidRDefault="0090467D">
      <w:pPr>
        <w:pStyle w:val="a3"/>
        <w:spacing w:before="5"/>
        <w:rPr>
          <w:sz w:val="24"/>
        </w:rPr>
      </w:pPr>
    </w:p>
    <w:p w:rsidR="0090467D" w:rsidRDefault="006E7E67">
      <w:pPr>
        <w:pStyle w:val="a4"/>
        <w:numPr>
          <w:ilvl w:val="0"/>
          <w:numId w:val="7"/>
        </w:numPr>
        <w:tabs>
          <w:tab w:val="left" w:pos="272"/>
          <w:tab w:val="left" w:pos="1372"/>
        </w:tabs>
        <w:spacing w:before="1" w:line="283" w:lineRule="auto"/>
        <w:ind w:left="1372" w:right="210" w:hanging="1260"/>
        <w:rPr>
          <w:sz w:val="21"/>
        </w:rPr>
      </w:pPr>
      <w:r>
        <w:rPr>
          <w:sz w:val="21"/>
        </w:rPr>
        <w:t>【解答】</w:t>
      </w:r>
      <w:r>
        <w:rPr>
          <w:sz w:val="21"/>
        </w:rPr>
        <w:tab/>
      </w:r>
      <w:r>
        <w:rPr>
          <w:w w:val="95"/>
          <w:sz w:val="21"/>
        </w:rPr>
        <w:t>解</w:t>
      </w:r>
      <w:r>
        <w:rPr>
          <w:spacing w:val="-9"/>
          <w:w w:val="95"/>
          <w:sz w:val="21"/>
        </w:rPr>
        <w:t>：</w:t>
      </w:r>
      <w:r>
        <w:rPr>
          <w:rFonts w:ascii="Times New Roman" w:eastAsia="Times New Roman"/>
          <w:spacing w:val="-9"/>
          <w:w w:val="95"/>
          <w:sz w:val="21"/>
        </w:rPr>
        <w:t>AB</w:t>
      </w:r>
      <w:r>
        <w:rPr>
          <w:spacing w:val="-25"/>
          <w:w w:val="95"/>
          <w:sz w:val="21"/>
        </w:rPr>
        <w:t>、</w:t>
      </w:r>
      <w:r>
        <w:rPr>
          <w:w w:val="95"/>
          <w:sz w:val="21"/>
        </w:rPr>
        <w:t>使气体液化的方法有降低温度和压缩体积两种</w:t>
      </w:r>
      <w:r>
        <w:rPr>
          <w:spacing w:val="-25"/>
          <w:w w:val="95"/>
          <w:sz w:val="21"/>
        </w:rPr>
        <w:t>，</w:t>
      </w:r>
      <w:r>
        <w:rPr>
          <w:w w:val="95"/>
          <w:sz w:val="21"/>
        </w:rPr>
        <w:t>气体打火机里面的丁烷</w:t>
      </w:r>
      <w:r>
        <w:rPr>
          <w:spacing w:val="-25"/>
          <w:w w:val="95"/>
          <w:sz w:val="21"/>
        </w:rPr>
        <w:t>、</w:t>
      </w:r>
      <w:r>
        <w:rPr>
          <w:w w:val="95"/>
          <w:sz w:val="21"/>
        </w:rPr>
        <w:t>液化石油</w:t>
      </w:r>
      <w:r>
        <w:rPr>
          <w:w w:val="95"/>
          <w:sz w:val="21"/>
        </w:rPr>
        <w:t xml:space="preserve">   </w:t>
      </w:r>
      <w:r>
        <w:rPr>
          <w:sz w:val="21"/>
        </w:rPr>
        <w:t>气都是在常温下使用，即采用常温下压缩体积的方法液化，故</w:t>
      </w:r>
      <w:r>
        <w:rPr>
          <w:spacing w:val="-51"/>
          <w:sz w:val="21"/>
        </w:rPr>
        <w:t xml:space="preserve"> </w:t>
      </w:r>
      <w:r>
        <w:rPr>
          <w:rFonts w:ascii="Times New Roman" w:eastAsia="Times New Roman"/>
          <w:sz w:val="21"/>
        </w:rPr>
        <w:t>A</w:t>
      </w:r>
      <w:r>
        <w:rPr>
          <w:rFonts w:ascii="Times New Roman" w:eastAsia="Times New Roman"/>
          <w:spacing w:val="-1"/>
          <w:sz w:val="21"/>
        </w:rPr>
        <w:t xml:space="preserve"> </w:t>
      </w:r>
      <w:r>
        <w:rPr>
          <w:sz w:val="21"/>
        </w:rPr>
        <w:t>错误，</w:t>
      </w:r>
      <w:r>
        <w:rPr>
          <w:rFonts w:ascii="Times New Roman" w:eastAsia="Times New Roman"/>
          <w:sz w:val="21"/>
        </w:rPr>
        <w:t>B</w:t>
      </w:r>
      <w:r>
        <w:rPr>
          <w:rFonts w:ascii="Times New Roman" w:eastAsia="Times New Roman"/>
          <w:spacing w:val="1"/>
          <w:sz w:val="21"/>
        </w:rPr>
        <w:t xml:space="preserve"> </w:t>
      </w:r>
      <w:r>
        <w:rPr>
          <w:sz w:val="21"/>
        </w:rPr>
        <w:t>正确；</w:t>
      </w:r>
    </w:p>
    <w:p w:rsidR="0090467D" w:rsidRDefault="006E7E67">
      <w:pPr>
        <w:pStyle w:val="a3"/>
        <w:spacing w:line="280" w:lineRule="auto"/>
        <w:ind w:left="1646" w:right="210"/>
      </w:pPr>
      <w:r>
        <w:rPr>
          <w:rFonts w:ascii="Times New Roman" w:eastAsia="Times New Roman" w:hAnsi="Times New Roman"/>
        </w:rPr>
        <w:t>CD</w:t>
      </w:r>
      <w:r>
        <w:rPr>
          <w:spacing w:val="-27"/>
        </w:rPr>
        <w:t>、被</w:t>
      </w:r>
      <w:r>
        <w:rPr>
          <w:spacing w:val="-27"/>
        </w:rPr>
        <w:t xml:space="preserve"> </w:t>
      </w:r>
      <w:r>
        <w:rPr>
          <w:rFonts w:ascii="Times New Roman" w:eastAsia="Times New Roman" w:hAnsi="Times New Roman"/>
        </w:rPr>
        <w:t>100</w:t>
      </w:r>
      <w:r>
        <w:rPr>
          <w:spacing w:val="-7"/>
        </w:rPr>
        <w:t>℃</w:t>
      </w:r>
      <w:r>
        <w:rPr>
          <w:spacing w:val="-7"/>
        </w:rPr>
        <w:t>的水蒸气烫伤比</w:t>
      </w:r>
      <w:r>
        <w:rPr>
          <w:spacing w:val="-7"/>
        </w:rPr>
        <w:t xml:space="preserve"> </w:t>
      </w:r>
      <w:r>
        <w:rPr>
          <w:rFonts w:ascii="Times New Roman" w:eastAsia="Times New Roman" w:hAnsi="Times New Roman"/>
        </w:rPr>
        <w:t>100</w:t>
      </w:r>
      <w:r>
        <w:rPr>
          <w:spacing w:val="-4"/>
        </w:rPr>
        <w:t>℃</w:t>
      </w:r>
      <w:r>
        <w:rPr>
          <w:spacing w:val="-4"/>
        </w:rPr>
        <w:t>的水烫伤要严重，是因为水蒸气变成水要放热，而不</w:t>
      </w:r>
      <w:r>
        <w:rPr>
          <w:spacing w:val="-8"/>
        </w:rPr>
        <w:t>是水变成水蒸气要放热，故</w:t>
      </w:r>
      <w:r>
        <w:rPr>
          <w:spacing w:val="-8"/>
        </w:rPr>
        <w:t xml:space="preserve"> </w:t>
      </w:r>
      <w:r>
        <w:rPr>
          <w:rFonts w:ascii="Times New Roman" w:eastAsia="Times New Roman" w:hAnsi="Times New Roman"/>
        </w:rPr>
        <w:t>C</w:t>
      </w:r>
      <w:r>
        <w:t>、</w:t>
      </w:r>
      <w:r>
        <w:rPr>
          <w:rFonts w:ascii="Times New Roman" w:eastAsia="Times New Roman" w:hAnsi="Times New Roman"/>
        </w:rPr>
        <w:t xml:space="preserve">D </w:t>
      </w:r>
      <w:r>
        <w:t>错误。</w:t>
      </w:r>
    </w:p>
    <w:p w:rsidR="0090467D" w:rsidRDefault="006E7E67">
      <w:pPr>
        <w:pStyle w:val="a3"/>
        <w:ind w:left="1646"/>
      </w:pPr>
      <w:r>
        <w:t>故选：</w:t>
      </w:r>
      <w:r>
        <w:rPr>
          <w:rFonts w:ascii="Times New Roman" w:eastAsia="Times New Roman"/>
        </w:rPr>
        <w:t>B</w:t>
      </w:r>
      <w:r>
        <w:t>。</w:t>
      </w:r>
    </w:p>
    <w:p w:rsidR="0090467D" w:rsidRDefault="0090467D">
      <w:pPr>
        <w:pStyle w:val="a3"/>
        <w:spacing w:before="3"/>
        <w:rPr>
          <w:sz w:val="28"/>
        </w:rPr>
      </w:pPr>
    </w:p>
    <w:p w:rsidR="0090467D" w:rsidRDefault="006E7E67">
      <w:pPr>
        <w:pStyle w:val="a4"/>
        <w:numPr>
          <w:ilvl w:val="0"/>
          <w:numId w:val="7"/>
        </w:numPr>
        <w:tabs>
          <w:tab w:val="left" w:pos="272"/>
          <w:tab w:val="left" w:pos="1372"/>
        </w:tabs>
        <w:spacing w:line="283" w:lineRule="auto"/>
        <w:ind w:left="1372" w:right="210" w:hanging="1260"/>
        <w:rPr>
          <w:sz w:val="21"/>
        </w:rPr>
      </w:pPr>
      <w:r>
        <w:rPr>
          <w:sz w:val="21"/>
        </w:rPr>
        <w:t>【解答】</w:t>
      </w:r>
      <w:r>
        <w:rPr>
          <w:sz w:val="21"/>
        </w:rPr>
        <w:tab/>
      </w:r>
      <w:r>
        <w:rPr>
          <w:sz w:val="21"/>
        </w:rPr>
        <w:t>解</w:t>
      </w:r>
      <w:r>
        <w:rPr>
          <w:spacing w:val="-5"/>
          <w:sz w:val="21"/>
        </w:rPr>
        <w:t>：</w:t>
      </w:r>
      <w:r>
        <w:rPr>
          <w:sz w:val="21"/>
        </w:rPr>
        <w:t>当光线垂直射到一平面镜上时</w:t>
      </w:r>
      <w:r>
        <w:rPr>
          <w:spacing w:val="-5"/>
          <w:sz w:val="21"/>
        </w:rPr>
        <w:t>，</w:t>
      </w:r>
      <w:r>
        <w:rPr>
          <w:sz w:val="21"/>
        </w:rPr>
        <w:t>反射光线按原路返回</w:t>
      </w:r>
      <w:r>
        <w:rPr>
          <w:spacing w:val="-6"/>
          <w:sz w:val="21"/>
        </w:rPr>
        <w:t>，</w:t>
      </w:r>
      <w:r>
        <w:rPr>
          <w:sz w:val="21"/>
        </w:rPr>
        <w:t>则其反射光线经过丙点</w:t>
      </w:r>
      <w:r>
        <w:rPr>
          <w:spacing w:val="-5"/>
          <w:sz w:val="21"/>
        </w:rPr>
        <w:t>，</w:t>
      </w:r>
      <w:r>
        <w:rPr>
          <w:sz w:val="21"/>
        </w:rPr>
        <w:t>如图所示：</w:t>
      </w:r>
    </w:p>
    <w:p w:rsidR="0090467D" w:rsidRDefault="0090467D">
      <w:pPr>
        <w:spacing w:line="283" w:lineRule="auto"/>
        <w:rPr>
          <w:sz w:val="21"/>
        </w:rPr>
        <w:sectPr w:rsidR="0090467D">
          <w:pgSz w:w="11910" w:h="16840"/>
          <w:pgMar w:top="1580" w:right="920" w:bottom="280" w:left="1020" w:header="708" w:footer="708" w:gutter="0"/>
          <w:cols w:space="708"/>
        </w:sectPr>
      </w:pPr>
    </w:p>
    <w:p w:rsidR="0090467D" w:rsidRDefault="006E7E67">
      <w:pPr>
        <w:pStyle w:val="a3"/>
        <w:ind w:left="1646"/>
        <w:rPr>
          <w:sz w:val="20"/>
        </w:rPr>
      </w:pPr>
      <w:r>
        <w:rPr>
          <w:noProof/>
          <w:sz w:val="20"/>
          <w:lang w:val="en-US" w:bidi="ar-SA"/>
        </w:rPr>
        <w:drawing>
          <wp:inline distT="0" distB="0" distL="0" distR="0">
            <wp:extent cx="923959" cy="84772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8" cstate="print"/>
                    <a:stretch>
                      <a:fillRect/>
                    </a:stretch>
                  </pic:blipFill>
                  <pic:spPr>
                    <a:xfrm>
                      <a:off x="0" y="0"/>
                      <a:ext cx="923959" cy="847725"/>
                    </a:xfrm>
                    <a:prstGeom prst="rect">
                      <a:avLst/>
                    </a:prstGeom>
                  </pic:spPr>
                </pic:pic>
              </a:graphicData>
            </a:graphic>
          </wp:inline>
        </w:drawing>
      </w:r>
    </w:p>
    <w:p w:rsidR="0090467D" w:rsidRDefault="006E7E67">
      <w:pPr>
        <w:pStyle w:val="a3"/>
        <w:spacing w:before="143"/>
        <w:ind w:left="1646"/>
      </w:pPr>
      <w:r>
        <w:t>故选：</w:t>
      </w:r>
      <w:r>
        <w:rPr>
          <w:rFonts w:ascii="Times New Roman" w:eastAsia="Times New Roman"/>
        </w:rPr>
        <w:t>C</w:t>
      </w:r>
      <w:r>
        <w:t>。</w:t>
      </w:r>
    </w:p>
    <w:p w:rsidR="0090467D" w:rsidRDefault="0090467D">
      <w:pPr>
        <w:pStyle w:val="a3"/>
        <w:spacing w:before="5"/>
        <w:rPr>
          <w:sz w:val="28"/>
        </w:rPr>
      </w:pPr>
    </w:p>
    <w:p w:rsidR="0090467D" w:rsidRDefault="006E7E67">
      <w:pPr>
        <w:pStyle w:val="a4"/>
        <w:numPr>
          <w:ilvl w:val="0"/>
          <w:numId w:val="7"/>
        </w:numPr>
        <w:tabs>
          <w:tab w:val="left" w:pos="272"/>
          <w:tab w:val="left" w:pos="1372"/>
        </w:tabs>
        <w:ind w:hanging="160"/>
        <w:rPr>
          <w:sz w:val="21"/>
        </w:rPr>
      </w:pPr>
      <w:r>
        <w:rPr>
          <w:sz w:val="21"/>
        </w:rPr>
        <w:t>【解答】</w:t>
      </w:r>
      <w:r>
        <w:rPr>
          <w:sz w:val="21"/>
        </w:rPr>
        <w:tab/>
      </w:r>
      <w:r>
        <w:rPr>
          <w:sz w:val="21"/>
        </w:rPr>
        <w:t>解：</w:t>
      </w:r>
      <w:r>
        <w:rPr>
          <w:rFonts w:ascii="Times New Roman" w:eastAsia="Times New Roman"/>
          <w:sz w:val="21"/>
        </w:rPr>
        <w:t>A</w:t>
      </w:r>
      <w:r>
        <w:rPr>
          <w:sz w:val="21"/>
        </w:rPr>
        <w:t>、冰雪消融属于熔化现象；故</w:t>
      </w:r>
      <w:r>
        <w:rPr>
          <w:spacing w:val="-51"/>
          <w:sz w:val="21"/>
        </w:rPr>
        <w:t xml:space="preserve"> </w:t>
      </w:r>
      <w:r>
        <w:rPr>
          <w:rFonts w:ascii="Times New Roman" w:eastAsia="Times New Roman"/>
          <w:sz w:val="21"/>
        </w:rPr>
        <w:t xml:space="preserve">A </w:t>
      </w:r>
      <w:r>
        <w:rPr>
          <w:sz w:val="21"/>
        </w:rPr>
        <w:t>错误；</w:t>
      </w:r>
    </w:p>
    <w:p w:rsidR="0090467D" w:rsidRDefault="006E7E67">
      <w:pPr>
        <w:pStyle w:val="a3"/>
        <w:spacing w:before="46" w:line="283" w:lineRule="auto"/>
        <w:ind w:left="1646" w:right="150"/>
      </w:pPr>
      <w:r>
        <w:rPr>
          <w:rFonts w:ascii="Times New Roman" w:eastAsia="Times New Roman" w:hAnsi="Times New Roman"/>
          <w:w w:val="95"/>
        </w:rPr>
        <w:t>B</w:t>
      </w:r>
      <w:r>
        <w:rPr>
          <w:w w:val="95"/>
        </w:rPr>
        <w:t>、夏天，刚从冰柜里拿出一瓶矿泉水，它的瓶壁</w:t>
      </w:r>
      <w:r>
        <w:rPr>
          <w:w w:val="95"/>
        </w:rPr>
        <w:t>“</w:t>
      </w:r>
      <w:r>
        <w:rPr>
          <w:w w:val="95"/>
        </w:rPr>
        <w:t>流汗</w:t>
      </w:r>
      <w:r>
        <w:rPr>
          <w:w w:val="95"/>
        </w:rPr>
        <w:t>”</w:t>
      </w:r>
      <w:r>
        <w:rPr>
          <w:w w:val="95"/>
        </w:rPr>
        <w:t>是水蒸气液化形成小水滴；故</w:t>
      </w:r>
      <w:r>
        <w:rPr>
          <w:w w:val="95"/>
        </w:rPr>
        <w:t xml:space="preserve">   </w:t>
      </w:r>
      <w:r>
        <w:rPr>
          <w:rFonts w:ascii="Times New Roman" w:eastAsia="Times New Roman" w:hAnsi="Times New Roman"/>
        </w:rPr>
        <w:t xml:space="preserve">B </w:t>
      </w:r>
      <w:r>
        <w:t>正确；</w:t>
      </w:r>
    </w:p>
    <w:p w:rsidR="0090467D" w:rsidRDefault="006E7E67">
      <w:pPr>
        <w:pStyle w:val="a3"/>
        <w:spacing w:line="268" w:lineRule="exact"/>
        <w:ind w:left="1646"/>
        <w:rPr>
          <w:rFonts w:ascii="Times New Roman" w:eastAsia="Times New Roman" w:hAnsi="Times New Roman"/>
        </w:rPr>
      </w:pPr>
      <w:r>
        <w:rPr>
          <w:rFonts w:ascii="Times New Roman" w:eastAsia="Times New Roman" w:hAnsi="Times New Roman"/>
        </w:rPr>
        <w:t>C</w:t>
      </w:r>
      <w:r>
        <w:t>、秋天草地上的</w:t>
      </w:r>
      <w:r>
        <w:t>“</w:t>
      </w:r>
      <w:r>
        <w:t>霜</w:t>
      </w:r>
      <w:r>
        <w:t>”</w:t>
      </w:r>
      <w:r>
        <w:t>是空气中的水蒸气遇到温度低的草发生凝华形成的小冰晶；故</w:t>
      </w:r>
      <w:r>
        <w:t xml:space="preserve"> </w:t>
      </w:r>
      <w:r>
        <w:rPr>
          <w:rFonts w:ascii="Times New Roman" w:eastAsia="Times New Roman" w:hAnsi="Times New Roman"/>
        </w:rPr>
        <w:t>C</w:t>
      </w:r>
    </w:p>
    <w:p w:rsidR="0090467D" w:rsidRDefault="006E7E67">
      <w:pPr>
        <w:pStyle w:val="a3"/>
        <w:spacing w:before="45"/>
        <w:ind w:left="1646"/>
      </w:pPr>
      <w:r>
        <w:t>错误；</w:t>
      </w:r>
    </w:p>
    <w:p w:rsidR="0090467D" w:rsidRDefault="006E7E67">
      <w:pPr>
        <w:pStyle w:val="a3"/>
        <w:spacing w:before="48" w:line="283" w:lineRule="auto"/>
        <w:ind w:left="1646" w:right="706"/>
      </w:pPr>
      <w:r>
        <w:rPr>
          <w:rFonts w:ascii="Times New Roman" w:eastAsia="Times New Roman" w:hAnsi="Times New Roman"/>
        </w:rPr>
        <w:t>D</w:t>
      </w:r>
      <w:r>
        <w:t>、冬天，人口里呼出</w:t>
      </w:r>
      <w:r>
        <w:t>“</w:t>
      </w:r>
      <w:r>
        <w:t>白气</w:t>
      </w:r>
      <w:r>
        <w:t>”</w:t>
      </w:r>
      <w:r>
        <w:t>是水蒸气遇冷发生液化形成的小水珠；故</w:t>
      </w:r>
      <w:r>
        <w:t xml:space="preserve"> </w:t>
      </w:r>
      <w:r>
        <w:rPr>
          <w:rFonts w:ascii="Times New Roman" w:eastAsia="Times New Roman" w:hAnsi="Times New Roman"/>
        </w:rPr>
        <w:t xml:space="preserve">D </w:t>
      </w:r>
      <w:r>
        <w:t>错误；</w:t>
      </w:r>
      <w:r>
        <w:t xml:space="preserve"> </w:t>
      </w:r>
      <w:r>
        <w:t>故选：</w:t>
      </w:r>
      <w:r>
        <w:rPr>
          <w:rFonts w:ascii="Times New Roman" w:eastAsia="Times New Roman" w:hAnsi="Times New Roman"/>
        </w:rPr>
        <w:t>B</w:t>
      </w:r>
      <w:r>
        <w:t>。</w:t>
      </w:r>
    </w:p>
    <w:p w:rsidR="0090467D" w:rsidRDefault="0090467D">
      <w:pPr>
        <w:pStyle w:val="a3"/>
        <w:rPr>
          <w:sz w:val="22"/>
        </w:rPr>
      </w:pPr>
    </w:p>
    <w:p w:rsidR="0090467D" w:rsidRDefault="0090467D">
      <w:pPr>
        <w:pStyle w:val="a3"/>
        <w:spacing w:before="9"/>
        <w:rPr>
          <w:sz w:val="25"/>
        </w:rPr>
      </w:pPr>
    </w:p>
    <w:p w:rsidR="0090467D" w:rsidRDefault="006E7E67">
      <w:pPr>
        <w:pStyle w:val="Heading2"/>
      </w:pPr>
      <w:r>
        <w:t>二、多选题（共</w:t>
      </w:r>
      <w:r>
        <w:t xml:space="preserve"> </w:t>
      </w:r>
      <w:r>
        <w:rPr>
          <w:rFonts w:ascii="Times New Roman" w:eastAsia="Times New Roman"/>
        </w:rPr>
        <w:t xml:space="preserve">2 </w:t>
      </w:r>
      <w:r>
        <w:t>小题）</w:t>
      </w:r>
    </w:p>
    <w:p w:rsidR="0090467D" w:rsidRDefault="0090467D">
      <w:pPr>
        <w:pStyle w:val="a3"/>
        <w:spacing w:before="9"/>
        <w:rPr>
          <w:rFonts w:ascii="黑体"/>
          <w:sz w:val="26"/>
        </w:rPr>
      </w:pPr>
    </w:p>
    <w:p w:rsidR="0090467D" w:rsidRDefault="006E7E67">
      <w:pPr>
        <w:pStyle w:val="a4"/>
        <w:numPr>
          <w:ilvl w:val="0"/>
          <w:numId w:val="7"/>
        </w:numPr>
        <w:tabs>
          <w:tab w:val="left" w:pos="272"/>
          <w:tab w:val="left" w:pos="1372"/>
        </w:tabs>
        <w:ind w:hanging="160"/>
        <w:rPr>
          <w:sz w:val="21"/>
        </w:rPr>
      </w:pPr>
      <w:r>
        <w:rPr>
          <w:sz w:val="21"/>
        </w:rPr>
        <w:t>【解答】</w:t>
      </w:r>
      <w:r>
        <w:rPr>
          <w:sz w:val="21"/>
        </w:rPr>
        <w:tab/>
      </w:r>
      <w:r>
        <w:rPr>
          <w:sz w:val="21"/>
        </w:rPr>
        <w:t>解：</w:t>
      </w:r>
      <w:r>
        <w:rPr>
          <w:rFonts w:ascii="Times New Roman" w:eastAsia="Times New Roman"/>
          <w:sz w:val="21"/>
        </w:rPr>
        <w:t>A</w:t>
      </w:r>
      <w:r>
        <w:rPr>
          <w:sz w:val="21"/>
        </w:rPr>
        <w:t>、王亚平说话发出声音是由声带振动产生的，该选项说法正确；</w:t>
      </w:r>
    </w:p>
    <w:p w:rsidR="0090467D" w:rsidRDefault="006E7E67">
      <w:pPr>
        <w:pStyle w:val="a3"/>
        <w:spacing w:before="48" w:line="280" w:lineRule="auto"/>
        <w:ind w:left="1646" w:right="210"/>
      </w:pPr>
      <w:r>
        <w:rPr>
          <w:rFonts w:ascii="Times New Roman" w:eastAsia="Times New Roman"/>
          <w:w w:val="95"/>
        </w:rPr>
        <w:t>B</w:t>
      </w:r>
      <w:r>
        <w:rPr>
          <w:spacing w:val="-3"/>
          <w:w w:val="95"/>
        </w:rPr>
        <w:t>、声音不能在真空中传播，地球上的学生听到王亚平的声音是靠电磁波传回地球的，该</w:t>
      </w:r>
      <w:r>
        <w:rPr>
          <w:spacing w:val="-3"/>
          <w:w w:val="95"/>
        </w:rPr>
        <w:t xml:space="preserve">   </w:t>
      </w:r>
      <w:r>
        <w:rPr>
          <w:spacing w:val="-3"/>
        </w:rPr>
        <w:t>选项说法不正确；</w:t>
      </w:r>
    </w:p>
    <w:p w:rsidR="0090467D" w:rsidRDefault="006E7E67">
      <w:pPr>
        <w:pStyle w:val="a3"/>
        <w:spacing w:before="1" w:line="280" w:lineRule="auto"/>
        <w:ind w:left="1646" w:right="999"/>
        <w:jc w:val="both"/>
      </w:pPr>
      <w:r>
        <w:rPr>
          <w:rFonts w:ascii="Times New Roman" w:eastAsia="Times New Roman" w:hAnsi="Times New Roman"/>
        </w:rPr>
        <w:t>C</w:t>
      </w:r>
      <w:r>
        <w:rPr>
          <w:spacing w:val="-4"/>
        </w:rPr>
        <w:t>、在</w:t>
      </w:r>
      <w:r>
        <w:rPr>
          <w:spacing w:val="-4"/>
        </w:rPr>
        <w:t>“</w:t>
      </w:r>
      <w:r>
        <w:rPr>
          <w:spacing w:val="-4"/>
        </w:rPr>
        <w:t>天宫一号</w:t>
      </w:r>
      <w:r>
        <w:rPr>
          <w:spacing w:val="-4"/>
        </w:rPr>
        <w:t>”</w:t>
      </w:r>
      <w:r>
        <w:rPr>
          <w:spacing w:val="-4"/>
        </w:rPr>
        <w:t>里有氧气，声音传播的速度为</w:t>
      </w:r>
      <w:r>
        <w:rPr>
          <w:spacing w:val="-4"/>
        </w:rPr>
        <w:t xml:space="preserve"> </w:t>
      </w:r>
      <w:r>
        <w:rPr>
          <w:rFonts w:ascii="Times New Roman" w:eastAsia="Times New Roman" w:hAnsi="Times New Roman"/>
        </w:rPr>
        <w:t>340m/s</w:t>
      </w:r>
      <w:r>
        <w:t>，该选项说法不正确；</w:t>
      </w:r>
      <w:r>
        <w:t xml:space="preserve"> </w:t>
      </w:r>
      <w:r>
        <w:rPr>
          <w:rFonts w:ascii="Times New Roman" w:eastAsia="Times New Roman" w:hAnsi="Times New Roman"/>
        </w:rPr>
        <w:t>D</w:t>
      </w:r>
      <w:r>
        <w:t>、王亚平讲课声音很大是因为她的声音振幅大、响度大，该选项说法不正确。故选：</w:t>
      </w:r>
      <w:r>
        <w:rPr>
          <w:rFonts w:ascii="Times New Roman" w:eastAsia="Times New Roman" w:hAnsi="Times New Roman"/>
        </w:rPr>
        <w:t>BCD</w:t>
      </w:r>
      <w:r>
        <w:t>。</w:t>
      </w:r>
    </w:p>
    <w:p w:rsidR="0090467D" w:rsidRDefault="0090467D">
      <w:pPr>
        <w:pStyle w:val="a3"/>
        <w:rPr>
          <w:sz w:val="25"/>
        </w:rPr>
      </w:pPr>
    </w:p>
    <w:p w:rsidR="0090467D" w:rsidRDefault="006E7E67">
      <w:pPr>
        <w:pStyle w:val="a4"/>
        <w:numPr>
          <w:ilvl w:val="0"/>
          <w:numId w:val="7"/>
        </w:numPr>
        <w:tabs>
          <w:tab w:val="left" w:pos="272"/>
          <w:tab w:val="left" w:pos="1372"/>
        </w:tabs>
        <w:ind w:hanging="160"/>
        <w:rPr>
          <w:sz w:val="21"/>
        </w:rPr>
      </w:pPr>
      <w:r>
        <w:rPr>
          <w:sz w:val="21"/>
        </w:rPr>
        <w:t>【解答】</w:t>
      </w:r>
      <w:r>
        <w:rPr>
          <w:sz w:val="21"/>
        </w:rPr>
        <w:tab/>
      </w:r>
      <w:r>
        <w:rPr>
          <w:sz w:val="21"/>
        </w:rPr>
        <w:t>解：</w:t>
      </w:r>
      <w:r>
        <w:rPr>
          <w:rFonts w:ascii="Times New Roman" w:eastAsia="Times New Roman" w:hAnsi="Times New Roman"/>
          <w:sz w:val="21"/>
        </w:rPr>
        <w:t>A</w:t>
      </w:r>
      <w:r>
        <w:rPr>
          <w:spacing w:val="-104"/>
          <w:sz w:val="21"/>
        </w:rPr>
        <w:t>、</w:t>
      </w:r>
      <w:r>
        <w:rPr>
          <w:sz w:val="21"/>
        </w:rPr>
        <w:t>“</w:t>
      </w:r>
      <w:r>
        <w:rPr>
          <w:sz w:val="21"/>
        </w:rPr>
        <w:t>潭清疑水浅</w:t>
      </w:r>
      <w:r>
        <w:rPr>
          <w:sz w:val="21"/>
        </w:rPr>
        <w:t>”</w:t>
      </w:r>
      <w:r>
        <w:rPr>
          <w:sz w:val="21"/>
        </w:rPr>
        <w:t>是由于光的折射产生的一种现象，故</w:t>
      </w:r>
      <w:r>
        <w:rPr>
          <w:spacing w:val="-51"/>
          <w:sz w:val="21"/>
        </w:rPr>
        <w:t xml:space="preserve"> </w:t>
      </w:r>
      <w:r>
        <w:rPr>
          <w:rFonts w:ascii="Times New Roman" w:eastAsia="Times New Roman" w:hAnsi="Times New Roman"/>
          <w:sz w:val="21"/>
        </w:rPr>
        <w:t xml:space="preserve">A </w:t>
      </w:r>
      <w:r>
        <w:rPr>
          <w:sz w:val="21"/>
        </w:rPr>
        <w:t>正确；</w:t>
      </w:r>
    </w:p>
    <w:p w:rsidR="0090467D" w:rsidRDefault="006E7E67">
      <w:pPr>
        <w:pStyle w:val="a3"/>
        <w:spacing w:before="46"/>
        <w:ind w:left="1646"/>
      </w:pPr>
      <w:r>
        <w:rPr>
          <w:rFonts w:ascii="Times New Roman" w:eastAsia="Times New Roman"/>
        </w:rPr>
        <w:t>B</w:t>
      </w:r>
      <w:r>
        <w:t>、游人能观赏到美丽的桃花，是光在桃花表面发生漫反射的结果，故</w:t>
      </w:r>
      <w:r>
        <w:t xml:space="preserve"> </w:t>
      </w:r>
      <w:r>
        <w:rPr>
          <w:rFonts w:ascii="Times New Roman" w:eastAsia="Times New Roman"/>
        </w:rPr>
        <w:t xml:space="preserve">B </w:t>
      </w:r>
      <w:r>
        <w:t>错误；</w:t>
      </w:r>
    </w:p>
    <w:p w:rsidR="0090467D" w:rsidRDefault="006E7E67">
      <w:pPr>
        <w:pStyle w:val="a3"/>
        <w:spacing w:before="47"/>
        <w:ind w:left="1646"/>
      </w:pPr>
      <w:r>
        <w:rPr>
          <w:rFonts w:ascii="Times New Roman" w:eastAsia="Times New Roman"/>
        </w:rPr>
        <w:t>C</w:t>
      </w:r>
      <w:r>
        <w:t>、彩虹是光的色散现象，故</w:t>
      </w:r>
      <w:r>
        <w:t xml:space="preserve"> </w:t>
      </w:r>
      <w:r>
        <w:rPr>
          <w:rFonts w:ascii="Times New Roman" w:eastAsia="Times New Roman"/>
        </w:rPr>
        <w:t xml:space="preserve">C </w:t>
      </w:r>
      <w:r>
        <w:t>正确；</w:t>
      </w:r>
    </w:p>
    <w:p w:rsidR="0090467D" w:rsidRDefault="006E7E67">
      <w:pPr>
        <w:pStyle w:val="a3"/>
        <w:spacing w:before="48" w:line="280" w:lineRule="auto"/>
        <w:ind w:left="1646" w:right="2386"/>
      </w:pPr>
      <w:r>
        <w:rPr>
          <w:rFonts w:ascii="Times New Roman" w:eastAsia="Times New Roman"/>
        </w:rPr>
        <w:t>D</w:t>
      </w:r>
      <w:r>
        <w:t>、天狗食月是月食现象，是光沿直线传播形成的，故</w:t>
      </w:r>
      <w:r>
        <w:t xml:space="preserve"> </w:t>
      </w:r>
      <w:r>
        <w:rPr>
          <w:rFonts w:ascii="Times New Roman" w:eastAsia="Times New Roman"/>
        </w:rPr>
        <w:t xml:space="preserve">D </w:t>
      </w:r>
      <w:r>
        <w:t>错误。故选：</w:t>
      </w:r>
      <w:r>
        <w:rPr>
          <w:rFonts w:ascii="Times New Roman" w:eastAsia="Times New Roman"/>
        </w:rPr>
        <w:t>BD</w:t>
      </w:r>
      <w:r>
        <w:t>。</w:t>
      </w:r>
    </w:p>
    <w:p w:rsidR="0090467D" w:rsidRDefault="0090467D">
      <w:pPr>
        <w:pStyle w:val="a3"/>
        <w:rPr>
          <w:sz w:val="22"/>
        </w:rPr>
      </w:pPr>
    </w:p>
    <w:p w:rsidR="0090467D" w:rsidRDefault="0090467D">
      <w:pPr>
        <w:pStyle w:val="a3"/>
        <w:rPr>
          <w:sz w:val="26"/>
        </w:rPr>
      </w:pPr>
    </w:p>
    <w:p w:rsidR="0090467D" w:rsidRDefault="006E7E67">
      <w:pPr>
        <w:pStyle w:val="Heading2"/>
      </w:pPr>
      <w:r>
        <w:t>三、填空题（共</w:t>
      </w:r>
      <w:r>
        <w:t xml:space="preserve"> </w:t>
      </w:r>
      <w:r>
        <w:rPr>
          <w:rFonts w:ascii="Times New Roman" w:eastAsia="Times New Roman"/>
        </w:rPr>
        <w:t xml:space="preserve">10 </w:t>
      </w:r>
      <w:r>
        <w:t>小题）</w:t>
      </w:r>
    </w:p>
    <w:p w:rsidR="0090467D" w:rsidRDefault="0090467D">
      <w:pPr>
        <w:pStyle w:val="a3"/>
        <w:spacing w:before="11"/>
        <w:rPr>
          <w:rFonts w:ascii="黑体"/>
          <w:sz w:val="26"/>
        </w:rPr>
      </w:pPr>
    </w:p>
    <w:p w:rsidR="0090467D" w:rsidRDefault="006E7E67">
      <w:pPr>
        <w:pStyle w:val="a4"/>
        <w:numPr>
          <w:ilvl w:val="0"/>
          <w:numId w:val="7"/>
        </w:numPr>
        <w:tabs>
          <w:tab w:val="left" w:pos="272"/>
          <w:tab w:val="left" w:pos="1372"/>
        </w:tabs>
        <w:ind w:hanging="160"/>
        <w:rPr>
          <w:sz w:val="21"/>
        </w:rPr>
      </w:pPr>
      <w:r>
        <w:rPr>
          <w:sz w:val="21"/>
        </w:rPr>
        <w:t>【解答】</w:t>
      </w:r>
      <w:r>
        <w:rPr>
          <w:sz w:val="21"/>
        </w:rPr>
        <w:tab/>
      </w:r>
      <w:r>
        <w:rPr>
          <w:sz w:val="21"/>
        </w:rPr>
        <w:t>解：</w:t>
      </w:r>
    </w:p>
    <w:p w:rsidR="0090467D" w:rsidRDefault="006E7E67">
      <w:pPr>
        <w:pStyle w:val="a4"/>
        <w:numPr>
          <w:ilvl w:val="1"/>
          <w:numId w:val="7"/>
        </w:numPr>
        <w:tabs>
          <w:tab w:val="left" w:pos="2175"/>
        </w:tabs>
        <w:spacing w:before="45" w:line="283" w:lineRule="auto"/>
        <w:ind w:right="212" w:firstLine="0"/>
        <w:rPr>
          <w:sz w:val="21"/>
        </w:rPr>
      </w:pPr>
      <w:r>
        <w:rPr>
          <w:sz w:val="21"/>
        </w:rPr>
        <w:t>汽车上的电子防盗报警装置，在汽车被撬时能发出报警声，提醒人们车辆被盗，这是利用了声音可以传递信息；</w:t>
      </w:r>
    </w:p>
    <w:p w:rsidR="0090467D" w:rsidRDefault="006E7E67">
      <w:pPr>
        <w:pStyle w:val="a4"/>
        <w:numPr>
          <w:ilvl w:val="1"/>
          <w:numId w:val="7"/>
        </w:numPr>
        <w:tabs>
          <w:tab w:val="left" w:pos="2171"/>
        </w:tabs>
        <w:spacing w:line="280" w:lineRule="auto"/>
        <w:ind w:right="1494" w:firstLine="0"/>
        <w:rPr>
          <w:sz w:val="21"/>
        </w:rPr>
      </w:pPr>
      <w:r>
        <w:rPr>
          <w:w w:val="95"/>
          <w:sz w:val="21"/>
        </w:rPr>
        <w:t>关闭门窗可减弱声音传入，从声学上讲，是在传播过程中减弱噪声。</w:t>
      </w:r>
      <w:r>
        <w:rPr>
          <w:w w:val="95"/>
          <w:sz w:val="21"/>
        </w:rPr>
        <w:t xml:space="preserve">  </w:t>
      </w:r>
      <w:r>
        <w:rPr>
          <w:sz w:val="21"/>
        </w:rPr>
        <w:t>故答案为：信息；传播过程中。</w:t>
      </w:r>
    </w:p>
    <w:p w:rsidR="0090467D" w:rsidRDefault="0090467D">
      <w:pPr>
        <w:pStyle w:val="a3"/>
        <w:spacing w:before="10"/>
        <w:rPr>
          <w:sz w:val="24"/>
        </w:rPr>
      </w:pPr>
    </w:p>
    <w:p w:rsidR="0090467D" w:rsidRDefault="006E7E67">
      <w:pPr>
        <w:pStyle w:val="a4"/>
        <w:numPr>
          <w:ilvl w:val="0"/>
          <w:numId w:val="7"/>
        </w:numPr>
        <w:tabs>
          <w:tab w:val="left" w:pos="378"/>
          <w:tab w:val="left" w:pos="1583"/>
        </w:tabs>
        <w:spacing w:line="280" w:lineRule="auto"/>
        <w:ind w:left="1583" w:right="212" w:hanging="1472"/>
        <w:rPr>
          <w:sz w:val="21"/>
        </w:rPr>
      </w:pPr>
      <w:r>
        <w:rPr>
          <w:spacing w:val="-1"/>
          <w:w w:val="99"/>
          <w:sz w:val="21"/>
        </w:rPr>
        <w:t>【</w:t>
      </w:r>
      <w:r>
        <w:rPr>
          <w:spacing w:val="2"/>
          <w:w w:val="99"/>
          <w:sz w:val="21"/>
        </w:rPr>
        <w:t>解</w:t>
      </w:r>
      <w:r>
        <w:rPr>
          <w:spacing w:val="-1"/>
          <w:w w:val="99"/>
          <w:sz w:val="21"/>
        </w:rPr>
        <w:t>答</w:t>
      </w:r>
      <w:r>
        <w:rPr>
          <w:w w:val="99"/>
          <w:sz w:val="21"/>
        </w:rPr>
        <w:t>】</w:t>
      </w:r>
      <w:r>
        <w:rPr>
          <w:sz w:val="21"/>
        </w:rPr>
        <w:tab/>
      </w:r>
      <w:r>
        <w:rPr>
          <w:spacing w:val="2"/>
          <w:w w:val="99"/>
          <w:sz w:val="21"/>
        </w:rPr>
        <w:t>解</w:t>
      </w:r>
      <w:r>
        <w:rPr>
          <w:spacing w:val="-101"/>
          <w:w w:val="99"/>
          <w:sz w:val="21"/>
        </w:rPr>
        <w:t>：</w:t>
      </w:r>
      <w:r>
        <w:rPr>
          <w:spacing w:val="2"/>
          <w:w w:val="99"/>
          <w:sz w:val="21"/>
        </w:rPr>
        <w:t>“</w:t>
      </w:r>
      <w:r>
        <w:rPr>
          <w:spacing w:val="2"/>
          <w:w w:val="99"/>
          <w:sz w:val="21"/>
        </w:rPr>
        <w:t>掩</w:t>
      </w:r>
      <w:r>
        <w:rPr>
          <w:spacing w:val="4"/>
          <w:w w:val="99"/>
          <w:sz w:val="21"/>
        </w:rPr>
        <w:t>耳</w:t>
      </w:r>
      <w:r>
        <w:rPr>
          <w:spacing w:val="2"/>
          <w:w w:val="99"/>
          <w:sz w:val="21"/>
        </w:rPr>
        <w:t>盗</w:t>
      </w:r>
      <w:r>
        <w:rPr>
          <w:spacing w:val="4"/>
          <w:w w:val="99"/>
          <w:sz w:val="21"/>
        </w:rPr>
        <w:t>铃</w:t>
      </w:r>
      <w:r>
        <w:rPr>
          <w:spacing w:val="2"/>
          <w:w w:val="99"/>
          <w:sz w:val="21"/>
        </w:rPr>
        <w:t>”</w:t>
      </w:r>
      <w:r>
        <w:rPr>
          <w:spacing w:val="2"/>
          <w:w w:val="99"/>
          <w:sz w:val="21"/>
        </w:rPr>
        <w:t>不</w:t>
      </w:r>
      <w:r>
        <w:rPr>
          <w:spacing w:val="4"/>
          <w:w w:val="99"/>
          <w:sz w:val="21"/>
        </w:rPr>
        <w:t>能</w:t>
      </w:r>
      <w:r>
        <w:rPr>
          <w:spacing w:val="2"/>
          <w:w w:val="99"/>
          <w:sz w:val="21"/>
        </w:rPr>
        <w:t>阻</w:t>
      </w:r>
      <w:r>
        <w:rPr>
          <w:spacing w:val="4"/>
          <w:w w:val="99"/>
          <w:sz w:val="21"/>
        </w:rPr>
        <w:t>止</w:t>
      </w:r>
      <w:r>
        <w:rPr>
          <w:spacing w:val="2"/>
          <w:w w:val="99"/>
          <w:sz w:val="21"/>
        </w:rPr>
        <w:t>声</w:t>
      </w:r>
      <w:r>
        <w:rPr>
          <w:spacing w:val="4"/>
          <w:w w:val="99"/>
          <w:sz w:val="21"/>
        </w:rPr>
        <w:t>音</w:t>
      </w:r>
      <w:r>
        <w:rPr>
          <w:spacing w:val="2"/>
          <w:w w:val="99"/>
          <w:sz w:val="21"/>
        </w:rPr>
        <w:t>的产</w:t>
      </w:r>
      <w:r>
        <w:rPr>
          <w:spacing w:val="4"/>
          <w:w w:val="99"/>
          <w:sz w:val="21"/>
        </w:rPr>
        <w:t>生</w:t>
      </w:r>
      <w:r>
        <w:rPr>
          <w:spacing w:val="2"/>
          <w:w w:val="99"/>
          <w:sz w:val="21"/>
        </w:rPr>
        <w:t>，</w:t>
      </w:r>
      <w:r>
        <w:rPr>
          <w:spacing w:val="4"/>
          <w:w w:val="99"/>
          <w:sz w:val="21"/>
        </w:rPr>
        <w:t>只</w:t>
      </w:r>
      <w:r>
        <w:rPr>
          <w:spacing w:val="2"/>
          <w:w w:val="99"/>
          <w:sz w:val="21"/>
        </w:rPr>
        <w:t>是阻</w:t>
      </w:r>
      <w:r>
        <w:rPr>
          <w:spacing w:val="4"/>
          <w:w w:val="99"/>
          <w:sz w:val="21"/>
        </w:rPr>
        <w:t>止</w:t>
      </w:r>
      <w:r>
        <w:rPr>
          <w:spacing w:val="2"/>
          <w:w w:val="99"/>
          <w:sz w:val="21"/>
        </w:rPr>
        <w:t>声</w:t>
      </w:r>
      <w:r>
        <w:rPr>
          <w:spacing w:val="4"/>
          <w:w w:val="99"/>
          <w:sz w:val="21"/>
        </w:rPr>
        <w:t>音</w:t>
      </w:r>
      <w:r>
        <w:rPr>
          <w:spacing w:val="2"/>
          <w:w w:val="99"/>
          <w:sz w:val="21"/>
        </w:rPr>
        <w:t>进</w:t>
      </w:r>
      <w:r>
        <w:rPr>
          <w:spacing w:val="4"/>
          <w:w w:val="99"/>
          <w:sz w:val="21"/>
        </w:rPr>
        <w:t>入</w:t>
      </w:r>
      <w:r>
        <w:rPr>
          <w:spacing w:val="2"/>
          <w:w w:val="99"/>
          <w:sz w:val="21"/>
        </w:rPr>
        <w:t>自己</w:t>
      </w:r>
      <w:r>
        <w:rPr>
          <w:spacing w:val="4"/>
          <w:w w:val="99"/>
          <w:sz w:val="21"/>
        </w:rPr>
        <w:t>的</w:t>
      </w:r>
      <w:r>
        <w:rPr>
          <w:spacing w:val="2"/>
          <w:w w:val="99"/>
          <w:sz w:val="21"/>
        </w:rPr>
        <w:t>耳</w:t>
      </w:r>
      <w:r>
        <w:rPr>
          <w:spacing w:val="4"/>
          <w:w w:val="99"/>
          <w:sz w:val="21"/>
        </w:rPr>
        <w:t>朵</w:t>
      </w:r>
      <w:r>
        <w:rPr>
          <w:spacing w:val="2"/>
          <w:w w:val="99"/>
          <w:sz w:val="21"/>
        </w:rPr>
        <w:t>；</w:t>
      </w:r>
      <w:r>
        <w:rPr>
          <w:spacing w:val="4"/>
          <w:w w:val="99"/>
          <w:sz w:val="21"/>
        </w:rPr>
        <w:t>在</w:t>
      </w:r>
      <w:r>
        <w:rPr>
          <w:spacing w:val="2"/>
          <w:w w:val="99"/>
          <w:sz w:val="21"/>
        </w:rPr>
        <w:t>高架</w:t>
      </w:r>
      <w:r>
        <w:rPr>
          <w:spacing w:val="4"/>
          <w:w w:val="99"/>
          <w:sz w:val="21"/>
        </w:rPr>
        <w:t>桥</w:t>
      </w:r>
      <w:r>
        <w:rPr>
          <w:spacing w:val="2"/>
          <w:w w:val="99"/>
          <w:sz w:val="21"/>
        </w:rPr>
        <w:t>上</w:t>
      </w:r>
      <w:r>
        <w:rPr>
          <w:spacing w:val="4"/>
          <w:w w:val="99"/>
          <w:sz w:val="21"/>
        </w:rPr>
        <w:t>有</w:t>
      </w:r>
      <w:r>
        <w:rPr>
          <w:w w:val="99"/>
          <w:sz w:val="21"/>
        </w:rPr>
        <w:t>隔</w:t>
      </w:r>
      <w:r>
        <w:rPr>
          <w:sz w:val="21"/>
        </w:rPr>
        <w:t>音墙，这是在传播过程中减弱传向居民区的噪声。</w:t>
      </w:r>
    </w:p>
    <w:p w:rsidR="0090467D" w:rsidRDefault="006E7E67">
      <w:pPr>
        <w:pStyle w:val="a3"/>
        <w:spacing w:before="1"/>
        <w:ind w:left="1857"/>
      </w:pPr>
      <w:r>
        <w:t>故答案为：不能阻止声音的产生；在传播过程中。</w:t>
      </w:r>
    </w:p>
    <w:p w:rsidR="0090467D" w:rsidRDefault="0090467D">
      <w:pPr>
        <w:pStyle w:val="a3"/>
        <w:spacing w:before="4"/>
        <w:rPr>
          <w:sz w:val="28"/>
        </w:rPr>
      </w:pPr>
    </w:p>
    <w:p w:rsidR="0090467D" w:rsidRDefault="006E7E67">
      <w:pPr>
        <w:pStyle w:val="a4"/>
        <w:numPr>
          <w:ilvl w:val="0"/>
          <w:numId w:val="7"/>
        </w:numPr>
        <w:tabs>
          <w:tab w:val="left" w:pos="371"/>
          <w:tab w:val="left" w:pos="1583"/>
        </w:tabs>
        <w:ind w:left="370" w:hanging="259"/>
        <w:rPr>
          <w:sz w:val="21"/>
        </w:rPr>
      </w:pPr>
      <w:r>
        <w:rPr>
          <w:sz w:val="21"/>
        </w:rPr>
        <w:t>【解答】</w:t>
      </w:r>
      <w:r>
        <w:rPr>
          <w:sz w:val="21"/>
        </w:rPr>
        <w:tab/>
      </w:r>
      <w:r>
        <w:rPr>
          <w:sz w:val="21"/>
        </w:rPr>
        <w:t>解：发射时卫星相对于运载火箭位置没有发生变化，所以是静止的；</w:t>
      </w:r>
    </w:p>
    <w:p w:rsidR="0090467D" w:rsidRDefault="006E7E67">
      <w:pPr>
        <w:pStyle w:val="a3"/>
        <w:spacing w:before="47"/>
        <w:ind w:left="1857"/>
      </w:pPr>
      <w:r>
        <w:t>卫星与火箭成功分离，这时卫星相对于运载火箭的位置发生了改变，所以是运动的。</w:t>
      </w:r>
    </w:p>
    <w:p w:rsidR="0090467D" w:rsidRDefault="0090467D">
      <w:pPr>
        <w:sectPr w:rsidR="0090467D">
          <w:pgSz w:w="11910" w:h="16840"/>
          <w:pgMar w:top="1240" w:right="920" w:bottom="280" w:left="1020" w:header="708" w:footer="708" w:gutter="0"/>
          <w:cols w:space="708"/>
        </w:sectPr>
      </w:pPr>
    </w:p>
    <w:p w:rsidR="0090467D" w:rsidRDefault="006E7E67">
      <w:pPr>
        <w:pStyle w:val="a3"/>
        <w:spacing w:before="58"/>
        <w:ind w:left="1857"/>
      </w:pPr>
      <w:r>
        <w:t>故答案为：静止；运动。</w:t>
      </w:r>
    </w:p>
    <w:p w:rsidR="0090467D" w:rsidRDefault="0090467D">
      <w:pPr>
        <w:pStyle w:val="a3"/>
        <w:rPr>
          <w:sz w:val="20"/>
        </w:rPr>
      </w:pPr>
    </w:p>
    <w:p w:rsidR="0090467D" w:rsidRDefault="006E7E67">
      <w:pPr>
        <w:pStyle w:val="a4"/>
        <w:numPr>
          <w:ilvl w:val="0"/>
          <w:numId w:val="7"/>
        </w:numPr>
        <w:tabs>
          <w:tab w:val="left" w:pos="378"/>
        </w:tabs>
        <w:spacing w:before="138"/>
        <w:ind w:left="377" w:hanging="266"/>
        <w:jc w:val="both"/>
        <w:rPr>
          <w:sz w:val="21"/>
        </w:rPr>
      </w:pPr>
      <w:r>
        <w:rPr>
          <w:sz w:val="21"/>
        </w:rPr>
        <w:t>【解答】</w:t>
      </w:r>
      <w:r>
        <w:rPr>
          <w:sz w:val="21"/>
        </w:rPr>
        <w:t xml:space="preserve">  </w:t>
      </w:r>
      <w:r>
        <w:rPr>
          <w:spacing w:val="42"/>
          <w:sz w:val="21"/>
        </w:rPr>
        <w:t xml:space="preserve"> </w:t>
      </w:r>
      <w:r>
        <w:rPr>
          <w:sz w:val="21"/>
        </w:rPr>
        <w:t>解：在第一个</w:t>
      </w:r>
      <w:r>
        <w:rPr>
          <w:spacing w:val="-52"/>
          <w:sz w:val="21"/>
        </w:rPr>
        <w:t xml:space="preserve"> </w:t>
      </w:r>
      <w:r>
        <w:rPr>
          <w:rFonts w:ascii="Times New Roman" w:eastAsia="Times New Roman"/>
          <w:sz w:val="21"/>
        </w:rPr>
        <w:t>s</w:t>
      </w:r>
      <w:r>
        <w:rPr>
          <w:sz w:val="21"/>
        </w:rPr>
        <w:t>﹣</w:t>
      </w:r>
      <w:r>
        <w:rPr>
          <w:rFonts w:ascii="Times New Roman" w:eastAsia="Times New Roman"/>
          <w:sz w:val="21"/>
        </w:rPr>
        <w:t xml:space="preserve">t </w:t>
      </w:r>
      <w:r>
        <w:rPr>
          <w:sz w:val="21"/>
        </w:rPr>
        <w:t>图象中，</w:t>
      </w:r>
      <w:r>
        <w:rPr>
          <w:rFonts w:ascii="Times New Roman" w:eastAsia="Times New Roman"/>
          <w:sz w:val="21"/>
        </w:rPr>
        <w:t>t</w:t>
      </w:r>
      <w:r>
        <w:rPr>
          <w:sz w:val="21"/>
        </w:rPr>
        <w:t>＝</w:t>
      </w:r>
      <w:r>
        <w:rPr>
          <w:rFonts w:ascii="Times New Roman" w:eastAsia="Times New Roman"/>
          <w:sz w:val="21"/>
        </w:rPr>
        <w:t>5s</w:t>
      </w:r>
      <w:r>
        <w:rPr>
          <w:sz w:val="21"/>
        </w:rPr>
        <w:t>，</w:t>
      </w:r>
      <w:r>
        <w:rPr>
          <w:rFonts w:ascii="Times New Roman" w:eastAsia="Times New Roman"/>
          <w:sz w:val="21"/>
        </w:rPr>
        <w:t>s</w:t>
      </w:r>
      <w:r>
        <w:rPr>
          <w:sz w:val="21"/>
        </w:rPr>
        <w:t>＝</w:t>
      </w:r>
      <w:r>
        <w:rPr>
          <w:rFonts w:ascii="Times New Roman" w:eastAsia="Times New Roman"/>
          <w:sz w:val="21"/>
        </w:rPr>
        <w:t>20m</w:t>
      </w:r>
      <w:r>
        <w:rPr>
          <w:sz w:val="21"/>
        </w:rPr>
        <w:t>，所以甲车的速度</w:t>
      </w:r>
      <w:r>
        <w:rPr>
          <w:spacing w:val="-54"/>
          <w:sz w:val="21"/>
        </w:rPr>
        <w:t xml:space="preserve"> </w:t>
      </w:r>
      <w:r>
        <w:rPr>
          <w:rFonts w:ascii="Times New Roman" w:eastAsia="Times New Roman"/>
          <w:sz w:val="21"/>
        </w:rPr>
        <w:t>v</w:t>
      </w:r>
      <w:r>
        <w:rPr>
          <w:rFonts w:ascii="Times New Roman" w:eastAsia="Times New Roman"/>
          <w:spacing w:val="-1"/>
          <w:sz w:val="21"/>
        </w:rPr>
        <w:t xml:space="preserve"> </w:t>
      </w:r>
      <w:r>
        <w:rPr>
          <w:position w:val="-2"/>
          <w:sz w:val="10"/>
        </w:rPr>
        <w:t>甲</w:t>
      </w:r>
      <w:r>
        <w:rPr>
          <w:sz w:val="21"/>
        </w:rPr>
        <w:t>＝</w:t>
      </w:r>
      <w:r>
        <w:rPr>
          <w:noProof/>
          <w:spacing w:val="2"/>
          <w:w w:val="99"/>
          <w:position w:val="-21"/>
          <w:sz w:val="21"/>
          <w:lang w:val="en-US" w:bidi="ar-SA"/>
        </w:rPr>
        <w:drawing>
          <wp:inline distT="0" distB="0" distL="0" distR="0">
            <wp:extent cx="123444" cy="333755"/>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123444" cy="333755"/>
                    </a:xfrm>
                    <a:prstGeom prst="rect">
                      <a:avLst/>
                    </a:prstGeom>
                  </pic:spPr>
                </pic:pic>
              </a:graphicData>
            </a:graphic>
          </wp:inline>
        </w:drawing>
      </w:r>
      <w:r>
        <w:rPr>
          <w:spacing w:val="-1"/>
          <w:w w:val="95"/>
          <w:sz w:val="21"/>
        </w:rPr>
        <w:t>＝</w:t>
      </w:r>
      <w:r>
        <w:rPr>
          <w:spacing w:val="-90"/>
          <w:w w:val="95"/>
          <w:sz w:val="21"/>
        </w:rPr>
        <w:t xml:space="preserve"> </w:t>
      </w:r>
      <w:r>
        <w:rPr>
          <w:noProof/>
          <w:spacing w:val="-1"/>
          <w:w w:val="99"/>
          <w:position w:val="-21"/>
          <w:sz w:val="21"/>
          <w:lang w:val="en-US" w:bidi="ar-SA"/>
        </w:rPr>
        <w:drawing>
          <wp:inline distT="0" distB="0" distL="0" distR="0">
            <wp:extent cx="275843" cy="333755"/>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275843" cy="333755"/>
                    </a:xfrm>
                    <a:prstGeom prst="rect">
                      <a:avLst/>
                    </a:prstGeom>
                  </pic:spPr>
                </pic:pic>
              </a:graphicData>
            </a:graphic>
          </wp:inline>
        </w:drawing>
      </w:r>
      <w:r>
        <w:rPr>
          <w:sz w:val="21"/>
        </w:rPr>
        <w:t>＝</w:t>
      </w:r>
      <w:r>
        <w:rPr>
          <w:rFonts w:ascii="Times New Roman" w:eastAsia="Times New Roman"/>
          <w:sz w:val="21"/>
        </w:rPr>
        <w:t>4m/s</w:t>
      </w:r>
      <w:r>
        <w:rPr>
          <w:sz w:val="21"/>
        </w:rPr>
        <w:t>，</w:t>
      </w:r>
    </w:p>
    <w:p w:rsidR="0090467D" w:rsidRDefault="006E7E67">
      <w:pPr>
        <w:pStyle w:val="a3"/>
        <w:spacing w:before="76" w:line="280" w:lineRule="auto"/>
        <w:ind w:left="1857" w:right="142"/>
      </w:pPr>
      <w:r>
        <w:t>在第二个</w:t>
      </w:r>
      <w:r>
        <w:t xml:space="preserve"> </w:t>
      </w:r>
      <w:r>
        <w:rPr>
          <w:rFonts w:ascii="Times New Roman" w:eastAsia="Times New Roman"/>
        </w:rPr>
        <w:t>v</w:t>
      </w:r>
      <w:r>
        <w:t>﹣</w:t>
      </w:r>
      <w:r>
        <w:rPr>
          <w:rFonts w:ascii="Times New Roman" w:eastAsia="Times New Roman"/>
        </w:rPr>
        <w:t xml:space="preserve">t </w:t>
      </w:r>
      <w:r>
        <w:t>图象中，乙车的速度</w:t>
      </w:r>
      <w:r>
        <w:t xml:space="preserve"> </w:t>
      </w:r>
      <w:r>
        <w:rPr>
          <w:rFonts w:ascii="Times New Roman" w:eastAsia="Times New Roman"/>
        </w:rPr>
        <w:t xml:space="preserve">v </w:t>
      </w:r>
      <w:r>
        <w:rPr>
          <w:position w:val="-2"/>
          <w:sz w:val="10"/>
        </w:rPr>
        <w:t>乙</w:t>
      </w:r>
      <w:r>
        <w:t>＝</w:t>
      </w:r>
      <w:r>
        <w:rPr>
          <w:rFonts w:ascii="Times New Roman" w:eastAsia="Times New Roman"/>
        </w:rPr>
        <w:t>6m/s</w:t>
      </w:r>
      <w:r>
        <w:t>，丙车的速度</w:t>
      </w:r>
      <w:r>
        <w:t xml:space="preserve"> </w:t>
      </w:r>
      <w:r>
        <w:rPr>
          <w:rFonts w:ascii="Times New Roman" w:eastAsia="Times New Roman"/>
        </w:rPr>
        <w:t xml:space="preserve">v </w:t>
      </w:r>
      <w:r>
        <w:rPr>
          <w:position w:val="-2"/>
          <w:sz w:val="10"/>
        </w:rPr>
        <w:t>丙</w:t>
      </w:r>
      <w:r>
        <w:t>＝</w:t>
      </w:r>
      <w:r>
        <w:rPr>
          <w:rFonts w:ascii="Times New Roman" w:eastAsia="Times New Roman"/>
        </w:rPr>
        <w:t>4m/s</w:t>
      </w:r>
      <w:r>
        <w:t>，综上所述，甲车和丙车的速度相同。</w:t>
      </w:r>
    </w:p>
    <w:p w:rsidR="0090467D" w:rsidRDefault="006E7E67">
      <w:pPr>
        <w:pStyle w:val="a3"/>
        <w:spacing w:before="2"/>
        <w:ind w:left="1857"/>
      </w:pPr>
      <w:r>
        <w:t>故答案为：甲和丙。</w:t>
      </w:r>
    </w:p>
    <w:p w:rsidR="0090467D" w:rsidRDefault="0090467D">
      <w:pPr>
        <w:pStyle w:val="a3"/>
        <w:spacing w:before="3"/>
        <w:rPr>
          <w:sz w:val="28"/>
        </w:rPr>
      </w:pPr>
    </w:p>
    <w:p w:rsidR="0090467D" w:rsidRDefault="006E7E67">
      <w:pPr>
        <w:pStyle w:val="a4"/>
        <w:numPr>
          <w:ilvl w:val="0"/>
          <w:numId w:val="7"/>
        </w:numPr>
        <w:tabs>
          <w:tab w:val="left" w:pos="378"/>
          <w:tab w:val="left" w:pos="1583"/>
        </w:tabs>
        <w:spacing w:line="283" w:lineRule="auto"/>
        <w:ind w:left="1857" w:right="611" w:hanging="1745"/>
        <w:rPr>
          <w:sz w:val="21"/>
        </w:rPr>
      </w:pPr>
      <w:r>
        <w:rPr>
          <w:sz w:val="21"/>
        </w:rPr>
        <w:t>【解答】</w:t>
      </w:r>
      <w:r>
        <w:rPr>
          <w:sz w:val="21"/>
        </w:rPr>
        <w:tab/>
      </w:r>
      <w:r>
        <w:rPr>
          <w:w w:val="95"/>
          <w:sz w:val="21"/>
        </w:rPr>
        <w:t>解：音色是指声音的品质与特色，我们能够辨别不同乐器发出的声音，靠的是音色。</w:t>
      </w:r>
      <w:r>
        <w:rPr>
          <w:w w:val="95"/>
          <w:sz w:val="21"/>
        </w:rPr>
        <w:t xml:space="preserve">  </w:t>
      </w:r>
      <w:r>
        <w:rPr>
          <w:sz w:val="21"/>
        </w:rPr>
        <w:t>故答案为：音色。</w:t>
      </w:r>
    </w:p>
    <w:p w:rsidR="0090467D" w:rsidRDefault="0090467D">
      <w:pPr>
        <w:pStyle w:val="a3"/>
        <w:spacing w:before="5"/>
        <w:rPr>
          <w:sz w:val="24"/>
        </w:rPr>
      </w:pPr>
    </w:p>
    <w:p w:rsidR="0090467D" w:rsidRDefault="006E7E67">
      <w:pPr>
        <w:pStyle w:val="a4"/>
        <w:numPr>
          <w:ilvl w:val="0"/>
          <w:numId w:val="7"/>
        </w:numPr>
        <w:tabs>
          <w:tab w:val="left" w:pos="378"/>
          <w:tab w:val="left" w:pos="1583"/>
        </w:tabs>
        <w:spacing w:before="1" w:line="283" w:lineRule="auto"/>
        <w:ind w:left="1583" w:right="210" w:hanging="1472"/>
        <w:rPr>
          <w:sz w:val="21"/>
        </w:rPr>
      </w:pPr>
      <w:r>
        <w:rPr>
          <w:sz w:val="21"/>
        </w:rPr>
        <w:t>【解答】</w:t>
      </w:r>
      <w:r>
        <w:rPr>
          <w:sz w:val="21"/>
        </w:rPr>
        <w:tab/>
      </w:r>
      <w:r>
        <w:rPr>
          <w:w w:val="95"/>
          <w:sz w:val="21"/>
        </w:rPr>
        <w:t>解</w:t>
      </w:r>
      <w:r>
        <w:rPr>
          <w:spacing w:val="-5"/>
          <w:w w:val="95"/>
          <w:sz w:val="21"/>
        </w:rPr>
        <w:t>：</w:t>
      </w:r>
      <w:r>
        <w:rPr>
          <w:w w:val="95"/>
          <w:sz w:val="21"/>
        </w:rPr>
        <w:t>光是沿直线传播的</w:t>
      </w:r>
      <w:r>
        <w:rPr>
          <w:spacing w:val="-5"/>
          <w:w w:val="95"/>
          <w:sz w:val="21"/>
        </w:rPr>
        <w:t>，</w:t>
      </w:r>
      <w:r>
        <w:rPr>
          <w:w w:val="95"/>
          <w:sz w:val="21"/>
        </w:rPr>
        <w:t>日食是由于月球挡住了太阳照向地球的光</w:t>
      </w:r>
      <w:r>
        <w:rPr>
          <w:spacing w:val="-5"/>
          <w:w w:val="95"/>
          <w:sz w:val="21"/>
        </w:rPr>
        <w:t>，</w:t>
      </w:r>
      <w:r>
        <w:rPr>
          <w:w w:val="95"/>
          <w:sz w:val="21"/>
        </w:rPr>
        <w:t>所以我们看到太阳是</w:t>
      </w:r>
      <w:r>
        <w:rPr>
          <w:w w:val="95"/>
          <w:sz w:val="21"/>
        </w:rPr>
        <w:t xml:space="preserve">   </w:t>
      </w:r>
      <w:r>
        <w:rPr>
          <w:sz w:val="21"/>
        </w:rPr>
        <w:t>黑色的，也就是日食。</w:t>
      </w:r>
    </w:p>
    <w:p w:rsidR="0090467D" w:rsidRDefault="006E7E67">
      <w:pPr>
        <w:pStyle w:val="a3"/>
        <w:spacing w:line="268" w:lineRule="exact"/>
        <w:ind w:left="1857"/>
      </w:pPr>
      <w:r>
        <w:t>故答案为：月球；光的直线传播。</w:t>
      </w:r>
    </w:p>
    <w:p w:rsidR="0090467D" w:rsidRDefault="0090467D">
      <w:pPr>
        <w:pStyle w:val="a3"/>
        <w:spacing w:before="3"/>
        <w:rPr>
          <w:sz w:val="28"/>
        </w:rPr>
      </w:pPr>
    </w:p>
    <w:p w:rsidR="0090467D" w:rsidRDefault="006E7E67">
      <w:pPr>
        <w:pStyle w:val="a4"/>
        <w:numPr>
          <w:ilvl w:val="0"/>
          <w:numId w:val="7"/>
        </w:numPr>
        <w:tabs>
          <w:tab w:val="left" w:pos="378"/>
          <w:tab w:val="left" w:pos="1583"/>
        </w:tabs>
        <w:spacing w:line="283" w:lineRule="auto"/>
        <w:ind w:left="1583" w:right="210" w:hanging="1472"/>
        <w:rPr>
          <w:sz w:val="21"/>
        </w:rPr>
      </w:pPr>
      <w:r>
        <w:rPr>
          <w:sz w:val="21"/>
        </w:rPr>
        <w:t>【解答】</w:t>
      </w:r>
      <w:r>
        <w:rPr>
          <w:sz w:val="21"/>
        </w:rPr>
        <w:tab/>
      </w:r>
      <w:r>
        <w:rPr>
          <w:w w:val="95"/>
          <w:sz w:val="21"/>
        </w:rPr>
        <w:t>解</w:t>
      </w:r>
      <w:r>
        <w:rPr>
          <w:spacing w:val="-5"/>
          <w:w w:val="95"/>
          <w:sz w:val="21"/>
        </w:rPr>
        <w:t>：</w:t>
      </w:r>
      <w:r>
        <w:rPr>
          <w:w w:val="95"/>
          <w:sz w:val="21"/>
        </w:rPr>
        <w:t>钛合金粉末在高温下由固态变成液态</w:t>
      </w:r>
      <w:r>
        <w:rPr>
          <w:spacing w:val="-5"/>
          <w:w w:val="95"/>
          <w:sz w:val="21"/>
        </w:rPr>
        <w:t>，</w:t>
      </w:r>
      <w:r>
        <w:rPr>
          <w:w w:val="95"/>
          <w:sz w:val="21"/>
        </w:rPr>
        <w:t>是熔化现象</w:t>
      </w:r>
      <w:r>
        <w:rPr>
          <w:spacing w:val="-6"/>
          <w:w w:val="95"/>
          <w:sz w:val="21"/>
        </w:rPr>
        <w:t>，</w:t>
      </w:r>
      <w:r>
        <w:rPr>
          <w:w w:val="95"/>
          <w:sz w:val="21"/>
        </w:rPr>
        <w:t>需要吸热</w:t>
      </w:r>
      <w:r>
        <w:rPr>
          <w:spacing w:val="-3"/>
          <w:w w:val="95"/>
          <w:sz w:val="21"/>
        </w:rPr>
        <w:t>；</w:t>
      </w:r>
      <w:r>
        <w:rPr>
          <w:w w:val="95"/>
          <w:sz w:val="21"/>
        </w:rPr>
        <w:t>然后按构件形状重新</w:t>
      </w:r>
      <w:r>
        <w:rPr>
          <w:w w:val="95"/>
          <w:sz w:val="21"/>
        </w:rPr>
        <w:t xml:space="preserve">   </w:t>
      </w:r>
      <w:r>
        <w:rPr>
          <w:sz w:val="21"/>
        </w:rPr>
        <w:t>结晶成型。</w:t>
      </w:r>
    </w:p>
    <w:p w:rsidR="0090467D" w:rsidRDefault="006E7E67">
      <w:pPr>
        <w:pStyle w:val="a3"/>
        <w:spacing w:line="265" w:lineRule="exact"/>
        <w:ind w:left="1857"/>
      </w:pPr>
      <w:r>
        <w:t>故答案为：吸收；熔化。</w:t>
      </w:r>
    </w:p>
    <w:p w:rsidR="0090467D" w:rsidRDefault="0090467D">
      <w:pPr>
        <w:pStyle w:val="a3"/>
        <w:spacing w:before="6"/>
        <w:rPr>
          <w:sz w:val="28"/>
        </w:rPr>
      </w:pPr>
    </w:p>
    <w:p w:rsidR="0090467D" w:rsidRDefault="006E7E67">
      <w:pPr>
        <w:pStyle w:val="a4"/>
        <w:numPr>
          <w:ilvl w:val="0"/>
          <w:numId w:val="7"/>
        </w:numPr>
        <w:tabs>
          <w:tab w:val="left" w:pos="378"/>
        </w:tabs>
        <w:ind w:left="377" w:hanging="266"/>
        <w:jc w:val="both"/>
        <w:rPr>
          <w:sz w:val="21"/>
        </w:rPr>
      </w:pPr>
      <w:r>
        <w:rPr>
          <w:spacing w:val="6"/>
          <w:sz w:val="21"/>
        </w:rPr>
        <w:t>【解答】</w:t>
      </w:r>
      <w:r>
        <w:rPr>
          <w:spacing w:val="6"/>
          <w:sz w:val="21"/>
        </w:rPr>
        <w:t xml:space="preserve"> </w:t>
      </w:r>
      <w:r>
        <w:rPr>
          <w:spacing w:val="6"/>
          <w:sz w:val="21"/>
        </w:rPr>
        <w:t>解：</w:t>
      </w:r>
    </w:p>
    <w:p w:rsidR="0090467D" w:rsidRDefault="006E7E67">
      <w:pPr>
        <w:pStyle w:val="a3"/>
        <w:spacing w:before="45" w:line="283" w:lineRule="auto"/>
        <w:ind w:left="1857" w:right="210"/>
        <w:jc w:val="both"/>
      </w:pPr>
      <w:r>
        <w:rPr>
          <w:spacing w:val="-6"/>
          <w:w w:val="95"/>
        </w:rPr>
        <w:t>干冰即固态的二氧化碳，在常温下，干冰很易升华为气态，此过程中吸热，从而起到降</w:t>
      </w:r>
      <w:r>
        <w:rPr>
          <w:spacing w:val="-6"/>
          <w:w w:val="95"/>
        </w:rPr>
        <w:t xml:space="preserve">   </w:t>
      </w:r>
      <w:r>
        <w:rPr>
          <w:spacing w:val="-9"/>
          <w:w w:val="95"/>
        </w:rPr>
        <w:t>温作用；空气中水蒸气由于遇冷，会凝华为小冰晶；小冰晶逐渐变大而下降，遇到暖气</w:t>
      </w:r>
      <w:r>
        <w:rPr>
          <w:spacing w:val="-9"/>
          <w:w w:val="95"/>
        </w:rPr>
        <w:t xml:space="preserve">  </w:t>
      </w:r>
      <w:r>
        <w:rPr>
          <w:spacing w:val="-9"/>
        </w:rPr>
        <w:t>流会熔化为水滴，即形成雨。</w:t>
      </w:r>
    </w:p>
    <w:p w:rsidR="0090467D" w:rsidRDefault="006E7E67">
      <w:pPr>
        <w:pStyle w:val="a3"/>
        <w:spacing w:line="265" w:lineRule="exact"/>
        <w:ind w:left="1857"/>
      </w:pPr>
      <w:r>
        <w:t>故答案为：升华；熔化。</w:t>
      </w:r>
    </w:p>
    <w:p w:rsidR="0090467D" w:rsidRDefault="0090467D">
      <w:pPr>
        <w:pStyle w:val="a3"/>
        <w:spacing w:before="6"/>
        <w:rPr>
          <w:sz w:val="28"/>
        </w:rPr>
      </w:pPr>
    </w:p>
    <w:p w:rsidR="0090467D" w:rsidRDefault="006E7E67">
      <w:pPr>
        <w:pStyle w:val="a4"/>
        <w:numPr>
          <w:ilvl w:val="0"/>
          <w:numId w:val="7"/>
        </w:numPr>
        <w:tabs>
          <w:tab w:val="left" w:pos="378"/>
        </w:tabs>
        <w:spacing w:line="280" w:lineRule="auto"/>
        <w:ind w:left="1583" w:right="210" w:hanging="1472"/>
        <w:jc w:val="both"/>
        <w:rPr>
          <w:sz w:val="21"/>
        </w:rPr>
      </w:pPr>
      <w:r>
        <w:rPr>
          <w:sz w:val="21"/>
        </w:rPr>
        <w:t>【解答】</w:t>
      </w:r>
      <w:r>
        <w:rPr>
          <w:sz w:val="21"/>
        </w:rPr>
        <w:t xml:space="preserve">  </w:t>
      </w:r>
      <w:r>
        <w:rPr>
          <w:sz w:val="21"/>
        </w:rPr>
        <w:t>解：电冰箱的工作原理是：先在冰箱外利用压缩机将氟利昂通过</w:t>
      </w:r>
      <w:r>
        <w:rPr>
          <w:sz w:val="21"/>
        </w:rPr>
        <w:t xml:space="preserve"> </w:t>
      </w:r>
      <w:r>
        <w:rPr>
          <w:sz w:val="21"/>
        </w:rPr>
        <w:t>压缩体积的方法使它液</w:t>
      </w:r>
      <w:r>
        <w:rPr>
          <w:spacing w:val="-5"/>
          <w:w w:val="95"/>
          <w:sz w:val="21"/>
        </w:rPr>
        <w:t>化，由于从压缩机里出来的是气态氟利昂，在冷凝器中遇冷变成液态，发生了液化，液化</w:t>
      </w:r>
      <w:r>
        <w:rPr>
          <w:spacing w:val="-5"/>
          <w:w w:val="95"/>
          <w:sz w:val="21"/>
        </w:rPr>
        <w:t xml:space="preserve">   </w:t>
      </w:r>
      <w:r>
        <w:rPr>
          <w:spacing w:val="-6"/>
          <w:w w:val="95"/>
          <w:sz w:val="21"/>
        </w:rPr>
        <w:t>时要放出热量，从而把热从冰箱里排到冰箱外；物质从液态变成气态的过程叫汽化。在电</w:t>
      </w:r>
      <w:r>
        <w:rPr>
          <w:spacing w:val="-6"/>
          <w:w w:val="95"/>
          <w:sz w:val="21"/>
        </w:rPr>
        <w:t xml:space="preserve">   </w:t>
      </w:r>
      <w:r>
        <w:rPr>
          <w:spacing w:val="-7"/>
          <w:w w:val="95"/>
          <w:sz w:val="21"/>
        </w:rPr>
        <w:t>冰箱的蒸发器内是液态的氟利昂，液态氟利昂会在这里迅速汽化，汽化要吸收热量，从而</w:t>
      </w:r>
      <w:r>
        <w:rPr>
          <w:spacing w:val="-7"/>
          <w:w w:val="95"/>
          <w:sz w:val="21"/>
        </w:rPr>
        <w:t xml:space="preserve">   </w:t>
      </w:r>
      <w:r>
        <w:rPr>
          <w:spacing w:val="-7"/>
          <w:sz w:val="21"/>
        </w:rPr>
        <w:t>使冰箱内温度降低。</w:t>
      </w:r>
    </w:p>
    <w:p w:rsidR="0090467D" w:rsidRDefault="006E7E67">
      <w:pPr>
        <w:pStyle w:val="a3"/>
        <w:spacing w:before="5"/>
        <w:ind w:left="1857"/>
      </w:pPr>
      <w:r>
        <w:t>故答案为：压缩体积；放热；汽化。</w:t>
      </w:r>
    </w:p>
    <w:p w:rsidR="0090467D" w:rsidRDefault="006E7E67">
      <w:pPr>
        <w:pStyle w:val="a4"/>
        <w:numPr>
          <w:ilvl w:val="0"/>
          <w:numId w:val="7"/>
        </w:numPr>
        <w:tabs>
          <w:tab w:val="left" w:pos="378"/>
          <w:tab w:val="left" w:pos="1583"/>
        </w:tabs>
        <w:spacing w:before="31" w:line="600" w:lineRule="atLeast"/>
        <w:ind w:left="1857" w:right="2967" w:hanging="1745"/>
        <w:rPr>
          <w:sz w:val="21"/>
        </w:rPr>
      </w:pPr>
      <w:r>
        <w:rPr>
          <w:sz w:val="21"/>
        </w:rPr>
        <w:t>【解答】</w:t>
      </w:r>
      <w:r>
        <w:rPr>
          <w:sz w:val="21"/>
        </w:rPr>
        <w:tab/>
      </w:r>
      <w:r>
        <w:rPr>
          <w:sz w:val="21"/>
        </w:rPr>
        <w:t>解：设全程的路程是</w:t>
      </w:r>
      <w:r>
        <w:rPr>
          <w:spacing w:val="-60"/>
          <w:sz w:val="21"/>
        </w:rPr>
        <w:t xml:space="preserve"> </w:t>
      </w:r>
      <w:r>
        <w:rPr>
          <w:rFonts w:ascii="Times New Roman" w:eastAsia="Times New Roman"/>
          <w:sz w:val="21"/>
        </w:rPr>
        <w:t>2s</w:t>
      </w:r>
      <w:r>
        <w:rPr>
          <w:sz w:val="21"/>
        </w:rPr>
        <w:t>，则前半程与后半程的路程都是</w:t>
      </w:r>
      <w:r>
        <w:rPr>
          <w:spacing w:val="-56"/>
          <w:sz w:val="21"/>
        </w:rPr>
        <w:t xml:space="preserve"> </w:t>
      </w:r>
      <w:r>
        <w:rPr>
          <w:rFonts w:ascii="Times New Roman" w:eastAsia="Times New Roman"/>
          <w:sz w:val="21"/>
        </w:rPr>
        <w:t>s</w:t>
      </w:r>
      <w:r>
        <w:rPr>
          <w:sz w:val="21"/>
        </w:rPr>
        <w:t>，</w:t>
      </w:r>
      <w:r>
        <w:rPr>
          <w:sz w:val="21"/>
        </w:rPr>
        <w:t xml:space="preserve"> </w:t>
      </w:r>
      <w:r>
        <w:rPr>
          <w:sz w:val="21"/>
        </w:rPr>
        <w:t>因为</w:t>
      </w:r>
      <w:r>
        <w:rPr>
          <w:spacing w:val="-55"/>
          <w:sz w:val="21"/>
        </w:rPr>
        <w:t xml:space="preserve"> </w:t>
      </w:r>
      <w:r>
        <w:rPr>
          <w:rFonts w:ascii="Times New Roman" w:eastAsia="Times New Roman"/>
          <w:sz w:val="21"/>
        </w:rPr>
        <w:t>v</w:t>
      </w:r>
      <w:r>
        <w:rPr>
          <w:sz w:val="21"/>
        </w:rPr>
        <w:t>＝</w:t>
      </w:r>
      <w:r>
        <w:rPr>
          <w:noProof/>
          <w:spacing w:val="2"/>
          <w:w w:val="99"/>
          <w:position w:val="-21"/>
          <w:sz w:val="21"/>
          <w:lang w:val="en-US" w:bidi="ar-SA"/>
        </w:rPr>
        <w:drawing>
          <wp:inline distT="0" distB="0" distL="0" distR="0">
            <wp:extent cx="123443" cy="333755"/>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123443" cy="333755"/>
                    </a:xfrm>
                    <a:prstGeom prst="rect">
                      <a:avLst/>
                    </a:prstGeom>
                  </pic:spPr>
                </pic:pic>
              </a:graphicData>
            </a:graphic>
          </wp:inline>
        </w:drawing>
      </w:r>
      <w:r>
        <w:rPr>
          <w:sz w:val="21"/>
        </w:rPr>
        <w:t>，</w:t>
      </w:r>
    </w:p>
    <w:p w:rsidR="0090467D" w:rsidRDefault="006E7E67">
      <w:pPr>
        <w:pStyle w:val="a3"/>
        <w:spacing w:before="79"/>
        <w:ind w:left="1857"/>
      </w:pPr>
      <w:r>
        <w:t>所以物体的运动时间：</w:t>
      </w:r>
    </w:p>
    <w:p w:rsidR="0090467D" w:rsidRDefault="0090467D">
      <w:pPr>
        <w:pStyle w:val="a3"/>
        <w:spacing w:before="9"/>
        <w:rPr>
          <w:sz w:val="18"/>
        </w:rPr>
      </w:pPr>
    </w:p>
    <w:p w:rsidR="0090467D" w:rsidRDefault="006E7E67">
      <w:pPr>
        <w:spacing w:before="1"/>
        <w:ind w:left="1857"/>
        <w:jc w:val="both"/>
        <w:rPr>
          <w:sz w:val="21"/>
        </w:rPr>
      </w:pPr>
      <w:r>
        <w:rPr>
          <w:noProof/>
          <w:lang w:val="en-US" w:bidi="ar-SA"/>
        </w:rPr>
        <w:drawing>
          <wp:anchor distT="0" distB="0" distL="0" distR="0" simplePos="0" relativeHeight="251666432" behindDoc="1" locked="0" layoutInCell="1" allowOverlap="1">
            <wp:simplePos x="0" y="0"/>
            <wp:positionH relativeFrom="page">
              <wp:posOffset>2097023</wp:posOffset>
            </wp:positionH>
            <wp:positionV relativeFrom="paragraph">
              <wp:posOffset>-54228</wp:posOffset>
            </wp:positionV>
            <wp:extent cx="208787" cy="438912"/>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208787" cy="438912"/>
                    </a:xfrm>
                    <a:prstGeom prst="rect">
                      <a:avLst/>
                    </a:prstGeom>
                  </pic:spPr>
                </pic:pic>
              </a:graphicData>
            </a:graphic>
          </wp:anchor>
        </w:drawing>
      </w:r>
      <w:r>
        <w:rPr>
          <w:rFonts w:ascii="Times New Roman" w:eastAsia="Times New Roman"/>
          <w:sz w:val="21"/>
        </w:rPr>
        <w:t xml:space="preserve">t </w:t>
      </w:r>
      <w:r>
        <w:rPr>
          <w:spacing w:val="-3"/>
          <w:position w:val="-2"/>
          <w:sz w:val="10"/>
        </w:rPr>
        <w:t>前</w:t>
      </w:r>
      <w:r>
        <w:rPr>
          <w:spacing w:val="-3"/>
          <w:position w:val="-2"/>
          <w:sz w:val="10"/>
        </w:rPr>
        <w:t xml:space="preserve"> </w:t>
      </w:r>
      <w:r>
        <w:rPr>
          <w:sz w:val="21"/>
        </w:rPr>
        <w:t>＝</w:t>
      </w:r>
      <w:r>
        <w:rPr>
          <w:spacing w:val="75"/>
          <w:sz w:val="21"/>
        </w:rPr>
        <w:t xml:space="preserve"> </w:t>
      </w:r>
      <w:r>
        <w:rPr>
          <w:sz w:val="21"/>
        </w:rPr>
        <w:t>＝</w:t>
      </w:r>
      <w:r>
        <w:rPr>
          <w:sz w:val="21"/>
        </w:rPr>
        <w:t xml:space="preserve"> </w:t>
      </w:r>
      <w:r>
        <w:rPr>
          <w:noProof/>
          <w:spacing w:val="-1"/>
          <w:w w:val="99"/>
          <w:position w:val="-21"/>
          <w:sz w:val="21"/>
          <w:lang w:val="en-US" w:bidi="ar-SA"/>
        </w:rPr>
        <w:drawing>
          <wp:inline distT="0" distB="0" distL="0" distR="0">
            <wp:extent cx="429768" cy="333756"/>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429768" cy="333756"/>
                    </a:xfrm>
                    <a:prstGeom prst="rect">
                      <a:avLst/>
                    </a:prstGeom>
                  </pic:spPr>
                </pic:pic>
              </a:graphicData>
            </a:graphic>
          </wp:inline>
        </w:drawing>
      </w:r>
      <w:r>
        <w:rPr>
          <w:sz w:val="21"/>
        </w:rPr>
        <w:t>，</w:t>
      </w:r>
    </w:p>
    <w:p w:rsidR="0090467D" w:rsidRDefault="006E7E67">
      <w:pPr>
        <w:spacing w:before="422"/>
        <w:ind w:left="1857"/>
        <w:jc w:val="both"/>
        <w:rPr>
          <w:sz w:val="21"/>
        </w:rPr>
      </w:pPr>
      <w:r>
        <w:rPr>
          <w:noProof/>
          <w:lang w:val="en-US" w:bidi="ar-SA"/>
        </w:rPr>
        <w:drawing>
          <wp:anchor distT="0" distB="0" distL="0" distR="0" simplePos="0" relativeHeight="251667456" behindDoc="1" locked="0" layoutInCell="1" allowOverlap="1">
            <wp:simplePos x="0" y="0"/>
            <wp:positionH relativeFrom="page">
              <wp:posOffset>2097023</wp:posOffset>
            </wp:positionH>
            <wp:positionV relativeFrom="paragraph">
              <wp:posOffset>213106</wp:posOffset>
            </wp:positionV>
            <wp:extent cx="208787" cy="438912"/>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4" cstate="print"/>
                    <a:stretch>
                      <a:fillRect/>
                    </a:stretch>
                  </pic:blipFill>
                  <pic:spPr>
                    <a:xfrm>
                      <a:off x="0" y="0"/>
                      <a:ext cx="208787" cy="438912"/>
                    </a:xfrm>
                    <a:prstGeom prst="rect">
                      <a:avLst/>
                    </a:prstGeom>
                  </pic:spPr>
                </pic:pic>
              </a:graphicData>
            </a:graphic>
          </wp:anchor>
        </w:drawing>
      </w:r>
      <w:r>
        <w:rPr>
          <w:rFonts w:ascii="Times New Roman" w:eastAsia="Times New Roman"/>
          <w:sz w:val="21"/>
        </w:rPr>
        <w:t xml:space="preserve">t </w:t>
      </w:r>
      <w:r>
        <w:rPr>
          <w:spacing w:val="-3"/>
          <w:position w:val="-2"/>
          <w:sz w:val="10"/>
        </w:rPr>
        <w:t>后</w:t>
      </w:r>
      <w:r>
        <w:rPr>
          <w:spacing w:val="-3"/>
          <w:position w:val="-2"/>
          <w:sz w:val="10"/>
        </w:rPr>
        <w:t xml:space="preserve"> </w:t>
      </w:r>
      <w:r>
        <w:rPr>
          <w:sz w:val="21"/>
        </w:rPr>
        <w:t>＝</w:t>
      </w:r>
      <w:r>
        <w:rPr>
          <w:spacing w:val="75"/>
          <w:sz w:val="21"/>
        </w:rPr>
        <w:t xml:space="preserve"> </w:t>
      </w:r>
      <w:r>
        <w:rPr>
          <w:sz w:val="21"/>
        </w:rPr>
        <w:t>＝</w:t>
      </w:r>
      <w:r>
        <w:rPr>
          <w:sz w:val="21"/>
        </w:rPr>
        <w:t xml:space="preserve"> </w:t>
      </w:r>
      <w:r>
        <w:rPr>
          <w:noProof/>
          <w:spacing w:val="-1"/>
          <w:w w:val="99"/>
          <w:position w:val="-21"/>
          <w:sz w:val="21"/>
          <w:lang w:val="en-US" w:bidi="ar-SA"/>
        </w:rPr>
        <w:drawing>
          <wp:inline distT="0" distB="0" distL="0" distR="0">
            <wp:extent cx="429768" cy="333756"/>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5" cstate="print"/>
                    <a:stretch>
                      <a:fillRect/>
                    </a:stretch>
                  </pic:blipFill>
                  <pic:spPr>
                    <a:xfrm>
                      <a:off x="0" y="0"/>
                      <a:ext cx="429768" cy="333756"/>
                    </a:xfrm>
                    <a:prstGeom prst="rect">
                      <a:avLst/>
                    </a:prstGeom>
                  </pic:spPr>
                </pic:pic>
              </a:graphicData>
            </a:graphic>
          </wp:inline>
        </w:drawing>
      </w:r>
      <w:r>
        <w:rPr>
          <w:sz w:val="21"/>
        </w:rPr>
        <w:t>，</w:t>
      </w:r>
    </w:p>
    <w:p w:rsidR="0090467D" w:rsidRDefault="006E7E67">
      <w:pPr>
        <w:pStyle w:val="a3"/>
        <w:tabs>
          <w:tab w:val="left" w:pos="5923"/>
        </w:tabs>
        <w:spacing w:before="322" w:line="391" w:lineRule="auto"/>
        <w:ind w:left="1857" w:right="3108"/>
      </w:pPr>
      <w:r>
        <w:rPr>
          <w:noProof/>
          <w:lang w:val="en-US" w:bidi="ar-SA"/>
        </w:rPr>
        <w:drawing>
          <wp:anchor distT="0" distB="0" distL="0" distR="0" simplePos="0" relativeHeight="251668480" behindDoc="1" locked="0" layoutInCell="1" allowOverlap="1">
            <wp:simplePos x="0" y="0"/>
            <wp:positionH relativeFrom="page">
              <wp:posOffset>3429000</wp:posOffset>
            </wp:positionH>
            <wp:positionV relativeFrom="paragraph">
              <wp:posOffset>175513</wp:posOffset>
            </wp:positionV>
            <wp:extent cx="981455" cy="515112"/>
            <wp:effectExtent l="0" t="0" r="0" b="0"/>
            <wp:wrapNone/>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6" cstate="print"/>
                    <a:stretch>
                      <a:fillRect/>
                    </a:stretch>
                  </pic:blipFill>
                  <pic:spPr>
                    <a:xfrm>
                      <a:off x="0" y="0"/>
                      <a:ext cx="981455" cy="515112"/>
                    </a:xfrm>
                    <a:prstGeom prst="rect">
                      <a:avLst/>
                    </a:prstGeom>
                  </pic:spPr>
                </pic:pic>
              </a:graphicData>
            </a:graphic>
          </wp:anchor>
        </w:drawing>
      </w:r>
      <w:r>
        <w:rPr>
          <w:w w:val="95"/>
        </w:rPr>
        <w:t>全程的平均速度：</w:t>
      </w:r>
      <w:r>
        <w:rPr>
          <w:rFonts w:ascii="Times New Roman" w:eastAsia="Times New Roman"/>
          <w:w w:val="95"/>
        </w:rPr>
        <w:t>v</w:t>
      </w:r>
      <w:r>
        <w:rPr>
          <w:w w:val="95"/>
        </w:rPr>
        <w:t>＝</w:t>
      </w:r>
      <w:r>
        <w:rPr>
          <w:spacing w:val="-6"/>
          <w:w w:val="95"/>
        </w:rPr>
        <w:t xml:space="preserve"> </w:t>
      </w:r>
      <w:r>
        <w:rPr>
          <w:noProof/>
          <w:spacing w:val="2"/>
          <w:w w:val="99"/>
          <w:position w:val="-21"/>
          <w:lang w:val="en-US" w:bidi="ar-SA"/>
        </w:rPr>
        <w:drawing>
          <wp:inline distT="0" distB="0" distL="0" distR="0">
            <wp:extent cx="201168" cy="333756"/>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201168" cy="333756"/>
                    </a:xfrm>
                    <a:prstGeom prst="rect">
                      <a:avLst/>
                    </a:prstGeom>
                  </pic:spPr>
                </pic:pic>
              </a:graphicData>
            </a:graphic>
          </wp:inline>
        </w:drawing>
      </w:r>
      <w:r>
        <w:t>＝</w:t>
      </w:r>
      <w:r>
        <w:tab/>
      </w:r>
      <w:r>
        <w:t>＝</w:t>
      </w:r>
      <w:r>
        <w:rPr>
          <w:rFonts w:ascii="Times New Roman" w:eastAsia="Times New Roman"/>
        </w:rPr>
        <w:t>12m/s</w:t>
      </w:r>
      <w:r>
        <w:rPr>
          <w:spacing w:val="-17"/>
        </w:rPr>
        <w:t>。</w:t>
      </w:r>
      <w:r>
        <w:t>故答案为：</w:t>
      </w:r>
      <w:r>
        <w:rPr>
          <w:rFonts w:ascii="Times New Roman" w:eastAsia="Times New Roman"/>
        </w:rPr>
        <w:t>12</w:t>
      </w:r>
      <w:r>
        <w:t>。</w:t>
      </w:r>
    </w:p>
    <w:p w:rsidR="0090467D" w:rsidRDefault="0090467D">
      <w:pPr>
        <w:spacing w:line="391" w:lineRule="auto"/>
        <w:sectPr w:rsidR="0090467D">
          <w:pgSz w:w="11910" w:h="16840"/>
          <w:pgMar w:top="1080" w:right="920" w:bottom="280" w:left="1020" w:header="708" w:footer="708" w:gutter="0"/>
          <w:cols w:space="708"/>
        </w:sectPr>
      </w:pPr>
    </w:p>
    <w:p w:rsidR="0090467D" w:rsidRDefault="006E7E67">
      <w:pPr>
        <w:pStyle w:val="Heading2"/>
        <w:spacing w:before="172"/>
      </w:pPr>
      <w:r>
        <w:t>四、解答题（共</w:t>
      </w:r>
      <w:r>
        <w:t xml:space="preserve"> </w:t>
      </w:r>
      <w:r>
        <w:rPr>
          <w:rFonts w:ascii="Times New Roman" w:eastAsia="Times New Roman"/>
        </w:rPr>
        <w:t xml:space="preserve">4 </w:t>
      </w:r>
      <w:r>
        <w:t>小题）</w:t>
      </w:r>
    </w:p>
    <w:p w:rsidR="0090467D" w:rsidRDefault="0090467D">
      <w:pPr>
        <w:pStyle w:val="a3"/>
        <w:spacing w:before="10"/>
        <w:rPr>
          <w:rFonts w:ascii="黑体"/>
          <w:sz w:val="26"/>
        </w:rPr>
      </w:pPr>
    </w:p>
    <w:p w:rsidR="0090467D" w:rsidRDefault="006E7E67">
      <w:pPr>
        <w:pStyle w:val="a4"/>
        <w:numPr>
          <w:ilvl w:val="0"/>
          <w:numId w:val="7"/>
        </w:numPr>
        <w:tabs>
          <w:tab w:val="left" w:pos="378"/>
          <w:tab w:val="left" w:pos="1583"/>
        </w:tabs>
        <w:ind w:left="377" w:hanging="266"/>
        <w:rPr>
          <w:sz w:val="21"/>
        </w:rPr>
      </w:pPr>
      <w:r>
        <w:rPr>
          <w:sz w:val="21"/>
        </w:rPr>
        <w:t>【解答】</w:t>
      </w:r>
      <w:r>
        <w:rPr>
          <w:sz w:val="21"/>
        </w:rPr>
        <w:tab/>
      </w:r>
      <w:r>
        <w:rPr>
          <w:sz w:val="21"/>
        </w:rPr>
        <w:t>解：</w:t>
      </w:r>
    </w:p>
    <w:p w:rsidR="0090467D" w:rsidRDefault="006E7E67">
      <w:pPr>
        <w:pStyle w:val="a3"/>
        <w:tabs>
          <w:tab w:val="left" w:pos="5181"/>
        </w:tabs>
        <w:spacing w:before="45"/>
        <w:ind w:left="1857"/>
      </w:pPr>
      <w:r>
        <w:rPr>
          <w:position w:val="2"/>
        </w:rPr>
        <w:t>（</w:t>
      </w:r>
      <w:r>
        <w:rPr>
          <w:rFonts w:ascii="Times New Roman" w:eastAsia="Times New Roman"/>
          <w:position w:val="2"/>
        </w:rPr>
        <w:t>1</w:t>
      </w:r>
      <w:r>
        <w:rPr>
          <w:position w:val="2"/>
        </w:rPr>
        <w:t>）因为</w:t>
      </w:r>
      <w:r>
        <w:rPr>
          <w:spacing w:val="-55"/>
          <w:position w:val="2"/>
        </w:rPr>
        <w:t xml:space="preserve"> </w:t>
      </w:r>
      <w:r>
        <w:rPr>
          <w:rFonts w:ascii="Times New Roman" w:eastAsia="Times New Roman"/>
          <w:position w:val="2"/>
        </w:rPr>
        <w:t>v</w:t>
      </w:r>
      <w:r>
        <w:rPr>
          <w:rFonts w:ascii="Times New Roman" w:eastAsia="Times New Roman"/>
          <w:position w:val="2"/>
          <w:vertAlign w:val="subscript"/>
        </w:rPr>
        <w:t>A</w:t>
      </w:r>
      <w:r>
        <w:rPr>
          <w:position w:val="2"/>
        </w:rPr>
        <w:t>＝</w:t>
      </w:r>
      <w:r>
        <w:rPr>
          <w:rFonts w:ascii="Times New Roman" w:eastAsia="Times New Roman"/>
          <w:position w:val="2"/>
        </w:rPr>
        <w:t>100km/h</w:t>
      </w:r>
      <w:r>
        <w:rPr>
          <w:position w:val="2"/>
        </w:rPr>
        <w:t>＜</w:t>
      </w:r>
      <w:r>
        <w:rPr>
          <w:rFonts w:ascii="Times New Roman" w:eastAsia="Times New Roman"/>
          <w:position w:val="2"/>
        </w:rPr>
        <w:t>120km/h</w:t>
      </w:r>
      <w:r>
        <w:rPr>
          <w:rFonts w:ascii="Times New Roman" w:eastAsia="Times New Roman"/>
          <w:position w:val="2"/>
        </w:rPr>
        <w:tab/>
        <w:t>v</w:t>
      </w:r>
      <w:r>
        <w:rPr>
          <w:rFonts w:ascii="Times New Roman" w:eastAsia="Times New Roman"/>
          <w:position w:val="2"/>
          <w:vertAlign w:val="subscript"/>
        </w:rPr>
        <w:t>B</w:t>
      </w:r>
      <w:r>
        <w:rPr>
          <w:position w:val="2"/>
        </w:rPr>
        <w:t>＝</w:t>
      </w:r>
      <w:r>
        <w:rPr>
          <w:rFonts w:ascii="Times New Roman" w:eastAsia="Times New Roman"/>
          <w:position w:val="2"/>
        </w:rPr>
        <w:t>110km/h</w:t>
      </w:r>
      <w:r>
        <w:rPr>
          <w:position w:val="2"/>
        </w:rPr>
        <w:t>＜</w:t>
      </w:r>
      <w:r>
        <w:rPr>
          <w:rFonts w:ascii="Times New Roman" w:eastAsia="Times New Roman"/>
          <w:position w:val="2"/>
        </w:rPr>
        <w:t>120km/h</w:t>
      </w:r>
      <w:r>
        <w:rPr>
          <w:position w:val="2"/>
        </w:rPr>
        <w:t>，所以不会被判为超速。</w:t>
      </w:r>
    </w:p>
    <w:p w:rsidR="0090467D" w:rsidRDefault="006E7E67">
      <w:pPr>
        <w:pStyle w:val="a3"/>
        <w:spacing w:before="42"/>
        <w:ind w:left="1857"/>
      </w:pPr>
      <w:r>
        <w:t>（</w:t>
      </w:r>
      <w:r>
        <w:rPr>
          <w:rFonts w:ascii="Times New Roman" w:eastAsia="Times New Roman"/>
        </w:rPr>
        <w:t>2</w:t>
      </w:r>
      <w:r>
        <w:t>）由图可知，轿车的行驶时间</w:t>
      </w:r>
      <w:r>
        <w:t xml:space="preserve"> </w:t>
      </w:r>
      <w:r>
        <w:rPr>
          <w:rFonts w:ascii="Times New Roman" w:eastAsia="Times New Roman"/>
        </w:rPr>
        <w:t>t</w:t>
      </w:r>
      <w:r>
        <w:t>＝</w:t>
      </w:r>
      <w:r>
        <w:rPr>
          <w:rFonts w:ascii="Times New Roman" w:eastAsia="Times New Roman"/>
        </w:rPr>
        <w:t>10</w:t>
      </w:r>
      <w:r>
        <w:t>：</w:t>
      </w:r>
      <w:r>
        <w:rPr>
          <w:rFonts w:ascii="Times New Roman" w:eastAsia="Times New Roman"/>
        </w:rPr>
        <w:t>43</w:t>
      </w:r>
      <w:r>
        <w:t>﹣</w:t>
      </w:r>
      <w:r>
        <w:rPr>
          <w:rFonts w:ascii="Times New Roman" w:eastAsia="Times New Roman"/>
        </w:rPr>
        <w:t>10</w:t>
      </w:r>
      <w:r>
        <w:t>：</w:t>
      </w:r>
      <w:r>
        <w:rPr>
          <w:rFonts w:ascii="Times New Roman" w:eastAsia="Times New Roman"/>
        </w:rPr>
        <w:t>31</w:t>
      </w:r>
      <w:r>
        <w:t>＝</w:t>
      </w:r>
      <w:r>
        <w:rPr>
          <w:rFonts w:ascii="Times New Roman" w:eastAsia="Times New Roman"/>
        </w:rPr>
        <w:t>12min</w:t>
      </w:r>
      <w:r>
        <w:t>＝</w:t>
      </w:r>
      <w:r>
        <w:rPr>
          <w:rFonts w:ascii="Times New Roman" w:eastAsia="Times New Roman"/>
        </w:rPr>
        <w:t>0.2h</w:t>
      </w:r>
      <w:r>
        <w:t>，</w:t>
      </w:r>
    </w:p>
    <w:p w:rsidR="0090467D" w:rsidRDefault="006E7E67">
      <w:pPr>
        <w:pStyle w:val="a3"/>
        <w:spacing w:before="77"/>
        <w:ind w:left="1857"/>
      </w:pPr>
      <w:r>
        <w:t>轿车的平均速度</w:t>
      </w:r>
      <w:r>
        <w:rPr>
          <w:spacing w:val="-59"/>
        </w:rPr>
        <w:t xml:space="preserve"> </w:t>
      </w:r>
      <w:r>
        <w:rPr>
          <w:rFonts w:ascii="Times New Roman" w:eastAsia="Times New Roman"/>
        </w:rPr>
        <w:t>v</w:t>
      </w:r>
      <w:r>
        <w:t>＝</w:t>
      </w:r>
      <w:r>
        <w:rPr>
          <w:noProof/>
          <w:spacing w:val="-1"/>
          <w:w w:val="99"/>
          <w:position w:val="-21"/>
          <w:lang w:val="en-US" w:bidi="ar-SA"/>
        </w:rPr>
        <w:drawing>
          <wp:inline distT="0" distB="0" distL="0" distR="0">
            <wp:extent cx="123443" cy="333755"/>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123443" cy="333755"/>
                    </a:xfrm>
                    <a:prstGeom prst="rect">
                      <a:avLst/>
                    </a:prstGeom>
                  </pic:spPr>
                </pic:pic>
              </a:graphicData>
            </a:graphic>
          </wp:inline>
        </w:drawing>
      </w:r>
      <w:r>
        <w:t>＝</w:t>
      </w:r>
      <w:r>
        <w:rPr>
          <w:spacing w:val="-104"/>
        </w:rPr>
        <w:t xml:space="preserve"> </w:t>
      </w:r>
      <w:r>
        <w:rPr>
          <w:noProof/>
          <w:spacing w:val="2"/>
          <w:w w:val="99"/>
          <w:position w:val="-21"/>
          <w:lang w:val="en-US" w:bidi="ar-SA"/>
        </w:rPr>
        <w:drawing>
          <wp:inline distT="0" distB="0" distL="0" distR="0">
            <wp:extent cx="352044" cy="333755"/>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352044" cy="333755"/>
                    </a:xfrm>
                    <a:prstGeom prst="rect">
                      <a:avLst/>
                    </a:prstGeom>
                  </pic:spPr>
                </pic:pic>
              </a:graphicData>
            </a:graphic>
          </wp:inline>
        </w:drawing>
      </w:r>
      <w:r>
        <w:t>＝</w:t>
      </w:r>
      <w:r>
        <w:rPr>
          <w:rFonts w:ascii="Times New Roman" w:eastAsia="Times New Roman"/>
        </w:rPr>
        <w:t>150km/h</w:t>
      </w:r>
      <w:r>
        <w:t>＞</w:t>
      </w:r>
      <w:r>
        <w:rPr>
          <w:rFonts w:ascii="Times New Roman" w:eastAsia="Times New Roman"/>
        </w:rPr>
        <w:t>120km/h</w:t>
      </w:r>
      <w:r>
        <w:t>，该轿车超速。</w:t>
      </w:r>
    </w:p>
    <w:p w:rsidR="0090467D" w:rsidRDefault="006E7E67">
      <w:pPr>
        <w:pStyle w:val="a3"/>
        <w:spacing w:before="77" w:line="283" w:lineRule="auto"/>
        <w:ind w:left="1857" w:right="4014"/>
      </w:pPr>
      <w:r>
        <w:rPr>
          <w:w w:val="95"/>
        </w:rPr>
        <w:t>（</w:t>
      </w:r>
      <w:r>
        <w:rPr>
          <w:rFonts w:ascii="Times New Roman" w:eastAsia="Times New Roman"/>
          <w:w w:val="95"/>
        </w:rPr>
        <w:t>3</w:t>
      </w:r>
      <w:r>
        <w:rPr>
          <w:w w:val="95"/>
        </w:rPr>
        <w:t>）为了您和家人的幸福，请勿超速行驶。</w:t>
      </w:r>
      <w:r>
        <w:t>答：</w:t>
      </w:r>
    </w:p>
    <w:p w:rsidR="0090467D" w:rsidRDefault="006E7E67">
      <w:pPr>
        <w:pStyle w:val="a4"/>
        <w:numPr>
          <w:ilvl w:val="0"/>
          <w:numId w:val="6"/>
        </w:numPr>
        <w:tabs>
          <w:tab w:val="left" w:pos="2382"/>
        </w:tabs>
        <w:spacing w:line="265" w:lineRule="exact"/>
        <w:rPr>
          <w:sz w:val="21"/>
        </w:rPr>
      </w:pPr>
      <w:r>
        <w:rPr>
          <w:spacing w:val="-7"/>
          <w:sz w:val="21"/>
        </w:rPr>
        <w:t>该轿车通过监测点</w:t>
      </w:r>
      <w:r>
        <w:rPr>
          <w:spacing w:val="-7"/>
          <w:sz w:val="21"/>
        </w:rPr>
        <w:t xml:space="preserve"> </w:t>
      </w:r>
      <w:r>
        <w:rPr>
          <w:rFonts w:ascii="Times New Roman" w:eastAsia="Times New Roman"/>
          <w:sz w:val="21"/>
        </w:rPr>
        <w:t>A</w:t>
      </w:r>
      <w:r>
        <w:rPr>
          <w:sz w:val="21"/>
        </w:rPr>
        <w:t>、</w:t>
      </w:r>
      <w:r>
        <w:rPr>
          <w:rFonts w:ascii="Times New Roman" w:eastAsia="Times New Roman"/>
          <w:sz w:val="21"/>
        </w:rPr>
        <w:t xml:space="preserve">B </w:t>
      </w:r>
      <w:r>
        <w:rPr>
          <w:sz w:val="21"/>
        </w:rPr>
        <w:t>时不会判为超速。</w:t>
      </w:r>
    </w:p>
    <w:p w:rsidR="0090467D" w:rsidRDefault="006E7E67">
      <w:pPr>
        <w:pStyle w:val="a4"/>
        <w:numPr>
          <w:ilvl w:val="0"/>
          <w:numId w:val="6"/>
        </w:numPr>
        <w:tabs>
          <w:tab w:val="left" w:pos="2382"/>
        </w:tabs>
        <w:spacing w:before="47"/>
        <w:rPr>
          <w:sz w:val="21"/>
        </w:rPr>
      </w:pPr>
      <w:r>
        <w:rPr>
          <w:spacing w:val="-10"/>
          <w:w w:val="99"/>
          <w:sz w:val="21"/>
        </w:rPr>
        <w:t>采用</w:t>
      </w:r>
      <w:r>
        <w:rPr>
          <w:spacing w:val="-10"/>
          <w:w w:val="99"/>
          <w:sz w:val="21"/>
        </w:rPr>
        <w:t>“</w:t>
      </w:r>
      <w:r>
        <w:rPr>
          <w:spacing w:val="-10"/>
          <w:w w:val="99"/>
          <w:sz w:val="21"/>
        </w:rPr>
        <w:t>区间测速</w:t>
      </w:r>
      <w:r>
        <w:rPr>
          <w:spacing w:val="-10"/>
          <w:w w:val="99"/>
          <w:sz w:val="21"/>
        </w:rPr>
        <w:t>”</w:t>
      </w:r>
      <w:r>
        <w:rPr>
          <w:spacing w:val="-10"/>
          <w:w w:val="99"/>
          <w:sz w:val="21"/>
        </w:rPr>
        <w:t>，这辆轿车会被判为超速。</w:t>
      </w:r>
    </w:p>
    <w:p w:rsidR="0090467D" w:rsidRDefault="006E7E67">
      <w:pPr>
        <w:pStyle w:val="a4"/>
        <w:numPr>
          <w:ilvl w:val="0"/>
          <w:numId w:val="6"/>
        </w:numPr>
        <w:tabs>
          <w:tab w:val="left" w:pos="2382"/>
        </w:tabs>
        <w:spacing w:before="48"/>
        <w:rPr>
          <w:sz w:val="21"/>
        </w:rPr>
      </w:pPr>
      <w:r>
        <w:rPr>
          <w:sz w:val="21"/>
        </w:rPr>
        <w:t>为了您和家人的幸福，请勿超速行驶。</w:t>
      </w:r>
    </w:p>
    <w:p w:rsidR="0090467D" w:rsidRDefault="0090467D">
      <w:pPr>
        <w:pStyle w:val="a3"/>
        <w:spacing w:before="3"/>
        <w:rPr>
          <w:sz w:val="28"/>
        </w:rPr>
      </w:pPr>
    </w:p>
    <w:p w:rsidR="0090467D" w:rsidRDefault="006E7E67">
      <w:pPr>
        <w:pStyle w:val="a4"/>
        <w:numPr>
          <w:ilvl w:val="0"/>
          <w:numId w:val="7"/>
        </w:numPr>
        <w:tabs>
          <w:tab w:val="left" w:pos="378"/>
          <w:tab w:val="left" w:pos="1583"/>
        </w:tabs>
        <w:ind w:left="377" w:hanging="266"/>
        <w:rPr>
          <w:sz w:val="21"/>
        </w:rPr>
      </w:pPr>
      <w:r>
        <w:rPr>
          <w:sz w:val="21"/>
        </w:rPr>
        <w:t>【解答】</w:t>
      </w:r>
      <w:r>
        <w:rPr>
          <w:sz w:val="21"/>
        </w:rPr>
        <w:tab/>
      </w:r>
      <w:r>
        <w:rPr>
          <w:sz w:val="21"/>
        </w:rPr>
        <w:t>解：超声波从海面到海底用的时间：</w:t>
      </w:r>
    </w:p>
    <w:p w:rsidR="0090467D" w:rsidRDefault="006E7E67">
      <w:pPr>
        <w:pStyle w:val="a3"/>
        <w:spacing w:before="77"/>
        <w:ind w:left="1857"/>
      </w:pPr>
      <w:r>
        <w:rPr>
          <w:rFonts w:ascii="Times New Roman" w:eastAsia="Times New Roman" w:hAnsi="Times New Roman"/>
          <w:spacing w:val="-1"/>
          <w:w w:val="95"/>
        </w:rPr>
        <w:t>t</w:t>
      </w:r>
      <w:r>
        <w:rPr>
          <w:spacing w:val="-1"/>
          <w:w w:val="95"/>
        </w:rPr>
        <w:t>＝</w:t>
      </w:r>
      <w:r>
        <w:rPr>
          <w:spacing w:val="-88"/>
          <w:w w:val="95"/>
        </w:rPr>
        <w:t xml:space="preserve"> </w:t>
      </w:r>
      <w:r>
        <w:rPr>
          <w:noProof/>
          <w:spacing w:val="-1"/>
          <w:w w:val="99"/>
          <w:position w:val="-21"/>
          <w:lang w:val="en-US" w:bidi="ar-SA"/>
        </w:rPr>
        <w:drawing>
          <wp:inline distT="0" distB="0" distL="0" distR="0">
            <wp:extent cx="123443" cy="333755"/>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123443" cy="333755"/>
                    </a:xfrm>
                    <a:prstGeom prst="rect">
                      <a:avLst/>
                    </a:prstGeom>
                  </pic:spPr>
                </pic:pic>
              </a:graphicData>
            </a:graphic>
          </wp:inline>
        </w:drawing>
      </w:r>
      <w:r>
        <w:t>×</w:t>
      </w:r>
      <w:r>
        <w:rPr>
          <w:rFonts w:ascii="Times New Roman" w:eastAsia="Times New Roman" w:hAnsi="Times New Roman"/>
        </w:rPr>
        <w:t>2.8s</w:t>
      </w:r>
      <w:r>
        <w:t>＝</w:t>
      </w:r>
      <w:r>
        <w:rPr>
          <w:rFonts w:ascii="Times New Roman" w:eastAsia="Times New Roman" w:hAnsi="Times New Roman"/>
        </w:rPr>
        <w:t>1.4s</w:t>
      </w:r>
      <w:r>
        <w:t>，</w:t>
      </w:r>
    </w:p>
    <w:p w:rsidR="0090467D" w:rsidRDefault="006E7E67">
      <w:pPr>
        <w:pStyle w:val="a3"/>
        <w:spacing w:before="108" w:line="278" w:lineRule="auto"/>
        <w:ind w:left="1857" w:right="4952"/>
      </w:pPr>
      <w:r>
        <w:t>由</w:t>
      </w:r>
      <w:r>
        <w:rPr>
          <w:spacing w:val="-56"/>
        </w:rPr>
        <w:t xml:space="preserve"> </w:t>
      </w:r>
      <w:r>
        <w:rPr>
          <w:rFonts w:ascii="Times New Roman" w:eastAsia="Times New Roman" w:hAnsi="Times New Roman"/>
        </w:rPr>
        <w:t>v</w:t>
      </w:r>
      <w:r>
        <w:t>＝</w:t>
      </w:r>
      <w:r>
        <w:rPr>
          <w:noProof/>
          <w:spacing w:val="-1"/>
          <w:w w:val="99"/>
          <w:position w:val="-21"/>
          <w:lang w:val="en-US" w:bidi="ar-SA"/>
        </w:rPr>
        <w:drawing>
          <wp:inline distT="0" distB="0" distL="0" distR="0">
            <wp:extent cx="123443" cy="333756"/>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123443" cy="333756"/>
                    </a:xfrm>
                    <a:prstGeom prst="rect">
                      <a:avLst/>
                    </a:prstGeom>
                  </pic:spPr>
                </pic:pic>
              </a:graphicData>
            </a:graphic>
          </wp:inline>
        </w:drawing>
      </w:r>
      <w:r>
        <w:t>可得，该处海水的深度：</w:t>
      </w:r>
      <w:r>
        <w:t xml:space="preserve"> </w:t>
      </w:r>
      <w:r>
        <w:rPr>
          <w:rFonts w:ascii="Times New Roman" w:eastAsia="Times New Roman" w:hAnsi="Times New Roman"/>
        </w:rPr>
        <w:t>s</w:t>
      </w:r>
      <w:r>
        <w:t>＝</w:t>
      </w:r>
      <w:r>
        <w:rPr>
          <w:rFonts w:ascii="Times New Roman" w:eastAsia="Times New Roman" w:hAnsi="Times New Roman"/>
        </w:rPr>
        <w:t>vt</w:t>
      </w:r>
      <w:r>
        <w:t>＝</w:t>
      </w:r>
      <w:r>
        <w:rPr>
          <w:rFonts w:ascii="Times New Roman" w:eastAsia="Times New Roman" w:hAnsi="Times New Roman"/>
        </w:rPr>
        <w:t>1500m/s</w:t>
      </w:r>
      <w:r>
        <w:t>×</w:t>
      </w:r>
      <w:r>
        <w:rPr>
          <w:rFonts w:ascii="Times New Roman" w:eastAsia="Times New Roman" w:hAnsi="Times New Roman"/>
        </w:rPr>
        <w:t>1.4s</w:t>
      </w:r>
      <w:r>
        <w:t>＝</w:t>
      </w:r>
      <w:r>
        <w:rPr>
          <w:rFonts w:ascii="Times New Roman" w:eastAsia="Times New Roman" w:hAnsi="Times New Roman"/>
        </w:rPr>
        <w:t xml:space="preserve">2100m </w:t>
      </w:r>
      <w:r>
        <w:t>。</w:t>
      </w:r>
      <w:r>
        <w:t xml:space="preserve"> </w:t>
      </w:r>
      <w:r>
        <w:rPr>
          <w:spacing w:val="-5"/>
        </w:rPr>
        <w:t>答：海洋中该处的深度是</w:t>
      </w:r>
      <w:r>
        <w:rPr>
          <w:spacing w:val="-5"/>
        </w:rPr>
        <w:t xml:space="preserve"> </w:t>
      </w:r>
      <w:r>
        <w:rPr>
          <w:rFonts w:ascii="Times New Roman" w:eastAsia="Times New Roman" w:hAnsi="Times New Roman"/>
        </w:rPr>
        <w:t>2100m</w:t>
      </w:r>
      <w:r>
        <w:t>。</w:t>
      </w:r>
    </w:p>
    <w:p w:rsidR="0090467D" w:rsidRDefault="0090467D">
      <w:pPr>
        <w:pStyle w:val="a3"/>
        <w:spacing w:before="6"/>
        <w:rPr>
          <w:sz w:val="24"/>
        </w:rPr>
      </w:pPr>
    </w:p>
    <w:p w:rsidR="0090467D" w:rsidRDefault="006E7E67">
      <w:pPr>
        <w:pStyle w:val="a4"/>
        <w:numPr>
          <w:ilvl w:val="0"/>
          <w:numId w:val="7"/>
        </w:numPr>
        <w:tabs>
          <w:tab w:val="left" w:pos="378"/>
          <w:tab w:val="left" w:pos="1583"/>
        </w:tabs>
        <w:spacing w:before="1" w:line="280" w:lineRule="auto"/>
        <w:ind w:left="1583" w:right="104" w:hanging="1472"/>
        <w:rPr>
          <w:sz w:val="21"/>
        </w:rPr>
      </w:pPr>
      <w:r>
        <w:rPr>
          <w:sz w:val="21"/>
        </w:rPr>
        <w:t>【解答】</w:t>
      </w:r>
      <w:r>
        <w:rPr>
          <w:sz w:val="21"/>
        </w:rPr>
        <w:tab/>
      </w:r>
      <w:r>
        <w:rPr>
          <w:sz w:val="21"/>
        </w:rPr>
        <w:t>答</w:t>
      </w:r>
      <w:r>
        <w:rPr>
          <w:spacing w:val="-13"/>
          <w:sz w:val="21"/>
        </w:rPr>
        <w:t>：</w:t>
      </w:r>
      <w:r>
        <w:rPr>
          <w:sz w:val="21"/>
        </w:rPr>
        <w:t>从冰箱冷冻室拿出的冻鱼温</w:t>
      </w:r>
      <w:r>
        <w:rPr>
          <w:spacing w:val="-15"/>
          <w:sz w:val="21"/>
        </w:rPr>
        <w:t>度</w:t>
      </w:r>
      <w:r>
        <w:rPr>
          <w:sz w:val="21"/>
        </w:rPr>
        <w:t>（远</w:t>
      </w:r>
      <w:r>
        <w:rPr>
          <w:spacing w:val="-13"/>
          <w:sz w:val="21"/>
        </w:rPr>
        <w:t>）</w:t>
      </w:r>
      <w:r>
        <w:rPr>
          <w:sz w:val="21"/>
        </w:rPr>
        <w:t>低于</w:t>
      </w:r>
      <w:r>
        <w:rPr>
          <w:spacing w:val="-70"/>
          <w:sz w:val="21"/>
        </w:rPr>
        <w:t xml:space="preserve"> </w:t>
      </w:r>
      <w:r>
        <w:rPr>
          <w:rFonts w:ascii="Times New Roman" w:eastAsia="Times New Roman" w:hAnsi="Times New Roman"/>
          <w:spacing w:val="-4"/>
          <w:sz w:val="21"/>
        </w:rPr>
        <w:t>0</w:t>
      </w:r>
      <w:r>
        <w:rPr>
          <w:spacing w:val="-4"/>
          <w:sz w:val="21"/>
        </w:rPr>
        <w:t>℃</w:t>
      </w:r>
      <w:r>
        <w:rPr>
          <w:spacing w:val="-4"/>
          <w:sz w:val="21"/>
        </w:rPr>
        <w:t>，</w:t>
      </w:r>
      <w:r>
        <w:rPr>
          <w:sz w:val="21"/>
        </w:rPr>
        <w:t>放到水中后水放热降温</w:t>
      </w:r>
      <w:r>
        <w:rPr>
          <w:spacing w:val="-15"/>
          <w:sz w:val="21"/>
        </w:rPr>
        <w:t>，</w:t>
      </w:r>
      <w:r>
        <w:rPr>
          <w:sz w:val="21"/>
        </w:rPr>
        <w:t>鱼吸热升温；</w:t>
      </w:r>
      <w:r>
        <w:rPr>
          <w:sz w:val="21"/>
        </w:rPr>
        <w:t xml:space="preserve"> </w:t>
      </w:r>
      <w:r>
        <w:rPr>
          <w:sz w:val="21"/>
        </w:rPr>
        <w:t>与鱼接触的水温度达到</w:t>
      </w:r>
      <w:r>
        <w:rPr>
          <w:spacing w:val="-64"/>
          <w:sz w:val="21"/>
        </w:rPr>
        <w:t xml:space="preserve"> </w:t>
      </w:r>
      <w:r>
        <w:rPr>
          <w:rFonts w:ascii="Times New Roman" w:eastAsia="Times New Roman" w:hAnsi="Times New Roman"/>
          <w:sz w:val="21"/>
        </w:rPr>
        <w:t>0</w:t>
      </w:r>
      <w:r>
        <w:rPr>
          <w:sz w:val="21"/>
        </w:rPr>
        <w:t>℃</w:t>
      </w:r>
      <w:r>
        <w:rPr>
          <w:sz w:val="21"/>
        </w:rPr>
        <w:t>时</w:t>
      </w:r>
      <w:r>
        <w:rPr>
          <w:spacing w:val="-8"/>
          <w:sz w:val="21"/>
        </w:rPr>
        <w:t>，</w:t>
      </w:r>
      <w:r>
        <w:rPr>
          <w:sz w:val="21"/>
        </w:rPr>
        <w:t>鱼的温度仍低于</w:t>
      </w:r>
      <w:r>
        <w:rPr>
          <w:spacing w:val="-61"/>
          <w:sz w:val="21"/>
        </w:rPr>
        <w:t xml:space="preserve"> </w:t>
      </w:r>
      <w:r>
        <w:rPr>
          <w:rFonts w:ascii="Times New Roman" w:eastAsia="Times New Roman" w:hAnsi="Times New Roman"/>
          <w:sz w:val="21"/>
        </w:rPr>
        <w:t>0</w:t>
      </w:r>
      <w:r>
        <w:rPr>
          <w:sz w:val="21"/>
        </w:rPr>
        <w:t>℃</w:t>
      </w:r>
      <w:r>
        <w:rPr>
          <w:sz w:val="21"/>
        </w:rPr>
        <w:t>，水放热凝固成冰</w:t>
      </w:r>
      <w:r>
        <w:rPr>
          <w:spacing w:val="-5"/>
          <w:sz w:val="21"/>
        </w:rPr>
        <w:t>；</w:t>
      </w:r>
      <w:r>
        <w:rPr>
          <w:sz w:val="21"/>
        </w:rPr>
        <w:t>鱼继续吸热升温，</w:t>
      </w:r>
      <w:r>
        <w:rPr>
          <w:sz w:val="21"/>
        </w:rPr>
        <w:t xml:space="preserve"> </w:t>
      </w:r>
      <w:r>
        <w:rPr>
          <w:sz w:val="21"/>
        </w:rPr>
        <w:t>与鱼接触的冰放热降温</w:t>
      </w:r>
      <w:r>
        <w:rPr>
          <w:spacing w:val="-5"/>
          <w:sz w:val="21"/>
        </w:rPr>
        <w:t>，</w:t>
      </w:r>
      <w:r>
        <w:rPr>
          <w:sz w:val="21"/>
        </w:rPr>
        <w:t>与冰接触的水放热凝固</w:t>
      </w:r>
      <w:r>
        <w:rPr>
          <w:spacing w:val="-3"/>
          <w:sz w:val="21"/>
        </w:rPr>
        <w:t>，</w:t>
      </w:r>
      <w:r>
        <w:rPr>
          <w:sz w:val="21"/>
        </w:rPr>
        <w:t>如此往复</w:t>
      </w:r>
      <w:r>
        <w:rPr>
          <w:spacing w:val="-6"/>
          <w:sz w:val="21"/>
        </w:rPr>
        <w:t>，</w:t>
      </w:r>
      <w:r>
        <w:rPr>
          <w:sz w:val="21"/>
        </w:rPr>
        <w:t>直至鱼完全解冻</w:t>
      </w:r>
      <w:r>
        <w:rPr>
          <w:spacing w:val="-5"/>
          <w:sz w:val="21"/>
        </w:rPr>
        <w:t>，</w:t>
      </w:r>
      <w:r>
        <w:rPr>
          <w:sz w:val="21"/>
        </w:rPr>
        <w:t>冰达到最厚。</w:t>
      </w:r>
    </w:p>
    <w:p w:rsidR="0090467D" w:rsidRDefault="0090467D">
      <w:pPr>
        <w:pStyle w:val="a3"/>
        <w:spacing w:before="11"/>
        <w:rPr>
          <w:sz w:val="24"/>
        </w:rPr>
      </w:pPr>
    </w:p>
    <w:p w:rsidR="0090467D" w:rsidRDefault="006E7E67">
      <w:pPr>
        <w:pStyle w:val="a3"/>
        <w:tabs>
          <w:tab w:val="left" w:pos="1583"/>
        </w:tabs>
        <w:ind w:left="112"/>
        <w:rPr>
          <w:rFonts w:ascii="Times New Roman" w:eastAsia="Times New Roman" w:hAnsi="Times New Roman"/>
        </w:rPr>
      </w:pPr>
      <w:r>
        <w:rPr>
          <w:noProof/>
          <w:lang w:val="en-US" w:bidi="ar-SA"/>
        </w:rPr>
        <w:drawing>
          <wp:anchor distT="0" distB="0" distL="0" distR="0" simplePos="0" relativeHeight="251669504" behindDoc="1" locked="0" layoutInCell="1" allowOverlap="1">
            <wp:simplePos x="0" y="0"/>
            <wp:positionH relativeFrom="page">
              <wp:posOffset>1959864</wp:posOffset>
            </wp:positionH>
            <wp:positionV relativeFrom="paragraph">
              <wp:posOffset>268871</wp:posOffset>
            </wp:positionV>
            <wp:extent cx="1372735" cy="438912"/>
            <wp:effectExtent l="0" t="0" r="0" b="0"/>
            <wp:wrapNone/>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32" cstate="print"/>
                    <a:stretch>
                      <a:fillRect/>
                    </a:stretch>
                  </pic:blipFill>
                  <pic:spPr>
                    <a:xfrm>
                      <a:off x="0" y="0"/>
                      <a:ext cx="1372735" cy="438912"/>
                    </a:xfrm>
                    <a:prstGeom prst="rect">
                      <a:avLst/>
                    </a:prstGeom>
                  </pic:spPr>
                </pic:pic>
              </a:graphicData>
            </a:graphic>
          </wp:anchor>
        </w:drawing>
      </w:r>
      <w:r>
        <w:rPr>
          <w:rFonts w:ascii="Times New Roman" w:eastAsia="Times New Roman" w:hAnsi="Times New Roman"/>
          <w:spacing w:val="1"/>
          <w:w w:val="99"/>
          <w:position w:val="2"/>
        </w:rPr>
        <w:t>22</w:t>
      </w:r>
      <w:r>
        <w:rPr>
          <w:rFonts w:ascii="Times New Roman" w:eastAsia="Times New Roman" w:hAnsi="Times New Roman"/>
          <w:w w:val="99"/>
          <w:position w:val="2"/>
        </w:rPr>
        <w:t>.</w:t>
      </w:r>
      <w:r>
        <w:rPr>
          <w:spacing w:val="-1"/>
          <w:w w:val="99"/>
          <w:position w:val="2"/>
        </w:rPr>
        <w:t>【</w:t>
      </w:r>
      <w:r>
        <w:rPr>
          <w:spacing w:val="2"/>
          <w:w w:val="99"/>
          <w:position w:val="2"/>
        </w:rPr>
        <w:t>解</w:t>
      </w:r>
      <w:r>
        <w:rPr>
          <w:spacing w:val="-1"/>
          <w:w w:val="99"/>
          <w:position w:val="2"/>
        </w:rPr>
        <w:t>答</w:t>
      </w:r>
      <w:r>
        <w:rPr>
          <w:w w:val="99"/>
          <w:position w:val="2"/>
        </w:rPr>
        <w:t>】</w:t>
      </w:r>
      <w:r>
        <w:rPr>
          <w:position w:val="2"/>
        </w:rPr>
        <w:tab/>
      </w:r>
      <w:r>
        <w:rPr>
          <w:spacing w:val="-1"/>
          <w:w w:val="99"/>
          <w:position w:val="2"/>
        </w:rPr>
        <w:t>解</w:t>
      </w:r>
      <w:r>
        <w:rPr>
          <w:spacing w:val="-104"/>
          <w:w w:val="99"/>
          <w:position w:val="2"/>
        </w:rPr>
        <w:t>：</w:t>
      </w:r>
      <w:r>
        <w:rPr>
          <w:spacing w:val="2"/>
          <w:w w:val="99"/>
          <w:position w:val="2"/>
        </w:rPr>
        <w:t>（</w:t>
      </w:r>
      <w:r>
        <w:rPr>
          <w:rFonts w:ascii="Times New Roman" w:eastAsia="Times New Roman" w:hAnsi="Times New Roman"/>
          <w:spacing w:val="-2"/>
          <w:w w:val="99"/>
          <w:position w:val="2"/>
        </w:rPr>
        <w:t>1</w:t>
      </w:r>
      <w:r>
        <w:rPr>
          <w:spacing w:val="2"/>
          <w:w w:val="99"/>
          <w:position w:val="2"/>
        </w:rPr>
        <w:t>）</w:t>
      </w:r>
      <w:r>
        <w:rPr>
          <w:spacing w:val="-1"/>
          <w:w w:val="99"/>
          <w:position w:val="2"/>
        </w:rPr>
        <w:t>∵</w:t>
      </w:r>
      <w:r>
        <w:rPr>
          <w:rFonts w:ascii="Times New Roman" w:eastAsia="Times New Roman" w:hAnsi="Times New Roman"/>
          <w:spacing w:val="1"/>
          <w:w w:val="99"/>
          <w:position w:val="2"/>
        </w:rPr>
        <w:t>S</w:t>
      </w:r>
      <w:r>
        <w:rPr>
          <w:rFonts w:ascii="Times New Roman" w:eastAsia="Times New Roman" w:hAnsi="Times New Roman"/>
          <w:spacing w:val="-2"/>
          <w:w w:val="104"/>
          <w:position w:val="2"/>
          <w:vertAlign w:val="subscript"/>
        </w:rPr>
        <w:t>1</w:t>
      </w:r>
      <w:r>
        <w:rPr>
          <w:spacing w:val="2"/>
          <w:w w:val="99"/>
          <w:position w:val="2"/>
        </w:rPr>
        <w:t>＝</w:t>
      </w:r>
      <w:r>
        <w:rPr>
          <w:rFonts w:ascii="Times New Roman" w:eastAsia="Times New Roman" w:hAnsi="Times New Roman"/>
          <w:spacing w:val="1"/>
          <w:w w:val="99"/>
          <w:position w:val="2"/>
        </w:rPr>
        <w:t>15</w:t>
      </w:r>
      <w:r>
        <w:rPr>
          <w:rFonts w:ascii="Times New Roman" w:eastAsia="Times New Roman" w:hAnsi="Times New Roman"/>
          <w:spacing w:val="-2"/>
          <w:w w:val="99"/>
          <w:position w:val="2"/>
        </w:rPr>
        <w:t>7</w:t>
      </w:r>
      <w:r>
        <w:rPr>
          <w:rFonts w:ascii="Times New Roman" w:eastAsia="Times New Roman" w:hAnsi="Times New Roman"/>
          <w:spacing w:val="1"/>
          <w:w w:val="99"/>
          <w:position w:val="2"/>
        </w:rPr>
        <w:t>0</w:t>
      </w:r>
      <w:r>
        <w:rPr>
          <w:rFonts w:ascii="Times New Roman" w:eastAsia="Times New Roman" w:hAnsi="Times New Roman"/>
          <w:spacing w:val="-2"/>
          <w:w w:val="99"/>
          <w:position w:val="2"/>
        </w:rPr>
        <w:t>m</w:t>
      </w:r>
      <w:r>
        <w:rPr>
          <w:rFonts w:ascii="Times New Roman" w:eastAsia="Times New Roman" w:hAnsi="Times New Roman"/>
          <w:spacing w:val="2"/>
          <w:w w:val="99"/>
          <w:position w:val="2"/>
        </w:rPr>
        <w:t>+</w:t>
      </w:r>
      <w:r>
        <w:rPr>
          <w:rFonts w:ascii="Times New Roman" w:eastAsia="Times New Roman" w:hAnsi="Times New Roman"/>
          <w:spacing w:val="-4"/>
          <w:w w:val="99"/>
          <w:position w:val="2"/>
        </w:rPr>
        <w:t>1</w:t>
      </w:r>
      <w:r>
        <w:rPr>
          <w:rFonts w:ascii="Times New Roman" w:eastAsia="Times New Roman" w:hAnsi="Times New Roman"/>
          <w:spacing w:val="-2"/>
          <w:w w:val="99"/>
          <w:position w:val="2"/>
        </w:rPr>
        <w:t>1</w:t>
      </w:r>
      <w:r>
        <w:rPr>
          <w:rFonts w:ascii="Times New Roman" w:eastAsia="Times New Roman" w:hAnsi="Times New Roman"/>
          <w:spacing w:val="1"/>
          <w:w w:val="99"/>
          <w:position w:val="2"/>
        </w:rPr>
        <w:t>0</w:t>
      </w:r>
      <w:r>
        <w:rPr>
          <w:rFonts w:ascii="Times New Roman" w:eastAsia="Times New Roman" w:hAnsi="Times New Roman"/>
          <w:spacing w:val="-2"/>
          <w:w w:val="99"/>
          <w:position w:val="2"/>
        </w:rPr>
        <w:t>m</w:t>
      </w:r>
      <w:r>
        <w:rPr>
          <w:spacing w:val="2"/>
          <w:w w:val="99"/>
          <w:position w:val="2"/>
        </w:rPr>
        <w:t>＝</w:t>
      </w:r>
      <w:r>
        <w:rPr>
          <w:rFonts w:ascii="Times New Roman" w:eastAsia="Times New Roman" w:hAnsi="Times New Roman"/>
          <w:spacing w:val="1"/>
          <w:w w:val="99"/>
          <w:position w:val="2"/>
        </w:rPr>
        <w:t>168</w:t>
      </w:r>
      <w:r>
        <w:rPr>
          <w:rFonts w:ascii="Times New Roman" w:eastAsia="Times New Roman" w:hAnsi="Times New Roman"/>
          <w:spacing w:val="-2"/>
          <w:w w:val="99"/>
          <w:position w:val="2"/>
        </w:rPr>
        <w:t>0</w:t>
      </w:r>
      <w:r>
        <w:rPr>
          <w:rFonts w:ascii="Times New Roman" w:eastAsia="Times New Roman" w:hAnsi="Times New Roman"/>
          <w:w w:val="99"/>
          <w:position w:val="2"/>
        </w:rPr>
        <w:t>m</w:t>
      </w:r>
      <w:r>
        <w:rPr>
          <w:spacing w:val="-1"/>
          <w:w w:val="99"/>
          <w:position w:val="2"/>
        </w:rPr>
        <w:t>；</w:t>
      </w:r>
      <w:r>
        <w:rPr>
          <w:rFonts w:ascii="Times New Roman" w:eastAsia="Times New Roman" w:hAnsi="Times New Roman"/>
          <w:spacing w:val="-1"/>
          <w:w w:val="99"/>
          <w:position w:val="2"/>
        </w:rPr>
        <w:t>t</w:t>
      </w:r>
      <w:r>
        <w:rPr>
          <w:rFonts w:ascii="Times New Roman" w:eastAsia="Times New Roman" w:hAnsi="Times New Roman"/>
          <w:spacing w:val="1"/>
          <w:w w:val="104"/>
          <w:position w:val="2"/>
          <w:vertAlign w:val="subscript"/>
        </w:rPr>
        <w:t>1</w:t>
      </w:r>
      <w:r>
        <w:rPr>
          <w:spacing w:val="-1"/>
          <w:w w:val="99"/>
          <w:position w:val="2"/>
        </w:rPr>
        <w:t>＝</w:t>
      </w:r>
      <w:r>
        <w:rPr>
          <w:rFonts w:ascii="Times New Roman" w:eastAsia="Times New Roman" w:hAnsi="Times New Roman"/>
          <w:spacing w:val="1"/>
          <w:w w:val="99"/>
          <w:position w:val="2"/>
        </w:rPr>
        <w:t>120</w:t>
      </w:r>
      <w:r>
        <w:rPr>
          <w:rFonts w:ascii="Times New Roman" w:eastAsia="Times New Roman" w:hAnsi="Times New Roman"/>
          <w:w w:val="99"/>
          <w:position w:val="2"/>
        </w:rPr>
        <w:t>s</w:t>
      </w:r>
    </w:p>
    <w:p w:rsidR="0090467D" w:rsidRDefault="0090467D">
      <w:pPr>
        <w:pStyle w:val="a3"/>
        <w:spacing w:before="8"/>
        <w:rPr>
          <w:rFonts w:ascii="Times New Roman"/>
          <w:sz w:val="28"/>
        </w:rPr>
      </w:pPr>
    </w:p>
    <w:p w:rsidR="0090467D" w:rsidRDefault="006E7E67">
      <w:pPr>
        <w:pStyle w:val="a3"/>
        <w:tabs>
          <w:tab w:val="left" w:pos="4243"/>
        </w:tabs>
        <w:ind w:left="1857"/>
      </w:pPr>
      <w:r>
        <w:t>∴</w:t>
      </w:r>
      <w:r>
        <w:tab/>
      </w:r>
      <w:r>
        <w:t>；</w:t>
      </w:r>
    </w:p>
    <w:p w:rsidR="0090467D" w:rsidRDefault="0090467D">
      <w:pPr>
        <w:pStyle w:val="a3"/>
        <w:rPr>
          <w:sz w:val="20"/>
        </w:rPr>
      </w:pPr>
    </w:p>
    <w:p w:rsidR="0090467D" w:rsidRDefault="006E7E67">
      <w:pPr>
        <w:pStyle w:val="a3"/>
        <w:spacing w:before="134"/>
        <w:ind w:left="1857"/>
      </w:pPr>
      <w:r>
        <w:rPr>
          <w:position w:val="2"/>
        </w:rPr>
        <w:t>又</w:t>
      </w:r>
      <w:r>
        <w:rPr>
          <w:position w:val="2"/>
        </w:rPr>
        <w:t>∵</w:t>
      </w:r>
      <w:r>
        <w:rPr>
          <w:rFonts w:ascii="Times New Roman" w:eastAsia="Times New Roman" w:hAnsi="Times New Roman"/>
          <w:position w:val="2"/>
        </w:rPr>
        <w:t>s</w:t>
      </w:r>
      <w:r>
        <w:rPr>
          <w:rFonts w:ascii="Times New Roman" w:eastAsia="Times New Roman" w:hAnsi="Times New Roman"/>
          <w:position w:val="2"/>
          <w:vertAlign w:val="subscript"/>
        </w:rPr>
        <w:t>2</w:t>
      </w:r>
      <w:r>
        <w:rPr>
          <w:position w:val="2"/>
        </w:rPr>
        <w:t>＝</w:t>
      </w:r>
      <w:r>
        <w:rPr>
          <w:rFonts w:ascii="Times New Roman" w:eastAsia="Times New Roman" w:hAnsi="Times New Roman"/>
          <w:position w:val="2"/>
        </w:rPr>
        <w:t>6890m+110m</w:t>
      </w:r>
      <w:r>
        <w:rPr>
          <w:position w:val="2"/>
        </w:rPr>
        <w:t>＝</w:t>
      </w:r>
      <w:r>
        <w:rPr>
          <w:rFonts w:ascii="Times New Roman" w:eastAsia="Times New Roman" w:hAnsi="Times New Roman"/>
          <w:position w:val="2"/>
        </w:rPr>
        <w:t>7000m</w:t>
      </w:r>
      <w:r>
        <w:rPr>
          <w:position w:val="2"/>
        </w:rPr>
        <w:t>；</w:t>
      </w:r>
    </w:p>
    <w:p w:rsidR="0090467D" w:rsidRDefault="006E7E67">
      <w:pPr>
        <w:pStyle w:val="a3"/>
        <w:spacing w:before="28"/>
        <w:ind w:left="1857"/>
      </w:pPr>
      <w:r>
        <w:rPr>
          <w:spacing w:val="-1"/>
          <w:w w:val="95"/>
        </w:rPr>
        <w:t>∴</w:t>
      </w:r>
      <w:r>
        <w:rPr>
          <w:spacing w:val="-91"/>
          <w:w w:val="95"/>
        </w:rPr>
        <w:t xml:space="preserve"> </w:t>
      </w:r>
      <w:r>
        <w:rPr>
          <w:noProof/>
          <w:spacing w:val="-1"/>
          <w:w w:val="99"/>
          <w:position w:val="-20"/>
          <w:lang w:val="en-US" w:bidi="ar-SA"/>
        </w:rPr>
        <w:drawing>
          <wp:inline distT="0" distB="0" distL="0" distR="0">
            <wp:extent cx="1001268" cy="379141"/>
            <wp:effectExtent l="0" t="0" r="0" b="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jpeg"/>
                    <pic:cNvPicPr/>
                  </pic:nvPicPr>
                  <pic:blipFill>
                    <a:blip r:embed="rId33" cstate="print"/>
                    <a:stretch>
                      <a:fillRect/>
                    </a:stretch>
                  </pic:blipFill>
                  <pic:spPr>
                    <a:xfrm>
                      <a:off x="0" y="0"/>
                      <a:ext cx="1001268" cy="379141"/>
                    </a:xfrm>
                    <a:prstGeom prst="rect">
                      <a:avLst/>
                    </a:prstGeom>
                  </pic:spPr>
                </pic:pic>
              </a:graphicData>
            </a:graphic>
          </wp:inline>
        </w:drawing>
      </w:r>
      <w:r>
        <w:t>＝</w:t>
      </w:r>
      <w:r>
        <w:rPr>
          <w:rFonts w:ascii="Times New Roman" w:eastAsia="Times New Roman" w:hAnsi="Times New Roman"/>
        </w:rPr>
        <w:t>500s</w:t>
      </w:r>
      <w:r>
        <w:t>。</w:t>
      </w:r>
    </w:p>
    <w:p w:rsidR="0090467D" w:rsidRDefault="006E7E67">
      <w:pPr>
        <w:pStyle w:val="a3"/>
        <w:spacing w:before="49"/>
        <w:ind w:left="1857"/>
      </w:pPr>
      <w:r>
        <w:t>答：火车的速度是</w:t>
      </w:r>
      <w:r>
        <w:t xml:space="preserve"> </w:t>
      </w:r>
      <w:r>
        <w:rPr>
          <w:rFonts w:ascii="Times New Roman" w:eastAsia="Times New Roman"/>
        </w:rPr>
        <w:t>14m/s</w:t>
      </w:r>
      <w:r>
        <w:t>，火车通过全桥需要的时间是</w:t>
      </w:r>
      <w:r>
        <w:t xml:space="preserve"> </w:t>
      </w:r>
      <w:r>
        <w:rPr>
          <w:rFonts w:ascii="Times New Roman" w:eastAsia="Times New Roman"/>
        </w:rPr>
        <w:t>500s</w:t>
      </w:r>
      <w:r>
        <w:t>。</w:t>
      </w:r>
    </w:p>
    <w:p w:rsidR="0090467D" w:rsidRDefault="0090467D">
      <w:pPr>
        <w:pStyle w:val="a3"/>
        <w:rPr>
          <w:sz w:val="22"/>
        </w:rPr>
      </w:pPr>
    </w:p>
    <w:p w:rsidR="0090467D" w:rsidRDefault="0090467D">
      <w:pPr>
        <w:pStyle w:val="a3"/>
        <w:spacing w:before="7"/>
        <w:rPr>
          <w:sz w:val="29"/>
        </w:rPr>
      </w:pPr>
    </w:p>
    <w:p w:rsidR="0090467D" w:rsidRDefault="006E7E67">
      <w:pPr>
        <w:pStyle w:val="Heading2"/>
      </w:pPr>
      <w:r>
        <w:t>五、计算题（共</w:t>
      </w:r>
      <w:r>
        <w:t xml:space="preserve"> </w:t>
      </w:r>
      <w:r>
        <w:rPr>
          <w:rFonts w:ascii="Times New Roman" w:eastAsia="Times New Roman"/>
        </w:rPr>
        <w:t xml:space="preserve">1 </w:t>
      </w:r>
      <w:r>
        <w:t>小题）</w:t>
      </w:r>
    </w:p>
    <w:p w:rsidR="0090467D" w:rsidRDefault="0090467D">
      <w:pPr>
        <w:pStyle w:val="a3"/>
        <w:spacing w:before="11"/>
        <w:rPr>
          <w:rFonts w:ascii="黑体"/>
          <w:sz w:val="26"/>
        </w:rPr>
      </w:pPr>
    </w:p>
    <w:p w:rsidR="0090467D" w:rsidRDefault="006E7E67">
      <w:pPr>
        <w:pStyle w:val="a4"/>
        <w:numPr>
          <w:ilvl w:val="0"/>
          <w:numId w:val="5"/>
        </w:numPr>
        <w:tabs>
          <w:tab w:val="left" w:pos="378"/>
          <w:tab w:val="left" w:pos="1583"/>
        </w:tabs>
        <w:ind w:hanging="266"/>
        <w:rPr>
          <w:sz w:val="21"/>
        </w:rPr>
      </w:pPr>
      <w:r>
        <w:rPr>
          <w:spacing w:val="-1"/>
          <w:w w:val="99"/>
          <w:sz w:val="21"/>
        </w:rPr>
        <w:t>【</w:t>
      </w:r>
      <w:r>
        <w:rPr>
          <w:spacing w:val="2"/>
          <w:w w:val="99"/>
          <w:sz w:val="21"/>
        </w:rPr>
        <w:t>解</w:t>
      </w:r>
      <w:r>
        <w:rPr>
          <w:spacing w:val="-1"/>
          <w:w w:val="99"/>
          <w:sz w:val="21"/>
        </w:rPr>
        <w:t>答</w:t>
      </w:r>
      <w:r>
        <w:rPr>
          <w:w w:val="99"/>
          <w:sz w:val="21"/>
        </w:rPr>
        <w:t>】</w:t>
      </w:r>
      <w:r>
        <w:rPr>
          <w:sz w:val="21"/>
        </w:rPr>
        <w:tab/>
      </w:r>
      <w:r>
        <w:rPr>
          <w:spacing w:val="-1"/>
          <w:w w:val="99"/>
          <w:sz w:val="21"/>
        </w:rPr>
        <w:t>解</w:t>
      </w:r>
      <w:r>
        <w:rPr>
          <w:spacing w:val="-104"/>
          <w:w w:val="99"/>
          <w:sz w:val="21"/>
        </w:rPr>
        <w:t>：</w:t>
      </w:r>
      <w:r>
        <w:rPr>
          <w:spacing w:val="2"/>
          <w:w w:val="99"/>
          <w:sz w:val="21"/>
        </w:rPr>
        <w:t>（</w:t>
      </w:r>
      <w:r>
        <w:rPr>
          <w:rFonts w:ascii="Times New Roman" w:eastAsia="Times New Roman"/>
          <w:spacing w:val="-2"/>
          <w:w w:val="99"/>
          <w:sz w:val="21"/>
        </w:rPr>
        <w:t>1</w:t>
      </w:r>
      <w:r>
        <w:rPr>
          <w:spacing w:val="-1"/>
          <w:w w:val="99"/>
          <w:sz w:val="21"/>
        </w:rPr>
        <w:t>）</w:t>
      </w:r>
      <w:r>
        <w:rPr>
          <w:spacing w:val="2"/>
          <w:w w:val="99"/>
          <w:sz w:val="21"/>
        </w:rPr>
        <w:t>火</w:t>
      </w:r>
      <w:r>
        <w:rPr>
          <w:spacing w:val="-1"/>
          <w:w w:val="99"/>
          <w:sz w:val="21"/>
        </w:rPr>
        <w:t>车</w:t>
      </w:r>
      <w:r>
        <w:rPr>
          <w:spacing w:val="2"/>
          <w:w w:val="99"/>
          <w:sz w:val="21"/>
        </w:rPr>
        <w:t>完</w:t>
      </w:r>
      <w:r>
        <w:rPr>
          <w:spacing w:val="-1"/>
          <w:w w:val="99"/>
          <w:sz w:val="21"/>
        </w:rPr>
        <w:t>全</w:t>
      </w:r>
      <w:r>
        <w:rPr>
          <w:spacing w:val="2"/>
          <w:w w:val="99"/>
          <w:sz w:val="21"/>
        </w:rPr>
        <w:t>通</w:t>
      </w:r>
      <w:r>
        <w:rPr>
          <w:spacing w:val="-1"/>
          <w:w w:val="99"/>
          <w:sz w:val="21"/>
        </w:rPr>
        <w:t>过</w:t>
      </w:r>
      <w:r>
        <w:rPr>
          <w:spacing w:val="2"/>
          <w:w w:val="99"/>
          <w:sz w:val="21"/>
        </w:rPr>
        <w:t>隧</w:t>
      </w:r>
      <w:r>
        <w:rPr>
          <w:spacing w:val="-1"/>
          <w:w w:val="99"/>
          <w:sz w:val="21"/>
        </w:rPr>
        <w:t>道</w:t>
      </w:r>
      <w:r>
        <w:rPr>
          <w:spacing w:val="2"/>
          <w:w w:val="99"/>
          <w:sz w:val="21"/>
        </w:rPr>
        <w:t>时</w:t>
      </w:r>
      <w:r>
        <w:rPr>
          <w:spacing w:val="-1"/>
          <w:w w:val="99"/>
          <w:sz w:val="21"/>
        </w:rPr>
        <w:t>行</w:t>
      </w:r>
      <w:r>
        <w:rPr>
          <w:spacing w:val="2"/>
          <w:w w:val="99"/>
          <w:sz w:val="21"/>
        </w:rPr>
        <w:t>驶</w:t>
      </w:r>
      <w:r>
        <w:rPr>
          <w:spacing w:val="-1"/>
          <w:w w:val="99"/>
          <w:sz w:val="21"/>
        </w:rPr>
        <w:t>的</w:t>
      </w:r>
      <w:r>
        <w:rPr>
          <w:spacing w:val="2"/>
          <w:w w:val="99"/>
          <w:sz w:val="21"/>
        </w:rPr>
        <w:t>路</w:t>
      </w:r>
      <w:r>
        <w:rPr>
          <w:spacing w:val="-1"/>
          <w:w w:val="99"/>
          <w:sz w:val="21"/>
        </w:rPr>
        <w:t>程</w:t>
      </w:r>
      <w:r>
        <w:rPr>
          <w:w w:val="99"/>
          <w:sz w:val="21"/>
        </w:rPr>
        <w:t>：</w:t>
      </w:r>
    </w:p>
    <w:p w:rsidR="0090467D" w:rsidRDefault="006E7E67">
      <w:pPr>
        <w:pStyle w:val="a3"/>
        <w:spacing w:before="45" w:line="283" w:lineRule="auto"/>
        <w:ind w:left="1857" w:right="4560"/>
      </w:pPr>
      <w:r>
        <w:rPr>
          <w:noProof/>
          <w:lang w:val="en-US" w:bidi="ar-SA"/>
        </w:rPr>
        <w:drawing>
          <wp:anchor distT="0" distB="0" distL="0" distR="0" simplePos="0" relativeHeight="251670528" behindDoc="1" locked="0" layoutInCell="1" allowOverlap="1">
            <wp:simplePos x="0" y="0"/>
            <wp:positionH relativeFrom="page">
              <wp:posOffset>2026920</wp:posOffset>
            </wp:positionH>
            <wp:positionV relativeFrom="paragraph">
              <wp:posOffset>498093</wp:posOffset>
            </wp:positionV>
            <wp:extent cx="208787" cy="438912"/>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208787" cy="438912"/>
                    </a:xfrm>
                    <a:prstGeom prst="rect">
                      <a:avLst/>
                    </a:prstGeom>
                  </pic:spPr>
                </pic:pic>
              </a:graphicData>
            </a:graphic>
          </wp:anchor>
        </w:drawing>
      </w:r>
      <w:r>
        <w:rPr>
          <w:rFonts w:ascii="Times New Roman" w:eastAsia="Times New Roman"/>
        </w:rPr>
        <w:t>s</w:t>
      </w:r>
      <w:r>
        <w:rPr>
          <w:rFonts w:ascii="Times New Roman" w:eastAsia="Times New Roman"/>
          <w:vertAlign w:val="subscript"/>
        </w:rPr>
        <w:t>1</w:t>
      </w:r>
      <w:r>
        <w:t>＝</w:t>
      </w:r>
      <w:r>
        <w:rPr>
          <w:rFonts w:ascii="Times New Roman" w:eastAsia="Times New Roman"/>
        </w:rPr>
        <w:t xml:space="preserve">L </w:t>
      </w:r>
      <w:r>
        <w:rPr>
          <w:position w:val="-2"/>
          <w:sz w:val="10"/>
        </w:rPr>
        <w:t>隧道</w:t>
      </w:r>
      <w:r>
        <w:rPr>
          <w:rFonts w:ascii="Times New Roman" w:eastAsia="Times New Roman"/>
        </w:rPr>
        <w:t xml:space="preserve">+L </w:t>
      </w:r>
      <w:r>
        <w:rPr>
          <w:position w:val="-2"/>
          <w:sz w:val="10"/>
        </w:rPr>
        <w:t>车</w:t>
      </w:r>
      <w:r>
        <w:t>＝</w:t>
      </w:r>
      <w:r>
        <w:rPr>
          <w:rFonts w:ascii="Times New Roman" w:eastAsia="Times New Roman"/>
        </w:rPr>
        <w:t>1800m+360m</w:t>
      </w:r>
      <w:r>
        <w:t>＝</w:t>
      </w:r>
      <w:r>
        <w:rPr>
          <w:rFonts w:ascii="Times New Roman" w:eastAsia="Times New Roman"/>
        </w:rPr>
        <w:t>2160m</w:t>
      </w:r>
      <w:r>
        <w:t>，</w:t>
      </w:r>
      <w:r>
        <w:t xml:space="preserve"> </w:t>
      </w:r>
      <w:r>
        <w:t>火车的运行速度：</w:t>
      </w:r>
    </w:p>
    <w:p w:rsidR="0090467D" w:rsidRDefault="0090467D">
      <w:pPr>
        <w:pStyle w:val="a3"/>
        <w:spacing w:before="3"/>
        <w:rPr>
          <w:sz w:val="22"/>
        </w:rPr>
      </w:pPr>
    </w:p>
    <w:p w:rsidR="0090467D" w:rsidRDefault="006E7E67">
      <w:pPr>
        <w:pStyle w:val="a3"/>
        <w:tabs>
          <w:tab w:val="left" w:pos="2500"/>
          <w:tab w:val="left" w:pos="3386"/>
        </w:tabs>
        <w:ind w:left="1857"/>
      </w:pPr>
      <w:r>
        <w:rPr>
          <w:noProof/>
          <w:lang w:val="en-US" w:bidi="ar-SA"/>
        </w:rPr>
        <w:drawing>
          <wp:anchor distT="0" distB="0" distL="0" distR="0" simplePos="0" relativeHeight="251671552" behindDoc="1" locked="0" layoutInCell="1" allowOverlap="1">
            <wp:simplePos x="0" y="0"/>
            <wp:positionH relativeFrom="page">
              <wp:posOffset>2369820</wp:posOffset>
            </wp:positionH>
            <wp:positionV relativeFrom="paragraph">
              <wp:posOffset>-60833</wp:posOffset>
            </wp:positionV>
            <wp:extent cx="429768" cy="333756"/>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5" cstate="print"/>
                    <a:stretch>
                      <a:fillRect/>
                    </a:stretch>
                  </pic:blipFill>
                  <pic:spPr>
                    <a:xfrm>
                      <a:off x="0" y="0"/>
                      <a:ext cx="429768" cy="333756"/>
                    </a:xfrm>
                    <a:prstGeom prst="rect">
                      <a:avLst/>
                    </a:prstGeom>
                  </pic:spPr>
                </pic:pic>
              </a:graphicData>
            </a:graphic>
          </wp:anchor>
        </w:drawing>
      </w:r>
      <w:r>
        <w:rPr>
          <w:rFonts w:ascii="Times New Roman" w:eastAsia="Times New Roman"/>
        </w:rPr>
        <w:t>v</w:t>
      </w:r>
      <w:r>
        <w:t>＝</w:t>
      </w:r>
      <w:r>
        <w:tab/>
      </w:r>
      <w:r>
        <w:t>＝</w:t>
      </w:r>
      <w:r>
        <w:tab/>
      </w:r>
      <w:r>
        <w:t>＝</w:t>
      </w:r>
      <w:r>
        <w:rPr>
          <w:rFonts w:ascii="Times New Roman" w:eastAsia="Times New Roman"/>
        </w:rPr>
        <w:t>20m/s</w:t>
      </w:r>
      <w:r>
        <w:t>；</w:t>
      </w:r>
    </w:p>
    <w:p w:rsidR="0090467D" w:rsidRDefault="0090467D">
      <w:pPr>
        <w:sectPr w:rsidR="0090467D">
          <w:pgSz w:w="11910" w:h="16840"/>
          <w:pgMar w:top="1580" w:right="920" w:bottom="280" w:left="1020" w:header="708" w:footer="708" w:gutter="0"/>
          <w:cols w:space="708"/>
        </w:sectPr>
      </w:pPr>
    </w:p>
    <w:p w:rsidR="0090467D" w:rsidRDefault="006E7E67">
      <w:pPr>
        <w:pStyle w:val="a3"/>
        <w:spacing w:before="58" w:line="280" w:lineRule="auto"/>
        <w:ind w:left="1857" w:right="4376"/>
      </w:pPr>
      <w:r>
        <w:t>（</w:t>
      </w:r>
      <w:r>
        <w:rPr>
          <w:rFonts w:ascii="Times New Roman" w:eastAsia="Times New Roman"/>
        </w:rPr>
        <w:t>2</w:t>
      </w:r>
      <w:r>
        <w:t>）火车全部在隧道内运行的路程：</w:t>
      </w:r>
      <w:r>
        <w:t xml:space="preserve"> </w:t>
      </w:r>
      <w:r>
        <w:rPr>
          <w:rFonts w:ascii="Times New Roman" w:eastAsia="Times New Roman"/>
        </w:rPr>
        <w:t>s</w:t>
      </w:r>
      <w:r>
        <w:rPr>
          <w:rFonts w:ascii="Times New Roman" w:eastAsia="Times New Roman"/>
          <w:vertAlign w:val="subscript"/>
        </w:rPr>
        <w:t>2</w:t>
      </w:r>
      <w:r>
        <w:t>＝</w:t>
      </w:r>
      <w:r>
        <w:rPr>
          <w:rFonts w:ascii="Times New Roman" w:eastAsia="Times New Roman"/>
        </w:rPr>
        <w:t xml:space="preserve">L </w:t>
      </w:r>
      <w:r>
        <w:rPr>
          <w:position w:val="-2"/>
          <w:sz w:val="10"/>
        </w:rPr>
        <w:t>隧道</w:t>
      </w:r>
      <w:r>
        <w:t>﹣</w:t>
      </w:r>
      <w:r>
        <w:rPr>
          <w:rFonts w:ascii="Times New Roman" w:eastAsia="Times New Roman"/>
        </w:rPr>
        <w:t xml:space="preserve">L </w:t>
      </w:r>
      <w:r>
        <w:rPr>
          <w:position w:val="-2"/>
          <w:sz w:val="10"/>
        </w:rPr>
        <w:t>车</w:t>
      </w:r>
      <w:r>
        <w:t>＝</w:t>
      </w:r>
      <w:r>
        <w:rPr>
          <w:rFonts w:ascii="Times New Roman" w:eastAsia="Times New Roman"/>
        </w:rPr>
        <w:t>1800m</w:t>
      </w:r>
      <w:r>
        <w:t>﹣</w:t>
      </w:r>
      <w:r>
        <w:rPr>
          <w:rFonts w:ascii="Times New Roman" w:eastAsia="Times New Roman"/>
        </w:rPr>
        <w:t>360m</w:t>
      </w:r>
      <w:r>
        <w:t>＝</w:t>
      </w:r>
      <w:r>
        <w:rPr>
          <w:rFonts w:ascii="Times New Roman" w:eastAsia="Times New Roman"/>
        </w:rPr>
        <w:t>1440m</w:t>
      </w:r>
      <w:r>
        <w:t>，</w:t>
      </w:r>
      <w:r>
        <w:t xml:space="preserve"> </w:t>
      </w:r>
      <w:r>
        <w:t>所需的时间：</w:t>
      </w:r>
    </w:p>
    <w:p w:rsidR="0090467D" w:rsidRDefault="006E7E67">
      <w:pPr>
        <w:pStyle w:val="a3"/>
        <w:spacing w:line="592" w:lineRule="exact"/>
        <w:ind w:left="1857"/>
      </w:pPr>
      <w:r>
        <w:rPr>
          <w:rFonts w:ascii="Times New Roman" w:eastAsia="Times New Roman"/>
          <w:spacing w:val="-2"/>
          <w:position w:val="2"/>
        </w:rPr>
        <w:t>t</w:t>
      </w:r>
      <w:r>
        <w:rPr>
          <w:rFonts w:ascii="Times New Roman" w:eastAsia="Times New Roman"/>
          <w:spacing w:val="-2"/>
          <w:position w:val="2"/>
          <w:vertAlign w:val="subscript"/>
        </w:rPr>
        <w:t>2</w:t>
      </w:r>
      <w:r>
        <w:rPr>
          <w:spacing w:val="-2"/>
          <w:position w:val="2"/>
        </w:rPr>
        <w:t>＝</w:t>
      </w:r>
      <w:r>
        <w:rPr>
          <w:spacing w:val="-98"/>
          <w:position w:val="2"/>
        </w:rPr>
        <w:t xml:space="preserve"> </w:t>
      </w:r>
      <w:r>
        <w:rPr>
          <w:noProof/>
          <w:spacing w:val="2"/>
          <w:w w:val="99"/>
          <w:position w:val="-19"/>
          <w:lang w:val="en-US" w:bidi="ar-SA"/>
        </w:rPr>
        <w:drawing>
          <wp:inline distT="0" distB="0" distL="0" distR="0">
            <wp:extent cx="208787" cy="379141"/>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6" cstate="print"/>
                    <a:stretch>
                      <a:fillRect/>
                    </a:stretch>
                  </pic:blipFill>
                  <pic:spPr>
                    <a:xfrm>
                      <a:off x="0" y="0"/>
                      <a:ext cx="208787" cy="379141"/>
                    </a:xfrm>
                    <a:prstGeom prst="rect">
                      <a:avLst/>
                    </a:prstGeom>
                  </pic:spPr>
                </pic:pic>
              </a:graphicData>
            </a:graphic>
          </wp:inline>
        </w:drawing>
      </w:r>
      <w:r>
        <w:rPr>
          <w:spacing w:val="-1"/>
          <w:w w:val="95"/>
          <w:position w:val="2"/>
        </w:rPr>
        <w:t>＝</w:t>
      </w:r>
      <w:r>
        <w:rPr>
          <w:spacing w:val="-91"/>
          <w:w w:val="95"/>
          <w:position w:val="2"/>
        </w:rPr>
        <w:t xml:space="preserve"> </w:t>
      </w:r>
      <w:r>
        <w:rPr>
          <w:noProof/>
          <w:spacing w:val="-1"/>
          <w:w w:val="99"/>
          <w:position w:val="-19"/>
          <w:lang w:val="en-US" w:bidi="ar-SA"/>
        </w:rPr>
        <w:drawing>
          <wp:inline distT="0" distB="0" distL="0" distR="0">
            <wp:extent cx="429768" cy="333755"/>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7" cstate="print"/>
                    <a:stretch>
                      <a:fillRect/>
                    </a:stretch>
                  </pic:blipFill>
                  <pic:spPr>
                    <a:xfrm>
                      <a:off x="0" y="0"/>
                      <a:ext cx="429768" cy="333755"/>
                    </a:xfrm>
                    <a:prstGeom prst="rect">
                      <a:avLst/>
                    </a:prstGeom>
                  </pic:spPr>
                </pic:pic>
              </a:graphicData>
            </a:graphic>
          </wp:inline>
        </w:drawing>
      </w:r>
      <w:r>
        <w:rPr>
          <w:position w:val="2"/>
        </w:rPr>
        <w:t>＝</w:t>
      </w:r>
      <w:r>
        <w:rPr>
          <w:rFonts w:ascii="Times New Roman" w:eastAsia="Times New Roman"/>
          <w:position w:val="2"/>
        </w:rPr>
        <w:t>72s</w:t>
      </w:r>
      <w:r>
        <w:rPr>
          <w:position w:val="2"/>
        </w:rPr>
        <w:t>；</w:t>
      </w:r>
    </w:p>
    <w:p w:rsidR="0090467D" w:rsidRDefault="006E7E67">
      <w:pPr>
        <w:pStyle w:val="a3"/>
        <w:spacing w:before="43" w:line="283" w:lineRule="auto"/>
        <w:ind w:left="1857" w:right="5034"/>
      </w:pPr>
      <w:r>
        <w:t>（</w:t>
      </w:r>
      <w:r>
        <w:rPr>
          <w:rFonts w:ascii="Times New Roman" w:eastAsia="Times New Roman" w:hAnsi="Times New Roman"/>
        </w:rPr>
        <w:t>3</w:t>
      </w:r>
      <w:r>
        <w:t>）</w:t>
      </w:r>
      <w:r>
        <w:rPr>
          <w:rFonts w:ascii="Times New Roman" w:eastAsia="Times New Roman" w:hAnsi="Times New Roman"/>
        </w:rPr>
        <w:t xml:space="preserve">2s </w:t>
      </w:r>
      <w:r>
        <w:t>时间内声音传播的距离：</w:t>
      </w:r>
      <w:r>
        <w:t xml:space="preserve"> </w:t>
      </w:r>
      <w:r>
        <w:rPr>
          <w:rFonts w:ascii="Times New Roman" w:eastAsia="Times New Roman" w:hAnsi="Times New Roman"/>
        </w:rPr>
        <w:t xml:space="preserve">s </w:t>
      </w:r>
      <w:r>
        <w:rPr>
          <w:position w:val="-2"/>
          <w:sz w:val="10"/>
        </w:rPr>
        <w:t>声</w:t>
      </w:r>
      <w:r>
        <w:rPr>
          <w:position w:val="-2"/>
          <w:sz w:val="10"/>
        </w:rPr>
        <w:t xml:space="preserve"> </w:t>
      </w:r>
      <w:r>
        <w:t>＝</w:t>
      </w:r>
      <w:r>
        <w:rPr>
          <w:rFonts w:ascii="Times New Roman" w:eastAsia="Times New Roman" w:hAnsi="Times New Roman"/>
        </w:rPr>
        <w:t xml:space="preserve">v </w:t>
      </w:r>
      <w:r>
        <w:rPr>
          <w:position w:val="-2"/>
          <w:sz w:val="10"/>
        </w:rPr>
        <w:t>声</w:t>
      </w:r>
      <w:r>
        <w:rPr>
          <w:position w:val="-2"/>
          <w:sz w:val="10"/>
        </w:rPr>
        <w:t xml:space="preserve"> </w:t>
      </w:r>
      <w:r>
        <w:rPr>
          <w:rFonts w:ascii="Times New Roman" w:eastAsia="Times New Roman" w:hAnsi="Times New Roman"/>
        </w:rPr>
        <w:t>t</w:t>
      </w:r>
      <w:r>
        <w:t>＝</w:t>
      </w:r>
      <w:r>
        <w:rPr>
          <w:rFonts w:ascii="Times New Roman" w:eastAsia="Times New Roman" w:hAnsi="Times New Roman"/>
        </w:rPr>
        <w:t>340m/s</w:t>
      </w:r>
      <w:r>
        <w:t>×</w:t>
      </w:r>
      <w:r>
        <w:rPr>
          <w:rFonts w:ascii="Times New Roman" w:eastAsia="Times New Roman" w:hAnsi="Times New Roman"/>
        </w:rPr>
        <w:t>2s</w:t>
      </w:r>
      <w:r>
        <w:t>＝</w:t>
      </w:r>
      <w:r>
        <w:rPr>
          <w:rFonts w:ascii="Times New Roman" w:eastAsia="Times New Roman" w:hAnsi="Times New Roman"/>
        </w:rPr>
        <w:t>680m</w:t>
      </w:r>
      <w:r>
        <w:t>；</w:t>
      </w:r>
      <w:r>
        <w:t xml:space="preserve"> </w:t>
      </w:r>
      <w:r>
        <w:t>鸣笛后火车通过的路程为：</w:t>
      </w:r>
    </w:p>
    <w:p w:rsidR="0090467D" w:rsidRDefault="006E7E67">
      <w:pPr>
        <w:pStyle w:val="a3"/>
        <w:spacing w:line="283" w:lineRule="auto"/>
        <w:ind w:left="1857" w:right="5400"/>
      </w:pPr>
      <w:r>
        <w:rPr>
          <w:noProof/>
          <w:lang w:val="en-US" w:bidi="ar-SA"/>
        </w:rPr>
        <w:drawing>
          <wp:anchor distT="0" distB="0" distL="0" distR="0" simplePos="0" relativeHeight="251662336" behindDoc="0" locked="0" layoutInCell="1" allowOverlap="1">
            <wp:simplePos x="0" y="0"/>
            <wp:positionH relativeFrom="page">
              <wp:posOffset>1827276</wp:posOffset>
            </wp:positionH>
            <wp:positionV relativeFrom="paragraph">
              <wp:posOffset>422275</wp:posOffset>
            </wp:positionV>
            <wp:extent cx="2742655" cy="1133475"/>
            <wp:effectExtent l="0" t="0" r="0" b="0"/>
            <wp:wrapTopAndBottom/>
            <wp:docPr id="5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jpeg"/>
                    <pic:cNvPicPr/>
                  </pic:nvPicPr>
                  <pic:blipFill>
                    <a:blip r:embed="rId38" cstate="print"/>
                    <a:stretch>
                      <a:fillRect/>
                    </a:stretch>
                  </pic:blipFill>
                  <pic:spPr>
                    <a:xfrm>
                      <a:off x="0" y="0"/>
                      <a:ext cx="2742655" cy="1133475"/>
                    </a:xfrm>
                    <a:prstGeom prst="rect">
                      <a:avLst/>
                    </a:prstGeom>
                  </pic:spPr>
                </pic:pic>
              </a:graphicData>
            </a:graphic>
          </wp:anchor>
        </w:drawing>
      </w:r>
      <w:r>
        <w:rPr>
          <w:rFonts w:ascii="Times New Roman" w:eastAsia="Times New Roman" w:hAnsi="Times New Roman"/>
        </w:rPr>
        <w:t xml:space="preserve">s </w:t>
      </w:r>
      <w:r>
        <w:rPr>
          <w:position w:val="-2"/>
          <w:sz w:val="10"/>
        </w:rPr>
        <w:t>车</w:t>
      </w:r>
      <w:r>
        <w:t>＝</w:t>
      </w:r>
      <w:r>
        <w:rPr>
          <w:rFonts w:ascii="Times New Roman" w:eastAsia="Times New Roman" w:hAnsi="Times New Roman"/>
        </w:rPr>
        <w:t xml:space="preserve">v </w:t>
      </w:r>
      <w:r>
        <w:rPr>
          <w:position w:val="-2"/>
          <w:sz w:val="10"/>
        </w:rPr>
        <w:t>车</w:t>
      </w:r>
      <w:r>
        <w:rPr>
          <w:rFonts w:ascii="Times New Roman" w:eastAsia="Times New Roman" w:hAnsi="Times New Roman"/>
        </w:rPr>
        <w:t>t</w:t>
      </w:r>
      <w:r>
        <w:t>＝</w:t>
      </w:r>
      <w:r>
        <w:rPr>
          <w:rFonts w:ascii="Times New Roman" w:eastAsia="Times New Roman" w:hAnsi="Times New Roman"/>
        </w:rPr>
        <w:t>20m/s</w:t>
      </w:r>
      <w:r>
        <w:t>×</w:t>
      </w:r>
      <w:r>
        <w:rPr>
          <w:rFonts w:ascii="Times New Roman" w:eastAsia="Times New Roman" w:hAnsi="Times New Roman"/>
        </w:rPr>
        <w:t>2s</w:t>
      </w:r>
      <w:r>
        <w:t>＝</w:t>
      </w:r>
      <w:r>
        <w:rPr>
          <w:rFonts w:ascii="Times New Roman" w:eastAsia="Times New Roman" w:hAnsi="Times New Roman"/>
        </w:rPr>
        <w:t>40m</w:t>
      </w:r>
      <w:r>
        <w:t>；</w:t>
      </w:r>
      <w:r>
        <w:t xml:space="preserve"> </w:t>
      </w:r>
      <w:r>
        <w:t>各距离的关系如图所示：</w:t>
      </w:r>
    </w:p>
    <w:p w:rsidR="0090467D" w:rsidRDefault="006E7E67">
      <w:pPr>
        <w:pStyle w:val="a3"/>
        <w:spacing w:before="50"/>
        <w:ind w:left="1857"/>
      </w:pPr>
      <w:r>
        <w:t>则听到回声时距山崖的距离：</w:t>
      </w:r>
    </w:p>
    <w:p w:rsidR="0090467D" w:rsidRDefault="006E7E67">
      <w:pPr>
        <w:pStyle w:val="a3"/>
        <w:spacing w:before="77" w:line="276" w:lineRule="auto"/>
        <w:ind w:left="1857" w:right="3517"/>
      </w:pPr>
      <w:r>
        <w:rPr>
          <w:rFonts w:ascii="Times New Roman" w:eastAsia="Times New Roman" w:hAnsi="Times New Roman"/>
          <w:spacing w:val="-1"/>
          <w:w w:val="95"/>
        </w:rPr>
        <w:t>s</w:t>
      </w:r>
      <w:r>
        <w:rPr>
          <w:spacing w:val="-1"/>
          <w:w w:val="95"/>
        </w:rPr>
        <w:t>＝</w:t>
      </w:r>
      <w:r>
        <w:rPr>
          <w:spacing w:val="-86"/>
          <w:w w:val="95"/>
        </w:rPr>
        <w:t xml:space="preserve"> </w:t>
      </w:r>
      <w:r>
        <w:rPr>
          <w:noProof/>
          <w:spacing w:val="2"/>
          <w:w w:val="99"/>
          <w:position w:val="-21"/>
          <w:lang w:val="en-US" w:bidi="ar-SA"/>
        </w:rPr>
        <w:drawing>
          <wp:inline distT="0" distB="0" distL="0" distR="0">
            <wp:extent cx="123443" cy="333755"/>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9" cstate="print"/>
                    <a:stretch>
                      <a:fillRect/>
                    </a:stretch>
                  </pic:blipFill>
                  <pic:spPr>
                    <a:xfrm>
                      <a:off x="0" y="0"/>
                      <a:ext cx="123443" cy="333755"/>
                    </a:xfrm>
                    <a:prstGeom prst="rect">
                      <a:avLst/>
                    </a:prstGeom>
                  </pic:spPr>
                </pic:pic>
              </a:graphicData>
            </a:graphic>
          </wp:inline>
        </w:drawing>
      </w:r>
      <w:r>
        <w:t>（</w:t>
      </w:r>
      <w:r>
        <w:rPr>
          <w:rFonts w:ascii="Times New Roman" w:eastAsia="Times New Roman" w:hAnsi="Times New Roman"/>
        </w:rPr>
        <w:t>s</w:t>
      </w:r>
      <w:r>
        <w:rPr>
          <w:rFonts w:ascii="Times New Roman" w:eastAsia="Times New Roman" w:hAnsi="Times New Roman"/>
          <w:spacing w:val="6"/>
        </w:rPr>
        <w:t xml:space="preserve"> </w:t>
      </w:r>
      <w:r>
        <w:rPr>
          <w:spacing w:val="-3"/>
          <w:position w:val="-2"/>
          <w:sz w:val="10"/>
        </w:rPr>
        <w:t>声</w:t>
      </w:r>
      <w:r>
        <w:t>﹣</w:t>
      </w:r>
      <w:r>
        <w:rPr>
          <w:rFonts w:ascii="Times New Roman" w:eastAsia="Times New Roman" w:hAnsi="Times New Roman"/>
        </w:rPr>
        <w:t>s</w:t>
      </w:r>
      <w:r>
        <w:rPr>
          <w:rFonts w:ascii="Times New Roman" w:eastAsia="Times New Roman" w:hAnsi="Times New Roman"/>
          <w:spacing w:val="5"/>
        </w:rPr>
        <w:t xml:space="preserve"> </w:t>
      </w:r>
      <w:r>
        <w:rPr>
          <w:position w:val="-2"/>
          <w:sz w:val="10"/>
        </w:rPr>
        <w:t>车</w:t>
      </w:r>
      <w:r>
        <w:t>）＝</w:t>
      </w:r>
      <w:r>
        <w:rPr>
          <w:noProof/>
          <w:spacing w:val="2"/>
          <w:w w:val="99"/>
          <w:position w:val="-21"/>
          <w:lang w:val="en-US" w:bidi="ar-SA"/>
        </w:rPr>
        <w:drawing>
          <wp:inline distT="0" distB="0" distL="0" distR="0">
            <wp:extent cx="123443" cy="333755"/>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39" cstate="print"/>
                    <a:stretch>
                      <a:fillRect/>
                    </a:stretch>
                  </pic:blipFill>
                  <pic:spPr>
                    <a:xfrm>
                      <a:off x="0" y="0"/>
                      <a:ext cx="123443" cy="333755"/>
                    </a:xfrm>
                    <a:prstGeom prst="rect">
                      <a:avLst/>
                    </a:prstGeom>
                  </pic:spPr>
                </pic:pic>
              </a:graphicData>
            </a:graphic>
          </wp:inline>
        </w:drawing>
      </w:r>
      <w:r>
        <w:t>×</w:t>
      </w:r>
      <w:r>
        <w:t>（</w:t>
      </w:r>
      <w:r>
        <w:rPr>
          <w:rFonts w:ascii="Times New Roman" w:eastAsia="Times New Roman" w:hAnsi="Times New Roman"/>
        </w:rPr>
        <w:t>680m</w:t>
      </w:r>
      <w:r>
        <w:t>﹣</w:t>
      </w:r>
      <w:r>
        <w:rPr>
          <w:rFonts w:ascii="Times New Roman" w:eastAsia="Times New Roman" w:hAnsi="Times New Roman"/>
        </w:rPr>
        <w:t>40m</w:t>
      </w:r>
      <w:r>
        <w:t>）＝</w:t>
      </w:r>
      <w:r>
        <w:rPr>
          <w:rFonts w:ascii="Times New Roman" w:eastAsia="Times New Roman" w:hAnsi="Times New Roman"/>
        </w:rPr>
        <w:t>320m</w:t>
      </w:r>
      <w:r>
        <w:t>。</w:t>
      </w:r>
      <w:r>
        <w:rPr>
          <w:spacing w:val="-53"/>
          <w:w w:val="99"/>
        </w:rPr>
        <w:t>答：</w:t>
      </w:r>
      <w:r>
        <w:rPr>
          <w:spacing w:val="-1"/>
          <w:w w:val="99"/>
        </w:rPr>
        <w:t>（</w:t>
      </w:r>
      <w:r>
        <w:rPr>
          <w:rFonts w:ascii="Times New Roman" w:eastAsia="Times New Roman" w:hAnsi="Times New Roman"/>
          <w:spacing w:val="1"/>
          <w:w w:val="99"/>
        </w:rPr>
        <w:t>1</w:t>
      </w:r>
      <w:r>
        <w:rPr>
          <w:spacing w:val="-1"/>
          <w:w w:val="99"/>
        </w:rPr>
        <w:t>）火车的运行速度为</w:t>
      </w:r>
      <w:r>
        <w:rPr>
          <w:spacing w:val="-53"/>
        </w:rPr>
        <w:t xml:space="preserve"> </w:t>
      </w:r>
      <w:r>
        <w:rPr>
          <w:rFonts w:ascii="Times New Roman" w:eastAsia="Times New Roman" w:hAnsi="Times New Roman"/>
          <w:spacing w:val="1"/>
          <w:w w:val="99"/>
        </w:rPr>
        <w:t>20</w:t>
      </w:r>
      <w:r>
        <w:rPr>
          <w:rFonts w:ascii="Times New Roman" w:eastAsia="Times New Roman" w:hAnsi="Times New Roman"/>
          <w:spacing w:val="-2"/>
          <w:w w:val="99"/>
        </w:rPr>
        <w:t>m</w:t>
      </w:r>
      <w:r>
        <w:rPr>
          <w:rFonts w:ascii="Times New Roman" w:eastAsia="Times New Roman" w:hAnsi="Times New Roman"/>
          <w:spacing w:val="-1"/>
          <w:w w:val="99"/>
        </w:rPr>
        <w:t>/</w:t>
      </w:r>
      <w:r>
        <w:rPr>
          <w:rFonts w:ascii="Times New Roman" w:eastAsia="Times New Roman" w:hAnsi="Times New Roman"/>
          <w:spacing w:val="2"/>
          <w:w w:val="99"/>
        </w:rPr>
        <w:t>s</w:t>
      </w:r>
      <w:r>
        <w:rPr>
          <w:w w:val="99"/>
        </w:rPr>
        <w:t>；</w:t>
      </w:r>
    </w:p>
    <w:p w:rsidR="0090467D" w:rsidRDefault="006E7E67">
      <w:pPr>
        <w:pStyle w:val="a4"/>
        <w:numPr>
          <w:ilvl w:val="0"/>
          <w:numId w:val="4"/>
        </w:numPr>
        <w:tabs>
          <w:tab w:val="left" w:pos="2382"/>
        </w:tabs>
        <w:spacing w:before="3"/>
        <w:rPr>
          <w:sz w:val="21"/>
        </w:rPr>
      </w:pPr>
      <w:r>
        <w:rPr>
          <w:spacing w:val="-4"/>
          <w:sz w:val="21"/>
        </w:rPr>
        <w:t>火车全部在遂道内运行的时间为</w:t>
      </w:r>
      <w:r>
        <w:rPr>
          <w:spacing w:val="-4"/>
          <w:sz w:val="21"/>
        </w:rPr>
        <w:t xml:space="preserve"> </w:t>
      </w:r>
      <w:r>
        <w:rPr>
          <w:rFonts w:ascii="Times New Roman" w:eastAsia="Times New Roman"/>
          <w:sz w:val="21"/>
        </w:rPr>
        <w:t>72s</w:t>
      </w:r>
      <w:r>
        <w:rPr>
          <w:sz w:val="21"/>
        </w:rPr>
        <w:t>；</w:t>
      </w:r>
    </w:p>
    <w:p w:rsidR="0090467D" w:rsidRDefault="006E7E67">
      <w:pPr>
        <w:pStyle w:val="a4"/>
        <w:numPr>
          <w:ilvl w:val="0"/>
          <w:numId w:val="4"/>
        </w:numPr>
        <w:tabs>
          <w:tab w:val="left" w:pos="2382"/>
        </w:tabs>
        <w:spacing w:before="48"/>
        <w:rPr>
          <w:sz w:val="21"/>
        </w:rPr>
      </w:pPr>
      <w:r>
        <w:rPr>
          <w:spacing w:val="-5"/>
          <w:sz w:val="21"/>
        </w:rPr>
        <w:t>听到回声时距山崖的距离有</w:t>
      </w:r>
      <w:r>
        <w:rPr>
          <w:spacing w:val="-5"/>
          <w:sz w:val="21"/>
        </w:rPr>
        <w:t xml:space="preserve"> </w:t>
      </w:r>
      <w:r>
        <w:rPr>
          <w:rFonts w:ascii="Times New Roman" w:eastAsia="Times New Roman"/>
          <w:sz w:val="21"/>
        </w:rPr>
        <w:t>320m</w:t>
      </w:r>
      <w:r>
        <w:rPr>
          <w:rFonts w:ascii="Times New Roman" w:eastAsia="Times New Roman"/>
          <w:spacing w:val="-6"/>
          <w:sz w:val="21"/>
        </w:rPr>
        <w:t xml:space="preserve"> </w:t>
      </w:r>
      <w:r>
        <w:rPr>
          <w:sz w:val="21"/>
        </w:rPr>
        <w:t>远。</w:t>
      </w:r>
    </w:p>
    <w:p w:rsidR="0090467D" w:rsidRDefault="0090467D">
      <w:pPr>
        <w:pStyle w:val="a3"/>
        <w:rPr>
          <w:sz w:val="22"/>
        </w:rPr>
      </w:pPr>
    </w:p>
    <w:p w:rsidR="0090467D" w:rsidRDefault="0090467D">
      <w:pPr>
        <w:pStyle w:val="a3"/>
        <w:spacing w:before="7"/>
        <w:rPr>
          <w:sz w:val="29"/>
        </w:rPr>
      </w:pPr>
    </w:p>
    <w:p w:rsidR="0090467D" w:rsidRDefault="006E7E67">
      <w:pPr>
        <w:pStyle w:val="Heading2"/>
      </w:pPr>
      <w:r>
        <w:t>六、实验探究题（共</w:t>
      </w:r>
      <w:r>
        <w:t xml:space="preserve"> </w:t>
      </w:r>
      <w:r>
        <w:rPr>
          <w:rFonts w:ascii="Times New Roman" w:eastAsia="Times New Roman"/>
        </w:rPr>
        <w:t xml:space="preserve">4 </w:t>
      </w:r>
      <w:r>
        <w:t>小题）</w:t>
      </w:r>
    </w:p>
    <w:p w:rsidR="0090467D" w:rsidRDefault="0090467D">
      <w:pPr>
        <w:pStyle w:val="a3"/>
        <w:spacing w:before="8"/>
        <w:rPr>
          <w:rFonts w:ascii="黑体"/>
          <w:sz w:val="26"/>
        </w:rPr>
      </w:pPr>
    </w:p>
    <w:p w:rsidR="0090467D" w:rsidRDefault="006E7E67">
      <w:pPr>
        <w:pStyle w:val="a4"/>
        <w:numPr>
          <w:ilvl w:val="0"/>
          <w:numId w:val="5"/>
        </w:numPr>
        <w:tabs>
          <w:tab w:val="left" w:pos="378"/>
          <w:tab w:val="left" w:pos="1583"/>
        </w:tabs>
        <w:spacing w:before="1" w:line="283" w:lineRule="auto"/>
        <w:ind w:left="1583" w:right="104" w:hanging="1472"/>
        <w:rPr>
          <w:sz w:val="21"/>
        </w:rPr>
      </w:pPr>
      <w:r>
        <w:rPr>
          <w:sz w:val="21"/>
        </w:rPr>
        <w:t>【解答】</w:t>
      </w:r>
      <w:r>
        <w:rPr>
          <w:sz w:val="21"/>
        </w:rPr>
        <w:tab/>
      </w:r>
      <w:r>
        <w:rPr>
          <w:w w:val="95"/>
          <w:sz w:val="21"/>
        </w:rPr>
        <w:t>解</w:t>
      </w:r>
      <w:r>
        <w:rPr>
          <w:spacing w:val="-41"/>
          <w:w w:val="95"/>
          <w:sz w:val="21"/>
        </w:rPr>
        <w:t>：</w:t>
      </w:r>
      <w:r>
        <w:rPr>
          <w:w w:val="95"/>
          <w:sz w:val="21"/>
        </w:rPr>
        <w:t>长度测量的常用工具是刻度尺</w:t>
      </w:r>
      <w:r>
        <w:rPr>
          <w:spacing w:val="-41"/>
          <w:w w:val="95"/>
          <w:sz w:val="21"/>
        </w:rPr>
        <w:t>，</w:t>
      </w:r>
      <w:r>
        <w:rPr>
          <w:w w:val="95"/>
          <w:sz w:val="21"/>
        </w:rPr>
        <w:t>使用前应注意观察其零刻度是否磨损</w:t>
      </w:r>
      <w:r>
        <w:rPr>
          <w:spacing w:val="-41"/>
          <w:w w:val="95"/>
          <w:sz w:val="21"/>
        </w:rPr>
        <w:t>、</w:t>
      </w:r>
      <w:r>
        <w:rPr>
          <w:w w:val="95"/>
          <w:sz w:val="21"/>
        </w:rPr>
        <w:t>量程和分度值。</w:t>
      </w:r>
      <w:r>
        <w:rPr>
          <w:w w:val="95"/>
          <w:sz w:val="21"/>
        </w:rPr>
        <w:t xml:space="preserve">   </w:t>
      </w:r>
      <w:r>
        <w:rPr>
          <w:sz w:val="21"/>
        </w:rPr>
        <w:t>观察量程是为了选择合适的刻度尺，观察分度值是为了便于正确读数。</w:t>
      </w:r>
    </w:p>
    <w:p w:rsidR="0090467D" w:rsidRDefault="006E7E67">
      <w:pPr>
        <w:pStyle w:val="a3"/>
        <w:spacing w:line="268" w:lineRule="exact"/>
        <w:ind w:left="1857"/>
      </w:pPr>
      <w:r>
        <w:t>根据刻度尺的正确使用，结合图中情况可知测量中存在的四个错误：</w:t>
      </w:r>
    </w:p>
    <w:p w:rsidR="0090467D" w:rsidRDefault="006E7E67">
      <w:pPr>
        <w:pStyle w:val="a3"/>
        <w:spacing w:before="45"/>
        <w:ind w:left="1857"/>
      </w:pPr>
      <w:r>
        <w:t>（</w:t>
      </w:r>
      <w:r>
        <w:rPr>
          <w:rFonts w:ascii="Times New Roman" w:eastAsia="Times New Roman"/>
        </w:rPr>
        <w:t>1</w:t>
      </w:r>
      <w:r>
        <w:t>）刻度尺放歪了；</w:t>
      </w:r>
    </w:p>
    <w:p w:rsidR="0090467D" w:rsidRDefault="006E7E67">
      <w:pPr>
        <w:pStyle w:val="a3"/>
        <w:spacing w:before="48"/>
        <w:ind w:left="1857"/>
      </w:pPr>
      <w:r>
        <w:t>（</w:t>
      </w:r>
      <w:r>
        <w:rPr>
          <w:rFonts w:ascii="Times New Roman" w:eastAsia="Times New Roman"/>
        </w:rPr>
        <w:t>2</w:t>
      </w:r>
      <w:r>
        <w:t>）</w:t>
      </w:r>
      <w:r>
        <w:rPr>
          <w:rFonts w:ascii="Times New Roman" w:eastAsia="Times New Roman"/>
        </w:rPr>
        <w:t xml:space="preserve">0 </w:t>
      </w:r>
      <w:r>
        <w:t>刻度线没有与被测物体一端对齐；</w:t>
      </w:r>
    </w:p>
    <w:p w:rsidR="0090467D" w:rsidRDefault="006E7E67">
      <w:pPr>
        <w:pStyle w:val="a4"/>
        <w:numPr>
          <w:ilvl w:val="0"/>
          <w:numId w:val="3"/>
        </w:numPr>
        <w:tabs>
          <w:tab w:val="left" w:pos="2382"/>
        </w:tabs>
        <w:spacing w:before="47"/>
        <w:rPr>
          <w:sz w:val="21"/>
        </w:rPr>
      </w:pPr>
      <w:r>
        <w:rPr>
          <w:sz w:val="21"/>
        </w:rPr>
        <w:t>刻度线没有紧贴被测长度；</w:t>
      </w:r>
    </w:p>
    <w:p w:rsidR="0090467D" w:rsidRDefault="006E7E67">
      <w:pPr>
        <w:pStyle w:val="a4"/>
        <w:numPr>
          <w:ilvl w:val="0"/>
          <w:numId w:val="3"/>
        </w:numPr>
        <w:tabs>
          <w:tab w:val="left" w:pos="2382"/>
        </w:tabs>
        <w:spacing w:before="46"/>
        <w:rPr>
          <w:sz w:val="21"/>
        </w:rPr>
      </w:pPr>
      <w:r>
        <w:rPr>
          <w:sz w:val="21"/>
        </w:rPr>
        <w:t>视线没有正对刻度线。</w:t>
      </w:r>
    </w:p>
    <w:p w:rsidR="0090467D" w:rsidRDefault="006E7E67">
      <w:pPr>
        <w:pStyle w:val="a4"/>
        <w:numPr>
          <w:ilvl w:val="0"/>
          <w:numId w:val="3"/>
        </w:numPr>
        <w:tabs>
          <w:tab w:val="left" w:pos="2382"/>
        </w:tabs>
        <w:spacing w:before="47" w:line="283" w:lineRule="auto"/>
        <w:ind w:left="1857" w:right="104" w:firstLine="0"/>
        <w:rPr>
          <w:sz w:val="21"/>
        </w:rPr>
      </w:pPr>
      <w:r>
        <w:rPr>
          <w:spacing w:val="-6"/>
          <w:sz w:val="21"/>
        </w:rPr>
        <w:t>刻度尺的分度值为</w:t>
      </w:r>
      <w:r>
        <w:rPr>
          <w:spacing w:val="-6"/>
          <w:sz w:val="21"/>
        </w:rPr>
        <w:t xml:space="preserve"> </w:t>
      </w:r>
      <w:r>
        <w:rPr>
          <w:rFonts w:ascii="Times New Roman" w:eastAsia="Times New Roman"/>
          <w:spacing w:val="-5"/>
          <w:sz w:val="21"/>
        </w:rPr>
        <w:t>1mm</w:t>
      </w:r>
      <w:r>
        <w:rPr>
          <w:spacing w:val="-5"/>
          <w:sz w:val="21"/>
        </w:rPr>
        <w:t>＝</w:t>
      </w:r>
      <w:r>
        <w:rPr>
          <w:rFonts w:ascii="Times New Roman" w:eastAsia="Times New Roman"/>
          <w:spacing w:val="-5"/>
          <w:sz w:val="21"/>
        </w:rPr>
        <w:t>0.1cm</w:t>
      </w:r>
      <w:r>
        <w:rPr>
          <w:spacing w:val="-9"/>
          <w:sz w:val="21"/>
        </w:rPr>
        <w:t>；铅笔左端与零刻度线对齐，右端与</w:t>
      </w:r>
      <w:r>
        <w:rPr>
          <w:spacing w:val="-9"/>
          <w:sz w:val="21"/>
        </w:rPr>
        <w:t xml:space="preserve"> </w:t>
      </w:r>
      <w:r>
        <w:rPr>
          <w:rFonts w:ascii="Times New Roman" w:eastAsia="Times New Roman"/>
          <w:sz w:val="21"/>
        </w:rPr>
        <w:t>4.90cm</w:t>
      </w:r>
      <w:r>
        <w:rPr>
          <w:rFonts w:ascii="Times New Roman" w:eastAsia="Times New Roman"/>
          <w:spacing w:val="-2"/>
          <w:sz w:val="21"/>
        </w:rPr>
        <w:t xml:space="preserve"> </w:t>
      </w:r>
      <w:r>
        <w:rPr>
          <w:sz w:val="21"/>
        </w:rPr>
        <w:t>对齐</w:t>
      </w:r>
      <w:r>
        <w:rPr>
          <w:spacing w:val="-5"/>
          <w:sz w:val="21"/>
        </w:rPr>
        <w:t>，所以铅笔长度的测量值是</w:t>
      </w:r>
      <w:r>
        <w:rPr>
          <w:spacing w:val="-5"/>
          <w:sz w:val="21"/>
        </w:rPr>
        <w:t xml:space="preserve"> </w:t>
      </w:r>
      <w:r>
        <w:rPr>
          <w:rFonts w:ascii="Times New Roman" w:eastAsia="Times New Roman"/>
          <w:sz w:val="21"/>
        </w:rPr>
        <w:t>4.90cm</w:t>
      </w:r>
      <w:r>
        <w:rPr>
          <w:sz w:val="21"/>
        </w:rPr>
        <w:t>；</w:t>
      </w:r>
    </w:p>
    <w:p w:rsidR="0090467D" w:rsidRDefault="006E7E67">
      <w:pPr>
        <w:pStyle w:val="a3"/>
        <w:spacing w:line="283" w:lineRule="auto"/>
        <w:ind w:left="1857" w:right="205"/>
      </w:pPr>
      <w:r>
        <w:rPr>
          <w:spacing w:val="-6"/>
        </w:rPr>
        <w:t>停表小盘的分度值是</w:t>
      </w:r>
      <w:r>
        <w:rPr>
          <w:spacing w:val="-6"/>
        </w:rPr>
        <w:t xml:space="preserve"> </w:t>
      </w:r>
      <w:r>
        <w:rPr>
          <w:rFonts w:ascii="Times New Roman" w:eastAsia="Times New Roman"/>
        </w:rPr>
        <w:t>0.5min</w:t>
      </w:r>
      <w:r>
        <w:rPr>
          <w:spacing w:val="-12"/>
        </w:rPr>
        <w:t>，指针在</w:t>
      </w:r>
      <w:r>
        <w:rPr>
          <w:spacing w:val="-12"/>
        </w:rPr>
        <w:t xml:space="preserve"> </w:t>
      </w:r>
      <w:r>
        <w:rPr>
          <w:rFonts w:ascii="Times New Roman" w:eastAsia="Times New Roman"/>
        </w:rPr>
        <w:t xml:space="preserve">3min </w:t>
      </w:r>
      <w:r>
        <w:rPr>
          <w:spacing w:val="-29"/>
        </w:rPr>
        <w:t>和</w:t>
      </w:r>
      <w:r>
        <w:rPr>
          <w:spacing w:val="-29"/>
        </w:rPr>
        <w:t xml:space="preserve"> </w:t>
      </w:r>
      <w:r>
        <w:rPr>
          <w:rFonts w:ascii="Times New Roman" w:eastAsia="Times New Roman"/>
        </w:rPr>
        <w:t xml:space="preserve">4min </w:t>
      </w:r>
      <w:r>
        <w:rPr>
          <w:spacing w:val="-12"/>
        </w:rPr>
        <w:t>之间偏向</w:t>
      </w:r>
      <w:r>
        <w:rPr>
          <w:spacing w:val="-12"/>
        </w:rPr>
        <w:t xml:space="preserve"> </w:t>
      </w:r>
      <w:r>
        <w:rPr>
          <w:rFonts w:ascii="Times New Roman" w:eastAsia="Times New Roman"/>
        </w:rPr>
        <w:t xml:space="preserve">4min </w:t>
      </w:r>
      <w:r>
        <w:rPr>
          <w:spacing w:val="-4"/>
        </w:rPr>
        <w:t>一侧；大盘的分度值</w:t>
      </w:r>
      <w:r>
        <w:rPr>
          <w:spacing w:val="-30"/>
        </w:rPr>
        <w:t>是</w:t>
      </w:r>
      <w:r>
        <w:rPr>
          <w:spacing w:val="-30"/>
        </w:rPr>
        <w:t xml:space="preserve"> </w:t>
      </w:r>
      <w:r>
        <w:rPr>
          <w:rFonts w:ascii="Times New Roman" w:eastAsia="Times New Roman"/>
        </w:rPr>
        <w:t>0.5s</w:t>
      </w:r>
      <w:r>
        <w:rPr>
          <w:spacing w:val="-7"/>
        </w:rPr>
        <w:t>，而大盘指针在</w:t>
      </w:r>
      <w:r>
        <w:rPr>
          <w:spacing w:val="-7"/>
        </w:rPr>
        <w:t xml:space="preserve"> </w:t>
      </w:r>
      <w:r>
        <w:rPr>
          <w:rFonts w:ascii="Times New Roman" w:eastAsia="Times New Roman"/>
        </w:rPr>
        <w:t>38.4s</w:t>
      </w:r>
      <w:r>
        <w:rPr>
          <w:spacing w:val="-6"/>
        </w:rPr>
        <w:t>，因此秒表读数为</w:t>
      </w:r>
      <w:r>
        <w:rPr>
          <w:spacing w:val="-6"/>
        </w:rPr>
        <w:t xml:space="preserve"> </w:t>
      </w:r>
      <w:r>
        <w:rPr>
          <w:rFonts w:ascii="Times New Roman" w:eastAsia="Times New Roman"/>
        </w:rPr>
        <w:t>3min38.4s</w:t>
      </w:r>
      <w:r>
        <w:t>。</w:t>
      </w:r>
    </w:p>
    <w:p w:rsidR="0090467D" w:rsidRDefault="006E7E67">
      <w:pPr>
        <w:pStyle w:val="a3"/>
        <w:spacing w:line="280" w:lineRule="auto"/>
        <w:ind w:left="1857" w:right="104"/>
      </w:pPr>
      <w:r>
        <w:rPr>
          <w:spacing w:val="-9"/>
          <w:w w:val="99"/>
        </w:rPr>
        <w:t>故答案为：刻度尺；</w:t>
      </w:r>
      <w:r>
        <w:rPr>
          <w:spacing w:val="-65"/>
        </w:rPr>
        <w:t xml:space="preserve"> </w:t>
      </w:r>
      <w:r>
        <w:rPr>
          <w:spacing w:val="-1"/>
          <w:w w:val="99"/>
        </w:rPr>
        <w:t>零刻线；</w:t>
      </w:r>
      <w:r>
        <w:rPr>
          <w:spacing w:val="-65"/>
        </w:rPr>
        <w:t xml:space="preserve"> </w:t>
      </w:r>
      <w:r>
        <w:rPr>
          <w:w w:val="99"/>
        </w:rPr>
        <w:t>量程；</w:t>
      </w:r>
      <w:r>
        <w:rPr>
          <w:spacing w:val="-65"/>
        </w:rPr>
        <w:t xml:space="preserve"> </w:t>
      </w:r>
      <w:r>
        <w:rPr>
          <w:w w:val="99"/>
        </w:rPr>
        <w:t>分度值</w:t>
      </w:r>
      <w:r>
        <w:rPr>
          <w:spacing w:val="-171"/>
          <w:w w:val="99"/>
        </w:rPr>
        <w:t>；</w:t>
      </w:r>
      <w:r>
        <w:rPr>
          <w:spacing w:val="-1"/>
          <w:w w:val="99"/>
        </w:rPr>
        <w:t>（</w:t>
      </w:r>
      <w:r>
        <w:rPr>
          <w:rFonts w:ascii="Times New Roman" w:eastAsia="Times New Roman"/>
          <w:spacing w:val="1"/>
          <w:w w:val="99"/>
        </w:rPr>
        <w:t>1</w:t>
      </w:r>
      <w:r>
        <w:rPr>
          <w:spacing w:val="-65"/>
          <w:w w:val="99"/>
        </w:rPr>
        <w:t>）</w:t>
      </w:r>
      <w:r>
        <w:rPr>
          <w:spacing w:val="-1"/>
          <w:w w:val="99"/>
        </w:rPr>
        <w:t>刻度尺没有与被测边平行放置；（</w:t>
      </w:r>
      <w:r>
        <w:rPr>
          <w:rFonts w:ascii="Times New Roman" w:eastAsia="Times New Roman"/>
          <w:spacing w:val="1"/>
          <w:w w:val="99"/>
        </w:rPr>
        <w:t>2</w:t>
      </w:r>
      <w:r>
        <w:rPr>
          <w:w w:val="99"/>
        </w:rPr>
        <w:t>）</w:t>
      </w:r>
      <w:r>
        <w:rPr>
          <w:spacing w:val="-1"/>
          <w:w w:val="99"/>
        </w:rPr>
        <w:t>刻度尺的零刻度线没有对准被测物体的一条边</w:t>
      </w:r>
      <w:r>
        <w:rPr>
          <w:spacing w:val="-147"/>
          <w:w w:val="99"/>
        </w:rPr>
        <w:t>；</w:t>
      </w:r>
      <w:r>
        <w:rPr>
          <w:spacing w:val="-1"/>
          <w:w w:val="99"/>
        </w:rPr>
        <w:t>（</w:t>
      </w:r>
      <w:r>
        <w:rPr>
          <w:rFonts w:ascii="Times New Roman" w:eastAsia="Times New Roman"/>
          <w:spacing w:val="1"/>
          <w:w w:val="99"/>
        </w:rPr>
        <w:t>3</w:t>
      </w:r>
      <w:r>
        <w:rPr>
          <w:spacing w:val="-41"/>
          <w:w w:val="99"/>
        </w:rPr>
        <w:t>）</w:t>
      </w:r>
      <w:r>
        <w:rPr>
          <w:spacing w:val="-1"/>
          <w:w w:val="99"/>
        </w:rPr>
        <w:t>刻度尺有刻度线的一边没有紧靠被</w:t>
      </w:r>
      <w:r>
        <w:rPr>
          <w:spacing w:val="-2"/>
        </w:rPr>
        <w:t>测物体；</w:t>
      </w:r>
      <w:r>
        <w:rPr>
          <w:spacing w:val="-2"/>
        </w:rPr>
        <w:t xml:space="preserve"> </w:t>
      </w:r>
      <w:r>
        <w:t>（</w:t>
      </w:r>
      <w:r>
        <w:rPr>
          <w:rFonts w:ascii="Times New Roman" w:eastAsia="Times New Roman"/>
        </w:rPr>
        <w:t>4</w:t>
      </w:r>
      <w:r>
        <w:t>）</w:t>
      </w:r>
      <w:r>
        <w:rPr>
          <w:spacing w:val="-1"/>
        </w:rPr>
        <w:t>读数时，视线没有正对刻度线的刻度尺；</w:t>
      </w:r>
      <w:r>
        <w:rPr>
          <w:spacing w:val="-1"/>
        </w:rPr>
        <w:t xml:space="preserve"> </w:t>
      </w:r>
      <w:r>
        <w:t>（</w:t>
      </w:r>
      <w:r>
        <w:rPr>
          <w:rFonts w:ascii="Times New Roman" w:eastAsia="Times New Roman"/>
        </w:rPr>
        <w:t>5</w:t>
      </w:r>
      <w:r>
        <w:t>）</w:t>
      </w:r>
      <w:r>
        <w:rPr>
          <w:rFonts w:ascii="Times New Roman" w:eastAsia="Times New Roman"/>
        </w:rPr>
        <w:t>4.90</w:t>
      </w:r>
      <w:r>
        <w:rPr>
          <w:spacing w:val="-2"/>
        </w:rPr>
        <w:t>；</w:t>
      </w:r>
      <w:r>
        <w:rPr>
          <w:spacing w:val="-2"/>
        </w:rPr>
        <w:t xml:space="preserve"> </w:t>
      </w:r>
      <w:r>
        <w:rPr>
          <w:rFonts w:ascii="Times New Roman" w:eastAsia="Times New Roman"/>
        </w:rPr>
        <w:t>3min38.4s</w:t>
      </w:r>
      <w:r>
        <w:t>。</w:t>
      </w:r>
    </w:p>
    <w:p w:rsidR="0090467D" w:rsidRDefault="0090467D">
      <w:pPr>
        <w:pStyle w:val="a3"/>
        <w:spacing w:before="6"/>
        <w:rPr>
          <w:sz w:val="24"/>
        </w:rPr>
      </w:pPr>
    </w:p>
    <w:p w:rsidR="0090467D" w:rsidRDefault="006E7E67">
      <w:pPr>
        <w:pStyle w:val="a4"/>
        <w:numPr>
          <w:ilvl w:val="0"/>
          <w:numId w:val="5"/>
        </w:numPr>
        <w:tabs>
          <w:tab w:val="left" w:pos="378"/>
        </w:tabs>
        <w:spacing w:line="283" w:lineRule="auto"/>
        <w:ind w:left="1583" w:right="210" w:hanging="1472"/>
        <w:jc w:val="both"/>
        <w:rPr>
          <w:sz w:val="21"/>
        </w:rPr>
      </w:pPr>
      <w:r>
        <w:rPr>
          <w:spacing w:val="-3"/>
          <w:sz w:val="21"/>
        </w:rPr>
        <w:t>【解答】</w:t>
      </w:r>
      <w:r>
        <w:rPr>
          <w:spacing w:val="-3"/>
          <w:sz w:val="21"/>
        </w:rPr>
        <w:t xml:space="preserve">  </w:t>
      </w:r>
      <w:r>
        <w:rPr>
          <w:spacing w:val="-3"/>
          <w:sz w:val="21"/>
        </w:rPr>
        <w:t>解：当把玻璃罩内的空气逐渐抽出时，传声介质越来越少，所以传声效果越来越不好，实</w:t>
      </w:r>
      <w:r>
        <w:rPr>
          <w:spacing w:val="-6"/>
          <w:w w:val="95"/>
          <w:sz w:val="21"/>
        </w:rPr>
        <w:t>验过程中听到声音越来越小，设想空气全部抽净时，就不传声了，也就听不到声音了，这</w:t>
      </w:r>
      <w:r>
        <w:rPr>
          <w:spacing w:val="-6"/>
          <w:w w:val="95"/>
          <w:sz w:val="21"/>
        </w:rPr>
        <w:t xml:space="preserve">   </w:t>
      </w:r>
      <w:r>
        <w:rPr>
          <w:spacing w:val="-6"/>
          <w:sz w:val="21"/>
        </w:rPr>
        <w:t>表明声音的传播需要介质。</w:t>
      </w:r>
    </w:p>
    <w:p w:rsidR="0090467D" w:rsidRDefault="006E7E67">
      <w:pPr>
        <w:pStyle w:val="a3"/>
        <w:spacing w:line="265" w:lineRule="exact"/>
        <w:ind w:left="1857"/>
      </w:pPr>
      <w:r>
        <w:t>故答案为：变小；介质。</w:t>
      </w:r>
    </w:p>
    <w:p w:rsidR="0090467D" w:rsidRDefault="0090467D">
      <w:pPr>
        <w:spacing w:line="265" w:lineRule="exact"/>
        <w:sectPr w:rsidR="0090467D">
          <w:pgSz w:w="11910" w:h="16840"/>
          <w:pgMar w:top="1080" w:right="920" w:bottom="280" w:left="1020" w:header="708" w:footer="708" w:gutter="0"/>
          <w:cols w:space="708"/>
        </w:sectPr>
      </w:pPr>
    </w:p>
    <w:p w:rsidR="0090467D" w:rsidRDefault="006E7E67">
      <w:pPr>
        <w:pStyle w:val="a4"/>
        <w:numPr>
          <w:ilvl w:val="0"/>
          <w:numId w:val="5"/>
        </w:numPr>
        <w:tabs>
          <w:tab w:val="left" w:pos="378"/>
          <w:tab w:val="left" w:pos="1583"/>
        </w:tabs>
        <w:spacing w:before="58" w:line="283" w:lineRule="auto"/>
        <w:ind w:left="1583" w:right="192" w:hanging="1472"/>
        <w:rPr>
          <w:sz w:val="21"/>
        </w:rPr>
      </w:pPr>
      <w:r>
        <w:rPr>
          <w:spacing w:val="-1"/>
          <w:w w:val="99"/>
          <w:sz w:val="21"/>
        </w:rPr>
        <w:t>【</w:t>
      </w:r>
      <w:r>
        <w:rPr>
          <w:spacing w:val="2"/>
          <w:w w:val="99"/>
          <w:sz w:val="21"/>
        </w:rPr>
        <w:t>解</w:t>
      </w:r>
      <w:r>
        <w:rPr>
          <w:spacing w:val="-1"/>
          <w:w w:val="99"/>
          <w:sz w:val="21"/>
        </w:rPr>
        <w:t>答</w:t>
      </w:r>
      <w:r>
        <w:rPr>
          <w:w w:val="99"/>
          <w:sz w:val="21"/>
        </w:rPr>
        <w:t>】</w:t>
      </w:r>
      <w:r>
        <w:rPr>
          <w:sz w:val="21"/>
        </w:rPr>
        <w:tab/>
      </w:r>
      <w:r>
        <w:rPr>
          <w:spacing w:val="-1"/>
          <w:w w:val="99"/>
          <w:sz w:val="21"/>
        </w:rPr>
        <w:t>解</w:t>
      </w:r>
      <w:r>
        <w:rPr>
          <w:spacing w:val="-104"/>
          <w:w w:val="99"/>
          <w:sz w:val="21"/>
        </w:rPr>
        <w:t>：</w:t>
      </w:r>
      <w:r>
        <w:rPr>
          <w:spacing w:val="2"/>
          <w:w w:val="99"/>
          <w:sz w:val="21"/>
        </w:rPr>
        <w:t>（</w:t>
      </w:r>
      <w:r>
        <w:rPr>
          <w:rFonts w:ascii="Times New Roman" w:eastAsia="Times New Roman" w:hAnsi="Times New Roman"/>
          <w:spacing w:val="-2"/>
          <w:w w:val="99"/>
          <w:sz w:val="21"/>
        </w:rPr>
        <w:t>1</w:t>
      </w:r>
      <w:r>
        <w:rPr>
          <w:spacing w:val="2"/>
          <w:w w:val="99"/>
          <w:sz w:val="21"/>
        </w:rPr>
        <w:t>）</w:t>
      </w:r>
      <w:r>
        <w:rPr>
          <w:spacing w:val="-1"/>
          <w:w w:val="99"/>
          <w:sz w:val="21"/>
        </w:rPr>
        <w:t>试</w:t>
      </w:r>
      <w:r>
        <w:rPr>
          <w:spacing w:val="2"/>
          <w:w w:val="99"/>
          <w:sz w:val="21"/>
        </w:rPr>
        <w:t>管</w:t>
      </w:r>
      <w:r>
        <w:rPr>
          <w:spacing w:val="-1"/>
          <w:w w:val="99"/>
          <w:sz w:val="21"/>
        </w:rPr>
        <w:t>在</w:t>
      </w:r>
      <w:r>
        <w:rPr>
          <w:spacing w:val="2"/>
          <w:w w:val="99"/>
          <w:sz w:val="21"/>
        </w:rPr>
        <w:t>水</w:t>
      </w:r>
      <w:r>
        <w:rPr>
          <w:spacing w:val="-1"/>
          <w:w w:val="99"/>
          <w:sz w:val="21"/>
        </w:rPr>
        <w:t>中</w:t>
      </w:r>
      <w:r>
        <w:rPr>
          <w:spacing w:val="2"/>
          <w:w w:val="99"/>
          <w:sz w:val="21"/>
        </w:rPr>
        <w:t>的</w:t>
      </w:r>
      <w:r>
        <w:rPr>
          <w:spacing w:val="-1"/>
          <w:w w:val="99"/>
          <w:sz w:val="21"/>
        </w:rPr>
        <w:t>深</w:t>
      </w:r>
      <w:r>
        <w:rPr>
          <w:spacing w:val="2"/>
          <w:w w:val="99"/>
          <w:sz w:val="21"/>
        </w:rPr>
        <w:t>度</w:t>
      </w:r>
      <w:r>
        <w:rPr>
          <w:spacing w:val="-1"/>
          <w:w w:val="99"/>
          <w:sz w:val="21"/>
        </w:rPr>
        <w:t>要</w:t>
      </w:r>
      <w:r>
        <w:rPr>
          <w:spacing w:val="2"/>
          <w:w w:val="99"/>
          <w:sz w:val="21"/>
        </w:rPr>
        <w:t>适</w:t>
      </w:r>
      <w:r>
        <w:rPr>
          <w:spacing w:val="-1"/>
          <w:w w:val="99"/>
          <w:sz w:val="21"/>
        </w:rPr>
        <w:t>当</w:t>
      </w:r>
      <w:r>
        <w:rPr>
          <w:spacing w:val="2"/>
          <w:w w:val="99"/>
          <w:sz w:val="21"/>
        </w:rPr>
        <w:t>。</w:t>
      </w:r>
      <w:r>
        <w:rPr>
          <w:spacing w:val="-1"/>
          <w:w w:val="99"/>
          <w:sz w:val="21"/>
        </w:rPr>
        <w:t>其</w:t>
      </w:r>
      <w:r>
        <w:rPr>
          <w:spacing w:val="2"/>
          <w:w w:val="99"/>
          <w:sz w:val="21"/>
        </w:rPr>
        <w:t>“</w:t>
      </w:r>
      <w:r>
        <w:rPr>
          <w:spacing w:val="2"/>
          <w:w w:val="99"/>
          <w:sz w:val="21"/>
        </w:rPr>
        <w:t>适</w:t>
      </w:r>
      <w:r>
        <w:rPr>
          <w:spacing w:val="-1"/>
          <w:w w:val="99"/>
          <w:sz w:val="21"/>
        </w:rPr>
        <w:t>当</w:t>
      </w:r>
      <w:r>
        <w:rPr>
          <w:spacing w:val="-1"/>
          <w:w w:val="99"/>
          <w:sz w:val="21"/>
        </w:rPr>
        <w:t>”</w:t>
      </w:r>
      <w:r>
        <w:rPr>
          <w:spacing w:val="2"/>
          <w:w w:val="99"/>
          <w:sz w:val="21"/>
        </w:rPr>
        <w:t>的</w:t>
      </w:r>
      <w:r>
        <w:rPr>
          <w:spacing w:val="-1"/>
          <w:w w:val="99"/>
          <w:sz w:val="21"/>
        </w:rPr>
        <w:t>含</w:t>
      </w:r>
      <w:r>
        <w:rPr>
          <w:spacing w:val="2"/>
          <w:w w:val="99"/>
          <w:sz w:val="21"/>
        </w:rPr>
        <w:t>义</w:t>
      </w:r>
      <w:r>
        <w:rPr>
          <w:spacing w:val="-1"/>
          <w:w w:val="99"/>
          <w:sz w:val="21"/>
        </w:rPr>
        <w:t>是</w:t>
      </w:r>
      <w:r>
        <w:rPr>
          <w:spacing w:val="2"/>
          <w:w w:val="99"/>
          <w:sz w:val="21"/>
        </w:rPr>
        <w:t>将</w:t>
      </w:r>
      <w:r>
        <w:rPr>
          <w:spacing w:val="-1"/>
          <w:w w:val="99"/>
          <w:sz w:val="21"/>
        </w:rPr>
        <w:t>里</w:t>
      </w:r>
      <w:r>
        <w:rPr>
          <w:spacing w:val="2"/>
          <w:w w:val="99"/>
          <w:sz w:val="21"/>
        </w:rPr>
        <w:t>面</w:t>
      </w:r>
      <w:r>
        <w:rPr>
          <w:spacing w:val="-1"/>
          <w:w w:val="99"/>
          <w:sz w:val="21"/>
        </w:rPr>
        <w:t>的</w:t>
      </w:r>
      <w:r>
        <w:rPr>
          <w:spacing w:val="2"/>
          <w:w w:val="99"/>
          <w:sz w:val="21"/>
        </w:rPr>
        <w:t>物</w:t>
      </w:r>
      <w:r>
        <w:rPr>
          <w:spacing w:val="-1"/>
          <w:w w:val="99"/>
          <w:sz w:val="21"/>
        </w:rPr>
        <w:t>质</w:t>
      </w:r>
      <w:r>
        <w:rPr>
          <w:spacing w:val="2"/>
          <w:w w:val="99"/>
          <w:sz w:val="21"/>
        </w:rPr>
        <w:t>全</w:t>
      </w:r>
      <w:r>
        <w:rPr>
          <w:spacing w:val="-1"/>
          <w:w w:val="99"/>
          <w:sz w:val="21"/>
        </w:rPr>
        <w:t>部</w:t>
      </w:r>
      <w:r>
        <w:rPr>
          <w:spacing w:val="2"/>
          <w:w w:val="99"/>
          <w:sz w:val="21"/>
        </w:rPr>
        <w:t>浸</w:t>
      </w:r>
      <w:r>
        <w:rPr>
          <w:spacing w:val="-1"/>
          <w:w w:val="99"/>
          <w:sz w:val="21"/>
        </w:rPr>
        <w:t>没</w:t>
      </w:r>
      <w:r>
        <w:rPr>
          <w:spacing w:val="2"/>
          <w:w w:val="99"/>
          <w:sz w:val="21"/>
        </w:rPr>
        <w:t>在</w:t>
      </w:r>
      <w:r>
        <w:rPr>
          <w:spacing w:val="-1"/>
          <w:w w:val="99"/>
          <w:sz w:val="21"/>
        </w:rPr>
        <w:t>水</w:t>
      </w:r>
      <w:r>
        <w:rPr>
          <w:spacing w:val="2"/>
          <w:w w:val="99"/>
          <w:sz w:val="21"/>
        </w:rPr>
        <w:t>中</w:t>
      </w:r>
      <w:r>
        <w:rPr>
          <w:w w:val="99"/>
          <w:sz w:val="21"/>
        </w:rPr>
        <w:t>，</w:t>
      </w:r>
      <w:r>
        <w:rPr>
          <w:sz w:val="21"/>
        </w:rPr>
        <w:t>不碰到容器壁或容器底；</w:t>
      </w:r>
    </w:p>
    <w:p w:rsidR="0090467D" w:rsidRDefault="006E7E67">
      <w:pPr>
        <w:pStyle w:val="a4"/>
        <w:numPr>
          <w:ilvl w:val="0"/>
          <w:numId w:val="2"/>
        </w:numPr>
        <w:tabs>
          <w:tab w:val="left" w:pos="2382"/>
        </w:tabs>
        <w:spacing w:line="283" w:lineRule="auto"/>
        <w:ind w:right="443" w:firstLine="0"/>
        <w:rPr>
          <w:sz w:val="21"/>
        </w:rPr>
      </w:pPr>
      <w:r>
        <w:rPr>
          <w:w w:val="95"/>
          <w:sz w:val="21"/>
        </w:rPr>
        <w:t>图乙所示的烧杯中水的质量较少，这样可以缩短将水加热至沸腾所用的时间；</w:t>
      </w:r>
      <w:r>
        <w:rPr>
          <w:w w:val="95"/>
          <w:sz w:val="21"/>
        </w:rPr>
        <w:t xml:space="preserve">  </w:t>
      </w:r>
      <w:r>
        <w:rPr>
          <w:spacing w:val="-4"/>
          <w:sz w:val="21"/>
        </w:rPr>
        <w:t>由乙图知，温度计的分度值为</w:t>
      </w:r>
      <w:r>
        <w:rPr>
          <w:spacing w:val="-4"/>
          <w:sz w:val="21"/>
        </w:rPr>
        <w:t xml:space="preserve"> </w:t>
      </w:r>
      <w:r>
        <w:rPr>
          <w:rFonts w:ascii="Times New Roman" w:eastAsia="Times New Roman" w:hAnsi="Times New Roman"/>
          <w:sz w:val="21"/>
        </w:rPr>
        <w:t>1</w:t>
      </w:r>
      <w:r>
        <w:rPr>
          <w:spacing w:val="-9"/>
          <w:sz w:val="21"/>
        </w:rPr>
        <w:t>℃</w:t>
      </w:r>
      <w:r>
        <w:rPr>
          <w:spacing w:val="-9"/>
          <w:sz w:val="21"/>
        </w:rPr>
        <w:t>，示数为</w:t>
      </w:r>
      <w:r>
        <w:rPr>
          <w:spacing w:val="-9"/>
          <w:sz w:val="21"/>
        </w:rPr>
        <w:t xml:space="preserve"> </w:t>
      </w:r>
      <w:r>
        <w:rPr>
          <w:rFonts w:ascii="Times New Roman" w:eastAsia="Times New Roman" w:hAnsi="Times New Roman"/>
          <w:sz w:val="21"/>
        </w:rPr>
        <w:t>98</w:t>
      </w:r>
      <w:r>
        <w:rPr>
          <w:sz w:val="21"/>
        </w:rPr>
        <w:t>℃</w:t>
      </w:r>
      <w:r>
        <w:rPr>
          <w:sz w:val="21"/>
        </w:rPr>
        <w:t>；</w:t>
      </w:r>
    </w:p>
    <w:p w:rsidR="0090467D" w:rsidRDefault="006E7E67">
      <w:pPr>
        <w:pStyle w:val="a4"/>
        <w:numPr>
          <w:ilvl w:val="0"/>
          <w:numId w:val="2"/>
        </w:numPr>
        <w:tabs>
          <w:tab w:val="left" w:pos="2382"/>
        </w:tabs>
        <w:spacing w:line="280" w:lineRule="auto"/>
        <w:ind w:right="108" w:firstLine="0"/>
        <w:rPr>
          <w:sz w:val="21"/>
        </w:rPr>
      </w:pPr>
      <w:r>
        <w:rPr>
          <w:spacing w:val="-7"/>
          <w:sz w:val="21"/>
        </w:rPr>
        <w:t>冰是晶体，在熔化过程中吸热温度保持不变，水在沸腾过程中吸热温度保持不变，所以相同的特点是吸收热量和温度保持不变。</w:t>
      </w:r>
    </w:p>
    <w:p w:rsidR="0090467D" w:rsidRDefault="006E7E67">
      <w:pPr>
        <w:pStyle w:val="a3"/>
        <w:spacing w:line="283" w:lineRule="auto"/>
        <w:ind w:left="1857" w:right="215"/>
      </w:pPr>
      <w:r>
        <w:rPr>
          <w:spacing w:val="-26"/>
          <w:w w:val="99"/>
        </w:rPr>
        <w:t>故答案为：</w:t>
      </w:r>
      <w:r>
        <w:rPr>
          <w:spacing w:val="2"/>
          <w:w w:val="99"/>
        </w:rPr>
        <w:t>（</w:t>
      </w:r>
      <w:r>
        <w:rPr>
          <w:rFonts w:ascii="Times New Roman" w:eastAsia="Times New Roman"/>
          <w:spacing w:val="1"/>
          <w:w w:val="99"/>
        </w:rPr>
        <w:t>1</w:t>
      </w:r>
      <w:r>
        <w:rPr>
          <w:spacing w:val="-17"/>
          <w:w w:val="99"/>
        </w:rPr>
        <w:t>）</w:t>
      </w:r>
      <w:r>
        <w:rPr>
          <w:spacing w:val="-3"/>
          <w:w w:val="99"/>
        </w:rPr>
        <w:t>将里面的物质全部浸没在水中，不碰到容器壁或容器底</w:t>
      </w:r>
      <w:r>
        <w:rPr>
          <w:spacing w:val="-121"/>
          <w:w w:val="99"/>
        </w:rPr>
        <w:t>；</w:t>
      </w:r>
      <w:r>
        <w:rPr>
          <w:spacing w:val="-1"/>
          <w:w w:val="99"/>
        </w:rPr>
        <w:t>（</w:t>
      </w:r>
      <w:r>
        <w:rPr>
          <w:rFonts w:ascii="Times New Roman" w:eastAsia="Times New Roman"/>
          <w:spacing w:val="1"/>
          <w:w w:val="99"/>
        </w:rPr>
        <w:t>2</w:t>
      </w:r>
      <w:r>
        <w:rPr>
          <w:spacing w:val="-17"/>
          <w:w w:val="99"/>
        </w:rPr>
        <w:t>）</w:t>
      </w:r>
      <w:r>
        <w:rPr>
          <w:spacing w:val="-1"/>
          <w:w w:val="99"/>
        </w:rPr>
        <w:t>缩短将水加热至沸腾所用的时间；</w:t>
      </w:r>
      <w:r>
        <w:rPr>
          <w:rFonts w:ascii="Times New Roman" w:eastAsia="Times New Roman"/>
          <w:spacing w:val="1"/>
          <w:w w:val="99"/>
        </w:rPr>
        <w:t>98</w:t>
      </w:r>
      <w:r>
        <w:rPr>
          <w:spacing w:val="-106"/>
          <w:w w:val="99"/>
        </w:rPr>
        <w:t>；</w:t>
      </w:r>
      <w:r>
        <w:rPr>
          <w:spacing w:val="2"/>
          <w:w w:val="99"/>
        </w:rPr>
        <w:t>（</w:t>
      </w:r>
      <w:r>
        <w:rPr>
          <w:rFonts w:ascii="Times New Roman" w:eastAsia="Times New Roman"/>
          <w:spacing w:val="1"/>
          <w:w w:val="99"/>
        </w:rPr>
        <w:t>3</w:t>
      </w:r>
      <w:r>
        <w:rPr>
          <w:spacing w:val="-1"/>
          <w:w w:val="99"/>
        </w:rPr>
        <w:t>）吸收热量；温度保持不变。</w:t>
      </w:r>
    </w:p>
    <w:p w:rsidR="0090467D" w:rsidRDefault="0090467D">
      <w:pPr>
        <w:pStyle w:val="a3"/>
        <w:spacing w:before="2"/>
        <w:rPr>
          <w:sz w:val="24"/>
        </w:rPr>
      </w:pPr>
    </w:p>
    <w:p w:rsidR="0090467D" w:rsidRDefault="006E7E67">
      <w:pPr>
        <w:pStyle w:val="a4"/>
        <w:numPr>
          <w:ilvl w:val="0"/>
          <w:numId w:val="5"/>
        </w:numPr>
        <w:tabs>
          <w:tab w:val="left" w:pos="378"/>
          <w:tab w:val="left" w:pos="1583"/>
        </w:tabs>
        <w:ind w:hanging="266"/>
        <w:rPr>
          <w:sz w:val="21"/>
        </w:rPr>
      </w:pPr>
      <w:r>
        <w:rPr>
          <w:sz w:val="21"/>
        </w:rPr>
        <w:t>【解答】</w:t>
      </w:r>
      <w:r>
        <w:rPr>
          <w:sz w:val="21"/>
        </w:rPr>
        <w:tab/>
      </w:r>
      <w:r>
        <w:rPr>
          <w:sz w:val="21"/>
        </w:rPr>
        <w:t>解：</w:t>
      </w:r>
    </w:p>
    <w:p w:rsidR="0090467D" w:rsidRDefault="006E7E67">
      <w:pPr>
        <w:pStyle w:val="a4"/>
        <w:numPr>
          <w:ilvl w:val="1"/>
          <w:numId w:val="5"/>
        </w:numPr>
        <w:tabs>
          <w:tab w:val="left" w:pos="2382"/>
        </w:tabs>
        <w:spacing w:before="48" w:line="280" w:lineRule="auto"/>
        <w:ind w:right="108" w:firstLine="0"/>
        <w:rPr>
          <w:sz w:val="21"/>
        </w:rPr>
      </w:pPr>
      <w:r>
        <w:rPr>
          <w:spacing w:val="-2"/>
          <w:sz w:val="21"/>
        </w:rPr>
        <w:t>要使入射光线和其反射光线的径迹同时在纸板上出现，则法线必须与平面镜垂直</w:t>
      </w:r>
      <w:r>
        <w:rPr>
          <w:spacing w:val="-10"/>
          <w:sz w:val="21"/>
        </w:rPr>
        <w:t>，并且反射光线、入射光线和法线必须在同一平面内，因此纸板与平面镜的位置关系应该是垂直；</w:t>
      </w:r>
    </w:p>
    <w:p w:rsidR="0090467D" w:rsidRDefault="006E7E67">
      <w:pPr>
        <w:pStyle w:val="a3"/>
        <w:spacing w:before="4"/>
        <w:ind w:left="1857"/>
      </w:pPr>
      <w:r>
        <w:t>实验时，从纸板前不同方向都能看到光的径迹，这是因为光在纸板上发生了漫反射。</w:t>
      </w:r>
    </w:p>
    <w:p w:rsidR="0090467D" w:rsidRDefault="006E7E67">
      <w:pPr>
        <w:pStyle w:val="a4"/>
        <w:numPr>
          <w:ilvl w:val="1"/>
          <w:numId w:val="5"/>
        </w:numPr>
        <w:tabs>
          <w:tab w:val="left" w:pos="2384"/>
        </w:tabs>
        <w:spacing w:before="45" w:line="283" w:lineRule="auto"/>
        <w:ind w:right="215" w:firstLine="0"/>
        <w:rPr>
          <w:sz w:val="21"/>
        </w:rPr>
      </w:pPr>
      <w:r>
        <w:rPr>
          <w:sz w:val="21"/>
        </w:rPr>
        <w:t>凭一次实验数据得出结论有偶然性，不能只由一组数据就得出结论，应改变入射角，进行多次实验，所以这样得出结论不合理。</w:t>
      </w:r>
    </w:p>
    <w:p w:rsidR="0090467D" w:rsidRDefault="006E7E67">
      <w:pPr>
        <w:pStyle w:val="a4"/>
        <w:numPr>
          <w:ilvl w:val="1"/>
          <w:numId w:val="5"/>
        </w:numPr>
        <w:tabs>
          <w:tab w:val="left" w:pos="2384"/>
        </w:tabs>
        <w:spacing w:line="280" w:lineRule="auto"/>
        <w:ind w:right="210" w:firstLine="0"/>
        <w:jc w:val="both"/>
        <w:rPr>
          <w:sz w:val="21"/>
        </w:rPr>
      </w:pPr>
      <w:r>
        <w:rPr>
          <w:spacing w:val="-13"/>
          <w:sz w:val="21"/>
        </w:rPr>
        <w:t>以法线</w:t>
      </w:r>
      <w:r>
        <w:rPr>
          <w:spacing w:val="-13"/>
          <w:sz w:val="21"/>
        </w:rPr>
        <w:t xml:space="preserve"> </w:t>
      </w:r>
      <w:r>
        <w:rPr>
          <w:rFonts w:ascii="Times New Roman" w:eastAsia="Times New Roman"/>
          <w:sz w:val="21"/>
        </w:rPr>
        <w:t>ON</w:t>
      </w:r>
      <w:r>
        <w:rPr>
          <w:rFonts w:ascii="Times New Roman" w:eastAsia="Times New Roman"/>
          <w:spacing w:val="4"/>
          <w:sz w:val="21"/>
        </w:rPr>
        <w:t xml:space="preserve"> </w:t>
      </w:r>
      <w:r>
        <w:rPr>
          <w:spacing w:val="-7"/>
          <w:sz w:val="21"/>
        </w:rPr>
        <w:t>为轴线，把纸板</w:t>
      </w:r>
      <w:r>
        <w:rPr>
          <w:spacing w:val="-7"/>
          <w:sz w:val="21"/>
        </w:rPr>
        <w:t xml:space="preserve"> </w:t>
      </w:r>
      <w:r>
        <w:rPr>
          <w:rFonts w:ascii="Times New Roman" w:eastAsia="Times New Roman"/>
          <w:sz w:val="21"/>
        </w:rPr>
        <w:t>F</w:t>
      </w:r>
      <w:r>
        <w:rPr>
          <w:rFonts w:ascii="Times New Roman" w:eastAsia="Times New Roman"/>
          <w:spacing w:val="1"/>
          <w:sz w:val="21"/>
        </w:rPr>
        <w:t xml:space="preserve"> </w:t>
      </w:r>
      <w:r>
        <w:rPr>
          <w:sz w:val="21"/>
        </w:rPr>
        <w:t>向后缓慢旋转，纸板上就看不到反射光线，说明反</w:t>
      </w:r>
      <w:r>
        <w:rPr>
          <w:spacing w:val="-4"/>
          <w:sz w:val="21"/>
        </w:rPr>
        <w:t>射光已经不在纸板上了，而此时纸板</w:t>
      </w:r>
      <w:r>
        <w:rPr>
          <w:spacing w:val="-4"/>
          <w:sz w:val="21"/>
        </w:rPr>
        <w:t xml:space="preserve"> </w:t>
      </w:r>
      <w:r>
        <w:rPr>
          <w:rFonts w:ascii="Times New Roman" w:eastAsia="Times New Roman"/>
          <w:sz w:val="21"/>
        </w:rPr>
        <w:t>F</w:t>
      </w:r>
      <w:r>
        <w:rPr>
          <w:rFonts w:ascii="Times New Roman" w:eastAsia="Times New Roman"/>
          <w:spacing w:val="3"/>
          <w:sz w:val="21"/>
        </w:rPr>
        <w:t xml:space="preserve"> </w:t>
      </w:r>
      <w:r>
        <w:rPr>
          <w:spacing w:val="-12"/>
          <w:sz w:val="21"/>
        </w:rPr>
        <w:t>和纸板</w:t>
      </w:r>
      <w:r>
        <w:rPr>
          <w:spacing w:val="-12"/>
          <w:sz w:val="21"/>
        </w:rPr>
        <w:t xml:space="preserve"> </w:t>
      </w:r>
      <w:r>
        <w:rPr>
          <w:rFonts w:ascii="Times New Roman" w:eastAsia="Times New Roman"/>
          <w:sz w:val="21"/>
        </w:rPr>
        <w:t>E</w:t>
      </w:r>
      <w:r>
        <w:rPr>
          <w:rFonts w:ascii="Times New Roman" w:eastAsia="Times New Roman"/>
          <w:spacing w:val="1"/>
          <w:sz w:val="21"/>
        </w:rPr>
        <w:t xml:space="preserve"> </w:t>
      </w:r>
      <w:r>
        <w:rPr>
          <w:sz w:val="21"/>
        </w:rPr>
        <w:t>也不是一个平面了，由此可以探究反射光线、入射光线和法线是否在同一平面内。</w:t>
      </w:r>
    </w:p>
    <w:p w:rsidR="0090467D" w:rsidRDefault="006E7E67">
      <w:pPr>
        <w:pStyle w:val="a3"/>
        <w:spacing w:before="2"/>
        <w:ind w:left="1857"/>
      </w:pPr>
      <w:r>
        <w:rPr>
          <w:spacing w:val="-22"/>
          <w:w w:val="99"/>
        </w:rPr>
        <w:t>故答案为：</w:t>
      </w:r>
      <w:r>
        <w:rPr>
          <w:spacing w:val="2"/>
          <w:w w:val="99"/>
        </w:rPr>
        <w:t>（</w:t>
      </w:r>
      <w:r>
        <w:rPr>
          <w:rFonts w:ascii="Times New Roman" w:eastAsia="Times New Roman"/>
          <w:spacing w:val="1"/>
          <w:w w:val="99"/>
        </w:rPr>
        <w:t>1</w:t>
      </w:r>
      <w:r>
        <w:rPr>
          <w:spacing w:val="-1"/>
          <w:w w:val="99"/>
        </w:rPr>
        <w:t>）垂直；漫；</w:t>
      </w:r>
    </w:p>
    <w:p w:rsidR="0090467D" w:rsidRDefault="006E7E67">
      <w:pPr>
        <w:pStyle w:val="a4"/>
        <w:numPr>
          <w:ilvl w:val="0"/>
          <w:numId w:val="1"/>
        </w:numPr>
        <w:tabs>
          <w:tab w:val="left" w:pos="2382"/>
        </w:tabs>
        <w:spacing w:before="45"/>
        <w:rPr>
          <w:sz w:val="21"/>
        </w:rPr>
      </w:pPr>
      <w:r>
        <w:rPr>
          <w:sz w:val="21"/>
        </w:rPr>
        <w:t>不合理；凭一次实验数据得出结论有偶然性，应改变入射角，进行多次实验；</w:t>
      </w:r>
    </w:p>
    <w:p w:rsidR="0090467D" w:rsidRDefault="006E7E67">
      <w:pPr>
        <w:pStyle w:val="a4"/>
        <w:numPr>
          <w:ilvl w:val="0"/>
          <w:numId w:val="1"/>
        </w:numPr>
        <w:tabs>
          <w:tab w:val="left" w:pos="2382"/>
        </w:tabs>
        <w:spacing w:before="48"/>
        <w:rPr>
          <w:sz w:val="21"/>
        </w:rPr>
      </w:pPr>
      <w:r>
        <w:rPr>
          <w:sz w:val="21"/>
        </w:rPr>
        <w:t>探究反射光线、入射光线和法线是否在同一平面内。</w:t>
      </w:r>
    </w:p>
    <w:sectPr w:rsidR="0090467D" w:rsidSect="0090467D">
      <w:pgSz w:w="11910" w:h="16840"/>
      <w:pgMar w:top="1080" w:right="920" w:bottom="280"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E67" w:rsidRDefault="006E7E67" w:rsidP="00D65E23">
      <w:r>
        <w:separator/>
      </w:r>
    </w:p>
  </w:endnote>
  <w:endnote w:type="continuationSeparator" w:id="1">
    <w:p w:rsidR="006E7E67" w:rsidRDefault="006E7E67" w:rsidP="00D65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altName w:val="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E67" w:rsidRDefault="006E7E67" w:rsidP="00D65E23">
      <w:r>
        <w:separator/>
      </w:r>
    </w:p>
  </w:footnote>
  <w:footnote w:type="continuationSeparator" w:id="1">
    <w:p w:rsidR="006E7E67" w:rsidRDefault="006E7E67" w:rsidP="00D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23" w:rsidRDefault="00D65E23">
    <w:pPr>
      <w:pStyle w:val="a5"/>
    </w:pPr>
    <w:r>
      <w:rPr>
        <w:noProof/>
        <w:lang w:val="en-US" w:bidi="ar-SA"/>
      </w:rPr>
      <w:drawing>
        <wp:inline distT="0" distB="0" distL="0" distR="0">
          <wp:extent cx="5810250" cy="571500"/>
          <wp:effectExtent l="19050" t="0" r="0" b="0"/>
          <wp:docPr id="2" name="图片 1"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90D"/>
    <w:multiLevelType w:val="hybridMultilevel"/>
    <w:tmpl w:val="00000000"/>
    <w:lvl w:ilvl="0" w:tplc="18B2DC42">
      <w:start w:val="1"/>
      <w:numFmt w:val="decimal"/>
      <w:lvlText w:val="%1."/>
      <w:lvlJc w:val="left"/>
      <w:pPr>
        <w:ind w:left="271" w:hanging="159"/>
        <w:jc w:val="left"/>
      </w:pPr>
      <w:rPr>
        <w:rFonts w:ascii="Times New Roman" w:eastAsia="Times New Roman" w:hAnsi="Times New Roman" w:cs="Times New Roman" w:hint="default"/>
        <w:spacing w:val="0"/>
        <w:w w:val="99"/>
        <w:sz w:val="19"/>
        <w:szCs w:val="19"/>
        <w:lang w:val="zh-CN" w:eastAsia="zh-CN" w:bidi="zh-CN"/>
      </w:rPr>
    </w:lvl>
    <w:lvl w:ilvl="1" w:tplc="74C8A76E">
      <w:start w:val="1"/>
      <w:numFmt w:val="decimal"/>
      <w:lvlText w:val="（%2）"/>
      <w:lvlJc w:val="left"/>
      <w:pPr>
        <w:ind w:left="1646" w:hanging="528"/>
        <w:jc w:val="left"/>
      </w:pPr>
      <w:rPr>
        <w:rFonts w:ascii="宋体" w:eastAsia="宋体" w:hAnsi="宋体" w:cs="宋体" w:hint="default"/>
        <w:spacing w:val="1"/>
        <w:w w:val="99"/>
        <w:sz w:val="19"/>
        <w:szCs w:val="19"/>
        <w:lang w:val="zh-CN" w:eastAsia="zh-CN" w:bidi="zh-CN"/>
      </w:rPr>
    </w:lvl>
    <w:lvl w:ilvl="2" w:tplc="A83EDBCE">
      <w:numFmt w:val="bullet"/>
      <w:lvlText w:val="•"/>
      <w:lvlJc w:val="left"/>
      <w:pPr>
        <w:ind w:left="2565" w:hanging="528"/>
      </w:pPr>
      <w:rPr>
        <w:rFonts w:hint="default"/>
        <w:lang w:val="zh-CN" w:eastAsia="zh-CN" w:bidi="zh-CN"/>
      </w:rPr>
    </w:lvl>
    <w:lvl w:ilvl="3" w:tplc="1FBCC486">
      <w:numFmt w:val="bullet"/>
      <w:lvlText w:val="•"/>
      <w:lvlJc w:val="left"/>
      <w:pPr>
        <w:ind w:left="3490" w:hanging="528"/>
      </w:pPr>
      <w:rPr>
        <w:rFonts w:hint="default"/>
        <w:lang w:val="zh-CN" w:eastAsia="zh-CN" w:bidi="zh-CN"/>
      </w:rPr>
    </w:lvl>
    <w:lvl w:ilvl="4" w:tplc="FE92C672">
      <w:numFmt w:val="bullet"/>
      <w:lvlText w:val="•"/>
      <w:lvlJc w:val="left"/>
      <w:pPr>
        <w:ind w:left="4415" w:hanging="528"/>
      </w:pPr>
      <w:rPr>
        <w:rFonts w:hint="default"/>
        <w:lang w:val="zh-CN" w:eastAsia="zh-CN" w:bidi="zh-CN"/>
      </w:rPr>
    </w:lvl>
    <w:lvl w:ilvl="5" w:tplc="C0CC052E">
      <w:numFmt w:val="bullet"/>
      <w:lvlText w:val="•"/>
      <w:lvlJc w:val="left"/>
      <w:pPr>
        <w:ind w:left="5340" w:hanging="528"/>
      </w:pPr>
      <w:rPr>
        <w:rFonts w:hint="default"/>
        <w:lang w:val="zh-CN" w:eastAsia="zh-CN" w:bidi="zh-CN"/>
      </w:rPr>
    </w:lvl>
    <w:lvl w:ilvl="6" w:tplc="22CC33D8">
      <w:numFmt w:val="bullet"/>
      <w:lvlText w:val="•"/>
      <w:lvlJc w:val="left"/>
      <w:pPr>
        <w:ind w:left="6265" w:hanging="528"/>
      </w:pPr>
      <w:rPr>
        <w:rFonts w:hint="default"/>
        <w:lang w:val="zh-CN" w:eastAsia="zh-CN" w:bidi="zh-CN"/>
      </w:rPr>
    </w:lvl>
    <w:lvl w:ilvl="7" w:tplc="4E4AD22E">
      <w:numFmt w:val="bullet"/>
      <w:lvlText w:val="•"/>
      <w:lvlJc w:val="left"/>
      <w:pPr>
        <w:ind w:left="7190" w:hanging="528"/>
      </w:pPr>
      <w:rPr>
        <w:rFonts w:hint="default"/>
        <w:lang w:val="zh-CN" w:eastAsia="zh-CN" w:bidi="zh-CN"/>
      </w:rPr>
    </w:lvl>
    <w:lvl w:ilvl="8" w:tplc="EC2CF01E">
      <w:numFmt w:val="bullet"/>
      <w:lvlText w:val="•"/>
      <w:lvlJc w:val="left"/>
      <w:pPr>
        <w:ind w:left="8115" w:hanging="528"/>
      </w:pPr>
      <w:rPr>
        <w:rFonts w:hint="default"/>
        <w:lang w:val="zh-CN" w:eastAsia="zh-CN" w:bidi="zh-CN"/>
      </w:rPr>
    </w:lvl>
  </w:abstractNum>
  <w:abstractNum w:abstractNumId="1">
    <w:nsid w:val="09190F59"/>
    <w:multiLevelType w:val="hybridMultilevel"/>
    <w:tmpl w:val="00000000"/>
    <w:lvl w:ilvl="0" w:tplc="750013E6">
      <w:start w:val="1"/>
      <w:numFmt w:val="decimal"/>
      <w:lvlText w:val="（%1）"/>
      <w:lvlJc w:val="left"/>
      <w:pPr>
        <w:ind w:left="386" w:hanging="557"/>
        <w:jc w:val="left"/>
      </w:pPr>
      <w:rPr>
        <w:rFonts w:ascii="宋体" w:eastAsia="宋体" w:hAnsi="宋体" w:cs="宋体" w:hint="default"/>
        <w:spacing w:val="10"/>
        <w:w w:val="99"/>
        <w:sz w:val="19"/>
        <w:szCs w:val="19"/>
        <w:lang w:val="zh-CN" w:eastAsia="zh-CN" w:bidi="zh-CN"/>
      </w:rPr>
    </w:lvl>
    <w:lvl w:ilvl="1" w:tplc="C0D6677A">
      <w:numFmt w:val="bullet"/>
      <w:lvlText w:val="•"/>
      <w:lvlJc w:val="left"/>
      <w:pPr>
        <w:ind w:left="1338" w:hanging="557"/>
      </w:pPr>
      <w:rPr>
        <w:rFonts w:hint="default"/>
        <w:lang w:val="zh-CN" w:eastAsia="zh-CN" w:bidi="zh-CN"/>
      </w:rPr>
    </w:lvl>
    <w:lvl w:ilvl="2" w:tplc="16260846">
      <w:numFmt w:val="bullet"/>
      <w:lvlText w:val="•"/>
      <w:lvlJc w:val="left"/>
      <w:pPr>
        <w:ind w:left="2297" w:hanging="557"/>
      </w:pPr>
      <w:rPr>
        <w:rFonts w:hint="default"/>
        <w:lang w:val="zh-CN" w:eastAsia="zh-CN" w:bidi="zh-CN"/>
      </w:rPr>
    </w:lvl>
    <w:lvl w:ilvl="3" w:tplc="DFECDD7A">
      <w:numFmt w:val="bullet"/>
      <w:lvlText w:val="•"/>
      <w:lvlJc w:val="left"/>
      <w:pPr>
        <w:ind w:left="3255" w:hanging="557"/>
      </w:pPr>
      <w:rPr>
        <w:rFonts w:hint="default"/>
        <w:lang w:val="zh-CN" w:eastAsia="zh-CN" w:bidi="zh-CN"/>
      </w:rPr>
    </w:lvl>
    <w:lvl w:ilvl="4" w:tplc="506A4210">
      <w:numFmt w:val="bullet"/>
      <w:lvlText w:val="•"/>
      <w:lvlJc w:val="left"/>
      <w:pPr>
        <w:ind w:left="4214" w:hanging="557"/>
      </w:pPr>
      <w:rPr>
        <w:rFonts w:hint="default"/>
        <w:lang w:val="zh-CN" w:eastAsia="zh-CN" w:bidi="zh-CN"/>
      </w:rPr>
    </w:lvl>
    <w:lvl w:ilvl="5" w:tplc="B9683C14">
      <w:numFmt w:val="bullet"/>
      <w:lvlText w:val="•"/>
      <w:lvlJc w:val="left"/>
      <w:pPr>
        <w:ind w:left="5173" w:hanging="557"/>
      </w:pPr>
      <w:rPr>
        <w:rFonts w:hint="default"/>
        <w:lang w:val="zh-CN" w:eastAsia="zh-CN" w:bidi="zh-CN"/>
      </w:rPr>
    </w:lvl>
    <w:lvl w:ilvl="6" w:tplc="4AF895DC">
      <w:numFmt w:val="bullet"/>
      <w:lvlText w:val="•"/>
      <w:lvlJc w:val="left"/>
      <w:pPr>
        <w:ind w:left="6131" w:hanging="557"/>
      </w:pPr>
      <w:rPr>
        <w:rFonts w:hint="default"/>
        <w:lang w:val="zh-CN" w:eastAsia="zh-CN" w:bidi="zh-CN"/>
      </w:rPr>
    </w:lvl>
    <w:lvl w:ilvl="7" w:tplc="88DAB304">
      <w:numFmt w:val="bullet"/>
      <w:lvlText w:val="•"/>
      <w:lvlJc w:val="left"/>
      <w:pPr>
        <w:ind w:left="7090" w:hanging="557"/>
      </w:pPr>
      <w:rPr>
        <w:rFonts w:hint="default"/>
        <w:lang w:val="zh-CN" w:eastAsia="zh-CN" w:bidi="zh-CN"/>
      </w:rPr>
    </w:lvl>
    <w:lvl w:ilvl="8" w:tplc="13562C9A">
      <w:numFmt w:val="bullet"/>
      <w:lvlText w:val="•"/>
      <w:lvlJc w:val="left"/>
      <w:pPr>
        <w:ind w:left="8048" w:hanging="557"/>
      </w:pPr>
      <w:rPr>
        <w:rFonts w:hint="default"/>
        <w:lang w:val="zh-CN" w:eastAsia="zh-CN" w:bidi="zh-CN"/>
      </w:rPr>
    </w:lvl>
  </w:abstractNum>
  <w:abstractNum w:abstractNumId="2">
    <w:nsid w:val="0F75616B"/>
    <w:multiLevelType w:val="hybridMultilevel"/>
    <w:tmpl w:val="00000000"/>
    <w:lvl w:ilvl="0" w:tplc="231E8820">
      <w:start w:val="4"/>
      <w:numFmt w:val="decimal"/>
      <w:lvlText w:val="%1."/>
      <w:lvlJc w:val="left"/>
      <w:pPr>
        <w:ind w:left="271" w:hanging="159"/>
        <w:jc w:val="left"/>
      </w:pPr>
      <w:rPr>
        <w:rFonts w:ascii="Times New Roman" w:eastAsia="Times New Roman" w:hAnsi="Times New Roman" w:cs="Times New Roman" w:hint="default"/>
        <w:spacing w:val="0"/>
        <w:w w:val="99"/>
        <w:sz w:val="19"/>
        <w:szCs w:val="19"/>
        <w:lang w:val="zh-CN" w:eastAsia="zh-CN" w:bidi="zh-CN"/>
      </w:rPr>
    </w:lvl>
    <w:lvl w:ilvl="1" w:tplc="A5FA0B30">
      <w:start w:val="1"/>
      <w:numFmt w:val="upperLetter"/>
      <w:lvlText w:val="%2."/>
      <w:lvlJc w:val="left"/>
      <w:pPr>
        <w:ind w:left="747" w:hanging="362"/>
        <w:jc w:val="left"/>
      </w:pPr>
      <w:rPr>
        <w:rFonts w:ascii="Times New Roman" w:eastAsia="Times New Roman" w:hAnsi="Times New Roman" w:cs="Times New Roman" w:hint="default"/>
        <w:spacing w:val="-1"/>
        <w:w w:val="99"/>
        <w:sz w:val="19"/>
        <w:szCs w:val="19"/>
        <w:lang w:val="zh-CN" w:eastAsia="zh-CN" w:bidi="zh-CN"/>
      </w:rPr>
    </w:lvl>
    <w:lvl w:ilvl="2" w:tplc="98B4C49C">
      <w:numFmt w:val="bullet"/>
      <w:lvlText w:val="•"/>
      <w:lvlJc w:val="left"/>
      <w:pPr>
        <w:ind w:left="740" w:hanging="362"/>
      </w:pPr>
      <w:rPr>
        <w:rFonts w:hint="default"/>
        <w:lang w:val="zh-CN" w:eastAsia="zh-CN" w:bidi="zh-CN"/>
      </w:rPr>
    </w:lvl>
    <w:lvl w:ilvl="3" w:tplc="1992752C">
      <w:numFmt w:val="bullet"/>
      <w:lvlText w:val="•"/>
      <w:lvlJc w:val="left"/>
      <w:pPr>
        <w:ind w:left="1893" w:hanging="362"/>
      </w:pPr>
      <w:rPr>
        <w:rFonts w:hint="default"/>
        <w:lang w:val="zh-CN" w:eastAsia="zh-CN" w:bidi="zh-CN"/>
      </w:rPr>
    </w:lvl>
    <w:lvl w:ilvl="4" w:tplc="BECAF43A">
      <w:numFmt w:val="bullet"/>
      <w:lvlText w:val="•"/>
      <w:lvlJc w:val="left"/>
      <w:pPr>
        <w:ind w:left="3046" w:hanging="362"/>
      </w:pPr>
      <w:rPr>
        <w:rFonts w:hint="default"/>
        <w:lang w:val="zh-CN" w:eastAsia="zh-CN" w:bidi="zh-CN"/>
      </w:rPr>
    </w:lvl>
    <w:lvl w:ilvl="5" w:tplc="F4B2EA2A">
      <w:numFmt w:val="bullet"/>
      <w:lvlText w:val="•"/>
      <w:lvlJc w:val="left"/>
      <w:pPr>
        <w:ind w:left="4199" w:hanging="362"/>
      </w:pPr>
      <w:rPr>
        <w:rFonts w:hint="default"/>
        <w:lang w:val="zh-CN" w:eastAsia="zh-CN" w:bidi="zh-CN"/>
      </w:rPr>
    </w:lvl>
    <w:lvl w:ilvl="6" w:tplc="085030F0">
      <w:numFmt w:val="bullet"/>
      <w:lvlText w:val="•"/>
      <w:lvlJc w:val="left"/>
      <w:pPr>
        <w:ind w:left="5353" w:hanging="362"/>
      </w:pPr>
      <w:rPr>
        <w:rFonts w:hint="default"/>
        <w:lang w:val="zh-CN" w:eastAsia="zh-CN" w:bidi="zh-CN"/>
      </w:rPr>
    </w:lvl>
    <w:lvl w:ilvl="7" w:tplc="F45AE14A">
      <w:numFmt w:val="bullet"/>
      <w:lvlText w:val="•"/>
      <w:lvlJc w:val="left"/>
      <w:pPr>
        <w:ind w:left="6506" w:hanging="362"/>
      </w:pPr>
      <w:rPr>
        <w:rFonts w:hint="default"/>
        <w:lang w:val="zh-CN" w:eastAsia="zh-CN" w:bidi="zh-CN"/>
      </w:rPr>
    </w:lvl>
    <w:lvl w:ilvl="8" w:tplc="60B6B7C0">
      <w:numFmt w:val="bullet"/>
      <w:lvlText w:val="•"/>
      <w:lvlJc w:val="left"/>
      <w:pPr>
        <w:ind w:left="7659" w:hanging="362"/>
      </w:pPr>
      <w:rPr>
        <w:rFonts w:hint="default"/>
        <w:lang w:val="zh-CN" w:eastAsia="zh-CN" w:bidi="zh-CN"/>
      </w:rPr>
    </w:lvl>
  </w:abstractNum>
  <w:abstractNum w:abstractNumId="3">
    <w:nsid w:val="19480132"/>
    <w:multiLevelType w:val="hybridMultilevel"/>
    <w:tmpl w:val="00000000"/>
    <w:lvl w:ilvl="0" w:tplc="4BA0A1A2">
      <w:start w:val="12"/>
      <w:numFmt w:val="decimal"/>
      <w:lvlText w:val="%1."/>
      <w:lvlJc w:val="left"/>
      <w:pPr>
        <w:ind w:left="386" w:hanging="265"/>
        <w:jc w:val="left"/>
      </w:pPr>
      <w:rPr>
        <w:rFonts w:ascii="Times New Roman" w:eastAsia="Times New Roman" w:hAnsi="Times New Roman" w:cs="Times New Roman" w:hint="default"/>
        <w:spacing w:val="0"/>
        <w:w w:val="99"/>
        <w:sz w:val="19"/>
        <w:szCs w:val="19"/>
        <w:lang w:val="zh-CN" w:eastAsia="zh-CN" w:bidi="zh-CN"/>
      </w:rPr>
    </w:lvl>
    <w:lvl w:ilvl="1" w:tplc="2C24EC7C">
      <w:numFmt w:val="bullet"/>
      <w:lvlText w:val="•"/>
      <w:lvlJc w:val="left"/>
      <w:pPr>
        <w:ind w:left="1338" w:hanging="265"/>
      </w:pPr>
      <w:rPr>
        <w:rFonts w:hint="default"/>
        <w:lang w:val="zh-CN" w:eastAsia="zh-CN" w:bidi="zh-CN"/>
      </w:rPr>
    </w:lvl>
    <w:lvl w:ilvl="2" w:tplc="E8F249CC">
      <w:numFmt w:val="bullet"/>
      <w:lvlText w:val="•"/>
      <w:lvlJc w:val="left"/>
      <w:pPr>
        <w:ind w:left="2297" w:hanging="265"/>
      </w:pPr>
      <w:rPr>
        <w:rFonts w:hint="default"/>
        <w:lang w:val="zh-CN" w:eastAsia="zh-CN" w:bidi="zh-CN"/>
      </w:rPr>
    </w:lvl>
    <w:lvl w:ilvl="3" w:tplc="80F6C55C">
      <w:numFmt w:val="bullet"/>
      <w:lvlText w:val="•"/>
      <w:lvlJc w:val="left"/>
      <w:pPr>
        <w:ind w:left="3255" w:hanging="265"/>
      </w:pPr>
      <w:rPr>
        <w:rFonts w:hint="default"/>
        <w:lang w:val="zh-CN" w:eastAsia="zh-CN" w:bidi="zh-CN"/>
      </w:rPr>
    </w:lvl>
    <w:lvl w:ilvl="4" w:tplc="DD0A899E">
      <w:numFmt w:val="bullet"/>
      <w:lvlText w:val="•"/>
      <w:lvlJc w:val="left"/>
      <w:pPr>
        <w:ind w:left="4214" w:hanging="265"/>
      </w:pPr>
      <w:rPr>
        <w:rFonts w:hint="default"/>
        <w:lang w:val="zh-CN" w:eastAsia="zh-CN" w:bidi="zh-CN"/>
      </w:rPr>
    </w:lvl>
    <w:lvl w:ilvl="5" w:tplc="0F56984A">
      <w:numFmt w:val="bullet"/>
      <w:lvlText w:val="•"/>
      <w:lvlJc w:val="left"/>
      <w:pPr>
        <w:ind w:left="5173" w:hanging="265"/>
      </w:pPr>
      <w:rPr>
        <w:rFonts w:hint="default"/>
        <w:lang w:val="zh-CN" w:eastAsia="zh-CN" w:bidi="zh-CN"/>
      </w:rPr>
    </w:lvl>
    <w:lvl w:ilvl="6" w:tplc="D6E48660">
      <w:numFmt w:val="bullet"/>
      <w:lvlText w:val="•"/>
      <w:lvlJc w:val="left"/>
      <w:pPr>
        <w:ind w:left="6131" w:hanging="265"/>
      </w:pPr>
      <w:rPr>
        <w:rFonts w:hint="default"/>
        <w:lang w:val="zh-CN" w:eastAsia="zh-CN" w:bidi="zh-CN"/>
      </w:rPr>
    </w:lvl>
    <w:lvl w:ilvl="7" w:tplc="7CBEFE32">
      <w:numFmt w:val="bullet"/>
      <w:lvlText w:val="•"/>
      <w:lvlJc w:val="left"/>
      <w:pPr>
        <w:ind w:left="7090" w:hanging="265"/>
      </w:pPr>
      <w:rPr>
        <w:rFonts w:hint="default"/>
        <w:lang w:val="zh-CN" w:eastAsia="zh-CN" w:bidi="zh-CN"/>
      </w:rPr>
    </w:lvl>
    <w:lvl w:ilvl="8" w:tplc="5E52E494">
      <w:numFmt w:val="bullet"/>
      <w:lvlText w:val="•"/>
      <w:lvlJc w:val="left"/>
      <w:pPr>
        <w:ind w:left="8048" w:hanging="265"/>
      </w:pPr>
      <w:rPr>
        <w:rFonts w:hint="default"/>
        <w:lang w:val="zh-CN" w:eastAsia="zh-CN" w:bidi="zh-CN"/>
      </w:rPr>
    </w:lvl>
  </w:abstractNum>
  <w:abstractNum w:abstractNumId="4">
    <w:nsid w:val="19FFD87C"/>
    <w:multiLevelType w:val="hybridMultilevel"/>
    <w:tmpl w:val="00000000"/>
    <w:lvl w:ilvl="0" w:tplc="6276C8F0">
      <w:start w:val="2"/>
      <w:numFmt w:val="decimal"/>
      <w:lvlText w:val="（%1）"/>
      <w:lvlJc w:val="left"/>
      <w:pPr>
        <w:ind w:left="1857" w:hanging="525"/>
        <w:jc w:val="left"/>
      </w:pPr>
      <w:rPr>
        <w:rFonts w:ascii="宋体" w:eastAsia="宋体" w:hAnsi="宋体" w:cs="宋体" w:hint="default"/>
        <w:spacing w:val="-1"/>
        <w:w w:val="99"/>
        <w:sz w:val="19"/>
        <w:szCs w:val="19"/>
        <w:lang w:val="zh-CN" w:eastAsia="zh-CN" w:bidi="zh-CN"/>
      </w:rPr>
    </w:lvl>
    <w:lvl w:ilvl="1" w:tplc="30A6D98E">
      <w:numFmt w:val="bullet"/>
      <w:lvlText w:val="•"/>
      <w:lvlJc w:val="left"/>
      <w:pPr>
        <w:ind w:left="2670" w:hanging="525"/>
      </w:pPr>
      <w:rPr>
        <w:rFonts w:hint="default"/>
        <w:lang w:val="zh-CN" w:eastAsia="zh-CN" w:bidi="zh-CN"/>
      </w:rPr>
    </w:lvl>
    <w:lvl w:ilvl="2" w:tplc="DEECBB7A">
      <w:numFmt w:val="bullet"/>
      <w:lvlText w:val="•"/>
      <w:lvlJc w:val="left"/>
      <w:pPr>
        <w:ind w:left="3481" w:hanging="525"/>
      </w:pPr>
      <w:rPr>
        <w:rFonts w:hint="default"/>
        <w:lang w:val="zh-CN" w:eastAsia="zh-CN" w:bidi="zh-CN"/>
      </w:rPr>
    </w:lvl>
    <w:lvl w:ilvl="3" w:tplc="F04E6358">
      <w:numFmt w:val="bullet"/>
      <w:lvlText w:val="•"/>
      <w:lvlJc w:val="left"/>
      <w:pPr>
        <w:ind w:left="4291" w:hanging="525"/>
      </w:pPr>
      <w:rPr>
        <w:rFonts w:hint="default"/>
        <w:lang w:val="zh-CN" w:eastAsia="zh-CN" w:bidi="zh-CN"/>
      </w:rPr>
    </w:lvl>
    <w:lvl w:ilvl="4" w:tplc="BF827A0E">
      <w:numFmt w:val="bullet"/>
      <w:lvlText w:val="•"/>
      <w:lvlJc w:val="left"/>
      <w:pPr>
        <w:ind w:left="5102" w:hanging="525"/>
      </w:pPr>
      <w:rPr>
        <w:rFonts w:hint="default"/>
        <w:lang w:val="zh-CN" w:eastAsia="zh-CN" w:bidi="zh-CN"/>
      </w:rPr>
    </w:lvl>
    <w:lvl w:ilvl="5" w:tplc="03A64754">
      <w:numFmt w:val="bullet"/>
      <w:lvlText w:val="•"/>
      <w:lvlJc w:val="left"/>
      <w:pPr>
        <w:ind w:left="5913" w:hanging="525"/>
      </w:pPr>
      <w:rPr>
        <w:rFonts w:hint="default"/>
        <w:lang w:val="zh-CN" w:eastAsia="zh-CN" w:bidi="zh-CN"/>
      </w:rPr>
    </w:lvl>
    <w:lvl w:ilvl="6" w:tplc="C2A02A2E">
      <w:numFmt w:val="bullet"/>
      <w:lvlText w:val="•"/>
      <w:lvlJc w:val="left"/>
      <w:pPr>
        <w:ind w:left="6723" w:hanging="525"/>
      </w:pPr>
      <w:rPr>
        <w:rFonts w:hint="default"/>
        <w:lang w:val="zh-CN" w:eastAsia="zh-CN" w:bidi="zh-CN"/>
      </w:rPr>
    </w:lvl>
    <w:lvl w:ilvl="7" w:tplc="6DB2D294">
      <w:numFmt w:val="bullet"/>
      <w:lvlText w:val="•"/>
      <w:lvlJc w:val="left"/>
      <w:pPr>
        <w:ind w:left="7534" w:hanging="525"/>
      </w:pPr>
      <w:rPr>
        <w:rFonts w:hint="default"/>
        <w:lang w:val="zh-CN" w:eastAsia="zh-CN" w:bidi="zh-CN"/>
      </w:rPr>
    </w:lvl>
    <w:lvl w:ilvl="8" w:tplc="2D2419C2">
      <w:numFmt w:val="bullet"/>
      <w:lvlText w:val="•"/>
      <w:lvlJc w:val="left"/>
      <w:pPr>
        <w:ind w:left="8344" w:hanging="525"/>
      </w:pPr>
      <w:rPr>
        <w:rFonts w:hint="default"/>
        <w:lang w:val="zh-CN" w:eastAsia="zh-CN" w:bidi="zh-CN"/>
      </w:rPr>
    </w:lvl>
  </w:abstractNum>
  <w:abstractNum w:abstractNumId="5">
    <w:nsid w:val="1E31CE8B"/>
    <w:multiLevelType w:val="hybridMultilevel"/>
    <w:tmpl w:val="00000000"/>
    <w:lvl w:ilvl="0" w:tplc="6B4CCA88">
      <w:start w:val="23"/>
      <w:numFmt w:val="decimal"/>
      <w:lvlText w:val="%1."/>
      <w:lvlJc w:val="left"/>
      <w:pPr>
        <w:ind w:left="377" w:hanging="265"/>
        <w:jc w:val="left"/>
      </w:pPr>
      <w:rPr>
        <w:rFonts w:ascii="Times New Roman" w:eastAsia="Times New Roman" w:hAnsi="Times New Roman" w:cs="Times New Roman" w:hint="default"/>
        <w:spacing w:val="0"/>
        <w:w w:val="99"/>
        <w:sz w:val="19"/>
        <w:szCs w:val="19"/>
        <w:lang w:val="zh-CN" w:eastAsia="zh-CN" w:bidi="zh-CN"/>
      </w:rPr>
    </w:lvl>
    <w:lvl w:ilvl="1" w:tplc="452AD0A4">
      <w:start w:val="1"/>
      <w:numFmt w:val="decimal"/>
      <w:lvlText w:val="（%2）"/>
      <w:lvlJc w:val="left"/>
      <w:pPr>
        <w:ind w:left="1857" w:hanging="525"/>
        <w:jc w:val="left"/>
      </w:pPr>
      <w:rPr>
        <w:rFonts w:ascii="宋体" w:eastAsia="宋体" w:hAnsi="宋体" w:cs="宋体" w:hint="default"/>
        <w:spacing w:val="-41"/>
        <w:w w:val="99"/>
        <w:sz w:val="19"/>
        <w:szCs w:val="19"/>
        <w:lang w:val="zh-CN" w:eastAsia="zh-CN" w:bidi="zh-CN"/>
      </w:rPr>
    </w:lvl>
    <w:lvl w:ilvl="2" w:tplc="D070F306">
      <w:numFmt w:val="bullet"/>
      <w:lvlText w:val="•"/>
      <w:lvlJc w:val="left"/>
      <w:pPr>
        <w:ind w:left="2380" w:hanging="525"/>
      </w:pPr>
      <w:rPr>
        <w:rFonts w:hint="default"/>
        <w:lang w:val="zh-CN" w:eastAsia="zh-CN" w:bidi="zh-CN"/>
      </w:rPr>
    </w:lvl>
    <w:lvl w:ilvl="3" w:tplc="B9D474DA">
      <w:numFmt w:val="bullet"/>
      <w:lvlText w:val="•"/>
      <w:lvlJc w:val="left"/>
      <w:pPr>
        <w:ind w:left="3328" w:hanging="525"/>
      </w:pPr>
      <w:rPr>
        <w:rFonts w:hint="default"/>
        <w:lang w:val="zh-CN" w:eastAsia="zh-CN" w:bidi="zh-CN"/>
      </w:rPr>
    </w:lvl>
    <w:lvl w:ilvl="4" w:tplc="47B2C5BA">
      <w:numFmt w:val="bullet"/>
      <w:lvlText w:val="•"/>
      <w:lvlJc w:val="left"/>
      <w:pPr>
        <w:ind w:left="4276" w:hanging="525"/>
      </w:pPr>
      <w:rPr>
        <w:rFonts w:hint="default"/>
        <w:lang w:val="zh-CN" w:eastAsia="zh-CN" w:bidi="zh-CN"/>
      </w:rPr>
    </w:lvl>
    <w:lvl w:ilvl="5" w:tplc="F0AA585A">
      <w:numFmt w:val="bullet"/>
      <w:lvlText w:val="•"/>
      <w:lvlJc w:val="left"/>
      <w:pPr>
        <w:ind w:left="5224" w:hanging="525"/>
      </w:pPr>
      <w:rPr>
        <w:rFonts w:hint="default"/>
        <w:lang w:val="zh-CN" w:eastAsia="zh-CN" w:bidi="zh-CN"/>
      </w:rPr>
    </w:lvl>
    <w:lvl w:ilvl="6" w:tplc="EDF8CBC2">
      <w:numFmt w:val="bullet"/>
      <w:lvlText w:val="•"/>
      <w:lvlJc w:val="left"/>
      <w:pPr>
        <w:ind w:left="6173" w:hanging="525"/>
      </w:pPr>
      <w:rPr>
        <w:rFonts w:hint="default"/>
        <w:lang w:val="zh-CN" w:eastAsia="zh-CN" w:bidi="zh-CN"/>
      </w:rPr>
    </w:lvl>
    <w:lvl w:ilvl="7" w:tplc="5FA221A4">
      <w:numFmt w:val="bullet"/>
      <w:lvlText w:val="•"/>
      <w:lvlJc w:val="left"/>
      <w:pPr>
        <w:ind w:left="7121" w:hanging="525"/>
      </w:pPr>
      <w:rPr>
        <w:rFonts w:hint="default"/>
        <w:lang w:val="zh-CN" w:eastAsia="zh-CN" w:bidi="zh-CN"/>
      </w:rPr>
    </w:lvl>
    <w:lvl w:ilvl="8" w:tplc="D31699A0">
      <w:numFmt w:val="bullet"/>
      <w:lvlText w:val="•"/>
      <w:lvlJc w:val="left"/>
      <w:pPr>
        <w:ind w:left="8069" w:hanging="525"/>
      </w:pPr>
      <w:rPr>
        <w:rFonts w:hint="default"/>
        <w:lang w:val="zh-CN" w:eastAsia="zh-CN" w:bidi="zh-CN"/>
      </w:rPr>
    </w:lvl>
  </w:abstractNum>
  <w:abstractNum w:abstractNumId="6">
    <w:nsid w:val="21796289"/>
    <w:multiLevelType w:val="hybridMultilevel"/>
    <w:tmpl w:val="00000000"/>
    <w:lvl w:ilvl="0" w:tplc="51024E84">
      <w:start w:val="2"/>
      <w:numFmt w:val="decimal"/>
      <w:lvlText w:val="（%1）"/>
      <w:lvlJc w:val="left"/>
      <w:pPr>
        <w:ind w:left="2382" w:hanging="525"/>
        <w:jc w:val="left"/>
      </w:pPr>
      <w:rPr>
        <w:rFonts w:ascii="宋体" w:eastAsia="宋体" w:hAnsi="宋体" w:cs="宋体" w:hint="default"/>
        <w:spacing w:val="-1"/>
        <w:w w:val="99"/>
        <w:sz w:val="19"/>
        <w:szCs w:val="19"/>
        <w:lang w:val="zh-CN" w:eastAsia="zh-CN" w:bidi="zh-CN"/>
      </w:rPr>
    </w:lvl>
    <w:lvl w:ilvl="1" w:tplc="84ECE3E8">
      <w:numFmt w:val="bullet"/>
      <w:lvlText w:val="•"/>
      <w:lvlJc w:val="left"/>
      <w:pPr>
        <w:ind w:left="3138" w:hanging="525"/>
      </w:pPr>
      <w:rPr>
        <w:rFonts w:hint="default"/>
        <w:lang w:val="zh-CN" w:eastAsia="zh-CN" w:bidi="zh-CN"/>
      </w:rPr>
    </w:lvl>
    <w:lvl w:ilvl="2" w:tplc="FCB0784A">
      <w:numFmt w:val="bullet"/>
      <w:lvlText w:val="•"/>
      <w:lvlJc w:val="left"/>
      <w:pPr>
        <w:ind w:left="3897" w:hanging="525"/>
      </w:pPr>
      <w:rPr>
        <w:rFonts w:hint="default"/>
        <w:lang w:val="zh-CN" w:eastAsia="zh-CN" w:bidi="zh-CN"/>
      </w:rPr>
    </w:lvl>
    <w:lvl w:ilvl="3" w:tplc="11264556">
      <w:numFmt w:val="bullet"/>
      <w:lvlText w:val="•"/>
      <w:lvlJc w:val="left"/>
      <w:pPr>
        <w:ind w:left="4655" w:hanging="525"/>
      </w:pPr>
      <w:rPr>
        <w:rFonts w:hint="default"/>
        <w:lang w:val="zh-CN" w:eastAsia="zh-CN" w:bidi="zh-CN"/>
      </w:rPr>
    </w:lvl>
    <w:lvl w:ilvl="4" w:tplc="74E600E4">
      <w:numFmt w:val="bullet"/>
      <w:lvlText w:val="•"/>
      <w:lvlJc w:val="left"/>
      <w:pPr>
        <w:ind w:left="5414" w:hanging="525"/>
      </w:pPr>
      <w:rPr>
        <w:rFonts w:hint="default"/>
        <w:lang w:val="zh-CN" w:eastAsia="zh-CN" w:bidi="zh-CN"/>
      </w:rPr>
    </w:lvl>
    <w:lvl w:ilvl="5" w:tplc="910618EE">
      <w:numFmt w:val="bullet"/>
      <w:lvlText w:val="•"/>
      <w:lvlJc w:val="left"/>
      <w:pPr>
        <w:ind w:left="6173" w:hanging="525"/>
      </w:pPr>
      <w:rPr>
        <w:rFonts w:hint="default"/>
        <w:lang w:val="zh-CN" w:eastAsia="zh-CN" w:bidi="zh-CN"/>
      </w:rPr>
    </w:lvl>
    <w:lvl w:ilvl="6" w:tplc="C61E2824">
      <w:numFmt w:val="bullet"/>
      <w:lvlText w:val="•"/>
      <w:lvlJc w:val="left"/>
      <w:pPr>
        <w:ind w:left="6931" w:hanging="525"/>
      </w:pPr>
      <w:rPr>
        <w:rFonts w:hint="default"/>
        <w:lang w:val="zh-CN" w:eastAsia="zh-CN" w:bidi="zh-CN"/>
      </w:rPr>
    </w:lvl>
    <w:lvl w:ilvl="7" w:tplc="6D224A30">
      <w:numFmt w:val="bullet"/>
      <w:lvlText w:val="•"/>
      <w:lvlJc w:val="left"/>
      <w:pPr>
        <w:ind w:left="7690" w:hanging="525"/>
      </w:pPr>
      <w:rPr>
        <w:rFonts w:hint="default"/>
        <w:lang w:val="zh-CN" w:eastAsia="zh-CN" w:bidi="zh-CN"/>
      </w:rPr>
    </w:lvl>
    <w:lvl w:ilvl="8" w:tplc="6F84A7B8">
      <w:numFmt w:val="bullet"/>
      <w:lvlText w:val="•"/>
      <w:lvlJc w:val="left"/>
      <w:pPr>
        <w:ind w:left="8448" w:hanging="525"/>
      </w:pPr>
      <w:rPr>
        <w:rFonts w:hint="default"/>
        <w:lang w:val="zh-CN" w:eastAsia="zh-CN" w:bidi="zh-CN"/>
      </w:rPr>
    </w:lvl>
  </w:abstractNum>
  <w:abstractNum w:abstractNumId="7">
    <w:nsid w:val="226CD9E9"/>
    <w:multiLevelType w:val="hybridMultilevel"/>
    <w:tmpl w:val="00000000"/>
    <w:lvl w:ilvl="0" w:tplc="8EF25590">
      <w:start w:val="3"/>
      <w:numFmt w:val="decimal"/>
      <w:lvlText w:val="（%1）"/>
      <w:lvlJc w:val="left"/>
      <w:pPr>
        <w:ind w:left="2382" w:hanging="525"/>
        <w:jc w:val="left"/>
      </w:pPr>
      <w:rPr>
        <w:rFonts w:ascii="宋体" w:eastAsia="宋体" w:hAnsi="宋体" w:cs="宋体" w:hint="default"/>
        <w:spacing w:val="-1"/>
        <w:w w:val="99"/>
        <w:sz w:val="19"/>
        <w:szCs w:val="19"/>
        <w:lang w:val="zh-CN" w:eastAsia="zh-CN" w:bidi="zh-CN"/>
      </w:rPr>
    </w:lvl>
    <w:lvl w:ilvl="1" w:tplc="0DC801D2">
      <w:numFmt w:val="bullet"/>
      <w:lvlText w:val="•"/>
      <w:lvlJc w:val="left"/>
      <w:pPr>
        <w:ind w:left="3138" w:hanging="525"/>
      </w:pPr>
      <w:rPr>
        <w:rFonts w:hint="default"/>
        <w:lang w:val="zh-CN" w:eastAsia="zh-CN" w:bidi="zh-CN"/>
      </w:rPr>
    </w:lvl>
    <w:lvl w:ilvl="2" w:tplc="29A86F60">
      <w:numFmt w:val="bullet"/>
      <w:lvlText w:val="•"/>
      <w:lvlJc w:val="left"/>
      <w:pPr>
        <w:ind w:left="3897" w:hanging="525"/>
      </w:pPr>
      <w:rPr>
        <w:rFonts w:hint="default"/>
        <w:lang w:val="zh-CN" w:eastAsia="zh-CN" w:bidi="zh-CN"/>
      </w:rPr>
    </w:lvl>
    <w:lvl w:ilvl="3" w:tplc="537AEAD8">
      <w:numFmt w:val="bullet"/>
      <w:lvlText w:val="•"/>
      <w:lvlJc w:val="left"/>
      <w:pPr>
        <w:ind w:left="4655" w:hanging="525"/>
      </w:pPr>
      <w:rPr>
        <w:rFonts w:hint="default"/>
        <w:lang w:val="zh-CN" w:eastAsia="zh-CN" w:bidi="zh-CN"/>
      </w:rPr>
    </w:lvl>
    <w:lvl w:ilvl="4" w:tplc="F6A604CA">
      <w:numFmt w:val="bullet"/>
      <w:lvlText w:val="•"/>
      <w:lvlJc w:val="left"/>
      <w:pPr>
        <w:ind w:left="5414" w:hanging="525"/>
      </w:pPr>
      <w:rPr>
        <w:rFonts w:hint="default"/>
        <w:lang w:val="zh-CN" w:eastAsia="zh-CN" w:bidi="zh-CN"/>
      </w:rPr>
    </w:lvl>
    <w:lvl w:ilvl="5" w:tplc="2EC21726">
      <w:numFmt w:val="bullet"/>
      <w:lvlText w:val="•"/>
      <w:lvlJc w:val="left"/>
      <w:pPr>
        <w:ind w:left="6173" w:hanging="525"/>
      </w:pPr>
      <w:rPr>
        <w:rFonts w:hint="default"/>
        <w:lang w:val="zh-CN" w:eastAsia="zh-CN" w:bidi="zh-CN"/>
      </w:rPr>
    </w:lvl>
    <w:lvl w:ilvl="6" w:tplc="8DA0C0CC">
      <w:numFmt w:val="bullet"/>
      <w:lvlText w:val="•"/>
      <w:lvlJc w:val="left"/>
      <w:pPr>
        <w:ind w:left="6931" w:hanging="525"/>
      </w:pPr>
      <w:rPr>
        <w:rFonts w:hint="default"/>
        <w:lang w:val="zh-CN" w:eastAsia="zh-CN" w:bidi="zh-CN"/>
      </w:rPr>
    </w:lvl>
    <w:lvl w:ilvl="7" w:tplc="EFAA1118">
      <w:numFmt w:val="bullet"/>
      <w:lvlText w:val="•"/>
      <w:lvlJc w:val="left"/>
      <w:pPr>
        <w:ind w:left="7690" w:hanging="525"/>
      </w:pPr>
      <w:rPr>
        <w:rFonts w:hint="default"/>
        <w:lang w:val="zh-CN" w:eastAsia="zh-CN" w:bidi="zh-CN"/>
      </w:rPr>
    </w:lvl>
    <w:lvl w:ilvl="8" w:tplc="2E503662">
      <w:numFmt w:val="bullet"/>
      <w:lvlText w:val="•"/>
      <w:lvlJc w:val="left"/>
      <w:pPr>
        <w:ind w:left="8448" w:hanging="525"/>
      </w:pPr>
      <w:rPr>
        <w:rFonts w:hint="default"/>
        <w:lang w:val="zh-CN" w:eastAsia="zh-CN" w:bidi="zh-CN"/>
      </w:rPr>
    </w:lvl>
  </w:abstractNum>
  <w:abstractNum w:abstractNumId="8">
    <w:nsid w:val="22EFDA24"/>
    <w:multiLevelType w:val="hybridMultilevel"/>
    <w:tmpl w:val="00000000"/>
    <w:lvl w:ilvl="0" w:tplc="B350746C">
      <w:start w:val="1"/>
      <w:numFmt w:val="decimal"/>
      <w:lvlText w:val="（%1）"/>
      <w:lvlJc w:val="left"/>
      <w:pPr>
        <w:ind w:left="910" w:hanging="525"/>
        <w:jc w:val="left"/>
      </w:pPr>
      <w:rPr>
        <w:rFonts w:ascii="宋体" w:eastAsia="宋体" w:hAnsi="宋体" w:cs="宋体" w:hint="default"/>
        <w:spacing w:val="-2"/>
        <w:w w:val="99"/>
        <w:sz w:val="19"/>
        <w:szCs w:val="19"/>
        <w:lang w:val="zh-CN" w:eastAsia="zh-CN" w:bidi="zh-CN"/>
      </w:rPr>
    </w:lvl>
    <w:lvl w:ilvl="1" w:tplc="C2D61DB0">
      <w:numFmt w:val="bullet"/>
      <w:lvlText w:val="•"/>
      <w:lvlJc w:val="left"/>
      <w:pPr>
        <w:ind w:left="1824" w:hanging="525"/>
      </w:pPr>
      <w:rPr>
        <w:rFonts w:hint="default"/>
        <w:lang w:val="zh-CN" w:eastAsia="zh-CN" w:bidi="zh-CN"/>
      </w:rPr>
    </w:lvl>
    <w:lvl w:ilvl="2" w:tplc="698C7D24">
      <w:numFmt w:val="bullet"/>
      <w:lvlText w:val="•"/>
      <w:lvlJc w:val="left"/>
      <w:pPr>
        <w:ind w:left="2729" w:hanging="525"/>
      </w:pPr>
      <w:rPr>
        <w:rFonts w:hint="default"/>
        <w:lang w:val="zh-CN" w:eastAsia="zh-CN" w:bidi="zh-CN"/>
      </w:rPr>
    </w:lvl>
    <w:lvl w:ilvl="3" w:tplc="70A880EA">
      <w:numFmt w:val="bullet"/>
      <w:lvlText w:val="•"/>
      <w:lvlJc w:val="left"/>
      <w:pPr>
        <w:ind w:left="3633" w:hanging="525"/>
      </w:pPr>
      <w:rPr>
        <w:rFonts w:hint="default"/>
        <w:lang w:val="zh-CN" w:eastAsia="zh-CN" w:bidi="zh-CN"/>
      </w:rPr>
    </w:lvl>
    <w:lvl w:ilvl="4" w:tplc="0FDCADB0">
      <w:numFmt w:val="bullet"/>
      <w:lvlText w:val="•"/>
      <w:lvlJc w:val="left"/>
      <w:pPr>
        <w:ind w:left="4538" w:hanging="525"/>
      </w:pPr>
      <w:rPr>
        <w:rFonts w:hint="default"/>
        <w:lang w:val="zh-CN" w:eastAsia="zh-CN" w:bidi="zh-CN"/>
      </w:rPr>
    </w:lvl>
    <w:lvl w:ilvl="5" w:tplc="B0FAE332">
      <w:numFmt w:val="bullet"/>
      <w:lvlText w:val="•"/>
      <w:lvlJc w:val="left"/>
      <w:pPr>
        <w:ind w:left="5443" w:hanging="525"/>
      </w:pPr>
      <w:rPr>
        <w:rFonts w:hint="default"/>
        <w:lang w:val="zh-CN" w:eastAsia="zh-CN" w:bidi="zh-CN"/>
      </w:rPr>
    </w:lvl>
    <w:lvl w:ilvl="6" w:tplc="953E0382">
      <w:numFmt w:val="bullet"/>
      <w:lvlText w:val="•"/>
      <w:lvlJc w:val="left"/>
      <w:pPr>
        <w:ind w:left="6347" w:hanging="525"/>
      </w:pPr>
      <w:rPr>
        <w:rFonts w:hint="default"/>
        <w:lang w:val="zh-CN" w:eastAsia="zh-CN" w:bidi="zh-CN"/>
      </w:rPr>
    </w:lvl>
    <w:lvl w:ilvl="7" w:tplc="04881FB4">
      <w:numFmt w:val="bullet"/>
      <w:lvlText w:val="•"/>
      <w:lvlJc w:val="left"/>
      <w:pPr>
        <w:ind w:left="7252" w:hanging="525"/>
      </w:pPr>
      <w:rPr>
        <w:rFonts w:hint="default"/>
        <w:lang w:val="zh-CN" w:eastAsia="zh-CN" w:bidi="zh-CN"/>
      </w:rPr>
    </w:lvl>
    <w:lvl w:ilvl="8" w:tplc="86B68DF0">
      <w:numFmt w:val="bullet"/>
      <w:lvlText w:val="•"/>
      <w:lvlJc w:val="left"/>
      <w:pPr>
        <w:ind w:left="8156" w:hanging="525"/>
      </w:pPr>
      <w:rPr>
        <w:rFonts w:hint="default"/>
        <w:lang w:val="zh-CN" w:eastAsia="zh-CN" w:bidi="zh-CN"/>
      </w:rPr>
    </w:lvl>
  </w:abstractNum>
  <w:abstractNum w:abstractNumId="9">
    <w:nsid w:val="2A982263"/>
    <w:multiLevelType w:val="hybridMultilevel"/>
    <w:tmpl w:val="00000000"/>
    <w:lvl w:ilvl="0" w:tplc="6FC4180A">
      <w:start w:val="1"/>
      <w:numFmt w:val="decimal"/>
      <w:lvlText w:val="（%1）"/>
      <w:lvlJc w:val="left"/>
      <w:pPr>
        <w:ind w:left="2382" w:hanging="525"/>
        <w:jc w:val="left"/>
      </w:pPr>
      <w:rPr>
        <w:rFonts w:ascii="宋体" w:eastAsia="宋体" w:hAnsi="宋体" w:cs="宋体" w:hint="default"/>
        <w:spacing w:val="-1"/>
        <w:w w:val="99"/>
        <w:sz w:val="19"/>
        <w:szCs w:val="19"/>
        <w:lang w:val="zh-CN" w:eastAsia="zh-CN" w:bidi="zh-CN"/>
      </w:rPr>
    </w:lvl>
    <w:lvl w:ilvl="1" w:tplc="B128BC4C">
      <w:numFmt w:val="bullet"/>
      <w:lvlText w:val="•"/>
      <w:lvlJc w:val="left"/>
      <w:pPr>
        <w:ind w:left="3138" w:hanging="525"/>
      </w:pPr>
      <w:rPr>
        <w:rFonts w:hint="default"/>
        <w:lang w:val="zh-CN" w:eastAsia="zh-CN" w:bidi="zh-CN"/>
      </w:rPr>
    </w:lvl>
    <w:lvl w:ilvl="2" w:tplc="387416CE">
      <w:numFmt w:val="bullet"/>
      <w:lvlText w:val="•"/>
      <w:lvlJc w:val="left"/>
      <w:pPr>
        <w:ind w:left="3897" w:hanging="525"/>
      </w:pPr>
      <w:rPr>
        <w:rFonts w:hint="default"/>
        <w:lang w:val="zh-CN" w:eastAsia="zh-CN" w:bidi="zh-CN"/>
      </w:rPr>
    </w:lvl>
    <w:lvl w:ilvl="3" w:tplc="414454F2">
      <w:numFmt w:val="bullet"/>
      <w:lvlText w:val="•"/>
      <w:lvlJc w:val="left"/>
      <w:pPr>
        <w:ind w:left="4655" w:hanging="525"/>
      </w:pPr>
      <w:rPr>
        <w:rFonts w:hint="default"/>
        <w:lang w:val="zh-CN" w:eastAsia="zh-CN" w:bidi="zh-CN"/>
      </w:rPr>
    </w:lvl>
    <w:lvl w:ilvl="4" w:tplc="5EB25586">
      <w:numFmt w:val="bullet"/>
      <w:lvlText w:val="•"/>
      <w:lvlJc w:val="left"/>
      <w:pPr>
        <w:ind w:left="5414" w:hanging="525"/>
      </w:pPr>
      <w:rPr>
        <w:rFonts w:hint="default"/>
        <w:lang w:val="zh-CN" w:eastAsia="zh-CN" w:bidi="zh-CN"/>
      </w:rPr>
    </w:lvl>
    <w:lvl w:ilvl="5" w:tplc="7DCA4D20">
      <w:numFmt w:val="bullet"/>
      <w:lvlText w:val="•"/>
      <w:lvlJc w:val="left"/>
      <w:pPr>
        <w:ind w:left="6173" w:hanging="525"/>
      </w:pPr>
      <w:rPr>
        <w:rFonts w:hint="default"/>
        <w:lang w:val="zh-CN" w:eastAsia="zh-CN" w:bidi="zh-CN"/>
      </w:rPr>
    </w:lvl>
    <w:lvl w:ilvl="6" w:tplc="299A6E7E">
      <w:numFmt w:val="bullet"/>
      <w:lvlText w:val="•"/>
      <w:lvlJc w:val="left"/>
      <w:pPr>
        <w:ind w:left="6931" w:hanging="525"/>
      </w:pPr>
      <w:rPr>
        <w:rFonts w:hint="default"/>
        <w:lang w:val="zh-CN" w:eastAsia="zh-CN" w:bidi="zh-CN"/>
      </w:rPr>
    </w:lvl>
    <w:lvl w:ilvl="7" w:tplc="6164B67A">
      <w:numFmt w:val="bullet"/>
      <w:lvlText w:val="•"/>
      <w:lvlJc w:val="left"/>
      <w:pPr>
        <w:ind w:left="7690" w:hanging="525"/>
      </w:pPr>
      <w:rPr>
        <w:rFonts w:hint="default"/>
        <w:lang w:val="zh-CN" w:eastAsia="zh-CN" w:bidi="zh-CN"/>
      </w:rPr>
    </w:lvl>
    <w:lvl w:ilvl="8" w:tplc="D5EE8420">
      <w:numFmt w:val="bullet"/>
      <w:lvlText w:val="•"/>
      <w:lvlJc w:val="left"/>
      <w:pPr>
        <w:ind w:left="8448" w:hanging="525"/>
      </w:pPr>
      <w:rPr>
        <w:rFonts w:hint="default"/>
        <w:lang w:val="zh-CN" w:eastAsia="zh-CN" w:bidi="zh-CN"/>
      </w:rPr>
    </w:lvl>
  </w:abstractNum>
  <w:abstractNum w:abstractNumId="10">
    <w:nsid w:val="3BFB0070"/>
    <w:multiLevelType w:val="hybridMultilevel"/>
    <w:tmpl w:val="00000000"/>
    <w:lvl w:ilvl="0" w:tplc="5EFA3132">
      <w:start w:val="16"/>
      <w:numFmt w:val="decimal"/>
      <w:lvlText w:val="%1."/>
      <w:lvlJc w:val="left"/>
      <w:pPr>
        <w:ind w:left="386" w:hanging="265"/>
        <w:jc w:val="left"/>
      </w:pPr>
      <w:rPr>
        <w:rFonts w:ascii="Times New Roman" w:eastAsia="Times New Roman" w:hAnsi="Times New Roman" w:cs="Times New Roman" w:hint="default"/>
        <w:spacing w:val="0"/>
        <w:w w:val="99"/>
        <w:sz w:val="19"/>
        <w:szCs w:val="19"/>
        <w:lang w:val="zh-CN" w:eastAsia="zh-CN" w:bidi="zh-CN"/>
      </w:rPr>
    </w:lvl>
    <w:lvl w:ilvl="1" w:tplc="CFA813DC">
      <w:start w:val="1"/>
      <w:numFmt w:val="decimal"/>
      <w:lvlText w:val="（%2）"/>
      <w:lvlJc w:val="left"/>
      <w:pPr>
        <w:ind w:left="386" w:hanging="525"/>
        <w:jc w:val="left"/>
      </w:pPr>
      <w:rPr>
        <w:rFonts w:ascii="宋体" w:eastAsia="宋体" w:hAnsi="宋体" w:cs="宋体" w:hint="default"/>
        <w:spacing w:val="-25"/>
        <w:w w:val="99"/>
        <w:sz w:val="19"/>
        <w:szCs w:val="19"/>
        <w:lang w:val="zh-CN" w:eastAsia="zh-CN" w:bidi="zh-CN"/>
      </w:rPr>
    </w:lvl>
    <w:lvl w:ilvl="2" w:tplc="46B2AB1E">
      <w:numFmt w:val="bullet"/>
      <w:lvlText w:val="•"/>
      <w:lvlJc w:val="left"/>
      <w:pPr>
        <w:ind w:left="2297" w:hanging="525"/>
      </w:pPr>
      <w:rPr>
        <w:rFonts w:hint="default"/>
        <w:lang w:val="zh-CN" w:eastAsia="zh-CN" w:bidi="zh-CN"/>
      </w:rPr>
    </w:lvl>
    <w:lvl w:ilvl="3" w:tplc="1D0A751E">
      <w:numFmt w:val="bullet"/>
      <w:lvlText w:val="•"/>
      <w:lvlJc w:val="left"/>
      <w:pPr>
        <w:ind w:left="3255" w:hanging="525"/>
      </w:pPr>
      <w:rPr>
        <w:rFonts w:hint="default"/>
        <w:lang w:val="zh-CN" w:eastAsia="zh-CN" w:bidi="zh-CN"/>
      </w:rPr>
    </w:lvl>
    <w:lvl w:ilvl="4" w:tplc="87425F1C">
      <w:numFmt w:val="bullet"/>
      <w:lvlText w:val="•"/>
      <w:lvlJc w:val="left"/>
      <w:pPr>
        <w:ind w:left="4214" w:hanging="525"/>
      </w:pPr>
      <w:rPr>
        <w:rFonts w:hint="default"/>
        <w:lang w:val="zh-CN" w:eastAsia="zh-CN" w:bidi="zh-CN"/>
      </w:rPr>
    </w:lvl>
    <w:lvl w:ilvl="5" w:tplc="3676B13E">
      <w:numFmt w:val="bullet"/>
      <w:lvlText w:val="•"/>
      <w:lvlJc w:val="left"/>
      <w:pPr>
        <w:ind w:left="5173" w:hanging="525"/>
      </w:pPr>
      <w:rPr>
        <w:rFonts w:hint="default"/>
        <w:lang w:val="zh-CN" w:eastAsia="zh-CN" w:bidi="zh-CN"/>
      </w:rPr>
    </w:lvl>
    <w:lvl w:ilvl="6" w:tplc="21786AA4">
      <w:numFmt w:val="bullet"/>
      <w:lvlText w:val="•"/>
      <w:lvlJc w:val="left"/>
      <w:pPr>
        <w:ind w:left="6131" w:hanging="525"/>
      </w:pPr>
      <w:rPr>
        <w:rFonts w:hint="default"/>
        <w:lang w:val="zh-CN" w:eastAsia="zh-CN" w:bidi="zh-CN"/>
      </w:rPr>
    </w:lvl>
    <w:lvl w:ilvl="7" w:tplc="A290EEEC">
      <w:numFmt w:val="bullet"/>
      <w:lvlText w:val="•"/>
      <w:lvlJc w:val="left"/>
      <w:pPr>
        <w:ind w:left="7090" w:hanging="525"/>
      </w:pPr>
      <w:rPr>
        <w:rFonts w:hint="default"/>
        <w:lang w:val="zh-CN" w:eastAsia="zh-CN" w:bidi="zh-CN"/>
      </w:rPr>
    </w:lvl>
    <w:lvl w:ilvl="8" w:tplc="618210B8">
      <w:numFmt w:val="bullet"/>
      <w:lvlText w:val="•"/>
      <w:lvlJc w:val="left"/>
      <w:pPr>
        <w:ind w:left="8048" w:hanging="525"/>
      </w:pPr>
      <w:rPr>
        <w:rFonts w:hint="default"/>
        <w:lang w:val="zh-CN" w:eastAsia="zh-CN" w:bidi="zh-CN"/>
      </w:rPr>
    </w:lvl>
  </w:abstractNum>
  <w:abstractNum w:abstractNumId="11">
    <w:nsid w:val="3F7376B0"/>
    <w:multiLevelType w:val="hybridMultilevel"/>
    <w:tmpl w:val="00000000"/>
    <w:lvl w:ilvl="0" w:tplc="DB04CC9C">
      <w:start w:val="3"/>
      <w:numFmt w:val="upperLetter"/>
      <w:lvlText w:val="%1."/>
      <w:lvlJc w:val="left"/>
      <w:pPr>
        <w:ind w:left="738" w:hanging="352"/>
        <w:jc w:val="left"/>
      </w:pPr>
      <w:rPr>
        <w:rFonts w:ascii="Times New Roman" w:eastAsia="Times New Roman" w:hAnsi="Times New Roman" w:cs="Times New Roman" w:hint="default"/>
        <w:spacing w:val="-1"/>
        <w:w w:val="99"/>
        <w:sz w:val="19"/>
        <w:szCs w:val="19"/>
        <w:lang w:val="zh-CN" w:eastAsia="zh-CN" w:bidi="zh-CN"/>
      </w:rPr>
    </w:lvl>
    <w:lvl w:ilvl="1" w:tplc="17465BBA">
      <w:numFmt w:val="bullet"/>
      <w:lvlText w:val="•"/>
      <w:lvlJc w:val="left"/>
      <w:pPr>
        <w:ind w:left="1662" w:hanging="352"/>
      </w:pPr>
      <w:rPr>
        <w:rFonts w:hint="default"/>
        <w:lang w:val="zh-CN" w:eastAsia="zh-CN" w:bidi="zh-CN"/>
      </w:rPr>
    </w:lvl>
    <w:lvl w:ilvl="2" w:tplc="6B70444A">
      <w:numFmt w:val="bullet"/>
      <w:lvlText w:val="•"/>
      <w:lvlJc w:val="left"/>
      <w:pPr>
        <w:ind w:left="2585" w:hanging="352"/>
      </w:pPr>
      <w:rPr>
        <w:rFonts w:hint="default"/>
        <w:lang w:val="zh-CN" w:eastAsia="zh-CN" w:bidi="zh-CN"/>
      </w:rPr>
    </w:lvl>
    <w:lvl w:ilvl="3" w:tplc="6038C9FC">
      <w:numFmt w:val="bullet"/>
      <w:lvlText w:val="•"/>
      <w:lvlJc w:val="left"/>
      <w:pPr>
        <w:ind w:left="3507" w:hanging="352"/>
      </w:pPr>
      <w:rPr>
        <w:rFonts w:hint="default"/>
        <w:lang w:val="zh-CN" w:eastAsia="zh-CN" w:bidi="zh-CN"/>
      </w:rPr>
    </w:lvl>
    <w:lvl w:ilvl="4" w:tplc="80581CB0">
      <w:numFmt w:val="bullet"/>
      <w:lvlText w:val="•"/>
      <w:lvlJc w:val="left"/>
      <w:pPr>
        <w:ind w:left="4430" w:hanging="352"/>
      </w:pPr>
      <w:rPr>
        <w:rFonts w:hint="default"/>
        <w:lang w:val="zh-CN" w:eastAsia="zh-CN" w:bidi="zh-CN"/>
      </w:rPr>
    </w:lvl>
    <w:lvl w:ilvl="5" w:tplc="F2D2F4FE">
      <w:numFmt w:val="bullet"/>
      <w:lvlText w:val="•"/>
      <w:lvlJc w:val="left"/>
      <w:pPr>
        <w:ind w:left="5353" w:hanging="352"/>
      </w:pPr>
      <w:rPr>
        <w:rFonts w:hint="default"/>
        <w:lang w:val="zh-CN" w:eastAsia="zh-CN" w:bidi="zh-CN"/>
      </w:rPr>
    </w:lvl>
    <w:lvl w:ilvl="6" w:tplc="6A18BB9E">
      <w:numFmt w:val="bullet"/>
      <w:lvlText w:val="•"/>
      <w:lvlJc w:val="left"/>
      <w:pPr>
        <w:ind w:left="6275" w:hanging="352"/>
      </w:pPr>
      <w:rPr>
        <w:rFonts w:hint="default"/>
        <w:lang w:val="zh-CN" w:eastAsia="zh-CN" w:bidi="zh-CN"/>
      </w:rPr>
    </w:lvl>
    <w:lvl w:ilvl="7" w:tplc="5040248C">
      <w:numFmt w:val="bullet"/>
      <w:lvlText w:val="•"/>
      <w:lvlJc w:val="left"/>
      <w:pPr>
        <w:ind w:left="7198" w:hanging="352"/>
      </w:pPr>
      <w:rPr>
        <w:rFonts w:hint="default"/>
        <w:lang w:val="zh-CN" w:eastAsia="zh-CN" w:bidi="zh-CN"/>
      </w:rPr>
    </w:lvl>
    <w:lvl w:ilvl="8" w:tplc="6C84850E">
      <w:numFmt w:val="bullet"/>
      <w:lvlText w:val="•"/>
      <w:lvlJc w:val="left"/>
      <w:pPr>
        <w:ind w:left="8120" w:hanging="352"/>
      </w:pPr>
      <w:rPr>
        <w:rFonts w:hint="default"/>
        <w:lang w:val="zh-CN" w:eastAsia="zh-CN" w:bidi="zh-CN"/>
      </w:rPr>
    </w:lvl>
  </w:abstractNum>
  <w:abstractNum w:abstractNumId="12">
    <w:nsid w:val="4940692D"/>
    <w:multiLevelType w:val="hybridMultilevel"/>
    <w:tmpl w:val="00000000"/>
    <w:lvl w:ilvl="0" w:tplc="ED42B8C6">
      <w:start w:val="2"/>
      <w:numFmt w:val="decimal"/>
      <w:lvlText w:val="（%1）"/>
      <w:lvlJc w:val="left"/>
      <w:pPr>
        <w:ind w:left="2382" w:hanging="525"/>
        <w:jc w:val="left"/>
      </w:pPr>
      <w:rPr>
        <w:rFonts w:ascii="宋体" w:eastAsia="宋体" w:hAnsi="宋体" w:cs="宋体" w:hint="default"/>
        <w:spacing w:val="-1"/>
        <w:w w:val="99"/>
        <w:sz w:val="19"/>
        <w:szCs w:val="19"/>
        <w:lang w:val="zh-CN" w:eastAsia="zh-CN" w:bidi="zh-CN"/>
      </w:rPr>
    </w:lvl>
    <w:lvl w:ilvl="1" w:tplc="1B4A2CAA">
      <w:numFmt w:val="bullet"/>
      <w:lvlText w:val="•"/>
      <w:lvlJc w:val="left"/>
      <w:pPr>
        <w:ind w:left="3138" w:hanging="525"/>
      </w:pPr>
      <w:rPr>
        <w:rFonts w:hint="default"/>
        <w:lang w:val="zh-CN" w:eastAsia="zh-CN" w:bidi="zh-CN"/>
      </w:rPr>
    </w:lvl>
    <w:lvl w:ilvl="2" w:tplc="D7BAA3D0">
      <w:numFmt w:val="bullet"/>
      <w:lvlText w:val="•"/>
      <w:lvlJc w:val="left"/>
      <w:pPr>
        <w:ind w:left="3897" w:hanging="525"/>
      </w:pPr>
      <w:rPr>
        <w:rFonts w:hint="default"/>
        <w:lang w:val="zh-CN" w:eastAsia="zh-CN" w:bidi="zh-CN"/>
      </w:rPr>
    </w:lvl>
    <w:lvl w:ilvl="3" w:tplc="104229AE">
      <w:numFmt w:val="bullet"/>
      <w:lvlText w:val="•"/>
      <w:lvlJc w:val="left"/>
      <w:pPr>
        <w:ind w:left="4655" w:hanging="525"/>
      </w:pPr>
      <w:rPr>
        <w:rFonts w:hint="default"/>
        <w:lang w:val="zh-CN" w:eastAsia="zh-CN" w:bidi="zh-CN"/>
      </w:rPr>
    </w:lvl>
    <w:lvl w:ilvl="4" w:tplc="86341CE8">
      <w:numFmt w:val="bullet"/>
      <w:lvlText w:val="•"/>
      <w:lvlJc w:val="left"/>
      <w:pPr>
        <w:ind w:left="5414" w:hanging="525"/>
      </w:pPr>
      <w:rPr>
        <w:rFonts w:hint="default"/>
        <w:lang w:val="zh-CN" w:eastAsia="zh-CN" w:bidi="zh-CN"/>
      </w:rPr>
    </w:lvl>
    <w:lvl w:ilvl="5" w:tplc="6EB8FECE">
      <w:numFmt w:val="bullet"/>
      <w:lvlText w:val="•"/>
      <w:lvlJc w:val="left"/>
      <w:pPr>
        <w:ind w:left="6173" w:hanging="525"/>
      </w:pPr>
      <w:rPr>
        <w:rFonts w:hint="default"/>
        <w:lang w:val="zh-CN" w:eastAsia="zh-CN" w:bidi="zh-CN"/>
      </w:rPr>
    </w:lvl>
    <w:lvl w:ilvl="6" w:tplc="B5E46770">
      <w:numFmt w:val="bullet"/>
      <w:lvlText w:val="•"/>
      <w:lvlJc w:val="left"/>
      <w:pPr>
        <w:ind w:left="6931" w:hanging="525"/>
      </w:pPr>
      <w:rPr>
        <w:rFonts w:hint="default"/>
        <w:lang w:val="zh-CN" w:eastAsia="zh-CN" w:bidi="zh-CN"/>
      </w:rPr>
    </w:lvl>
    <w:lvl w:ilvl="7" w:tplc="A43E7D88">
      <w:numFmt w:val="bullet"/>
      <w:lvlText w:val="•"/>
      <w:lvlJc w:val="left"/>
      <w:pPr>
        <w:ind w:left="7690" w:hanging="525"/>
      </w:pPr>
      <w:rPr>
        <w:rFonts w:hint="default"/>
        <w:lang w:val="zh-CN" w:eastAsia="zh-CN" w:bidi="zh-CN"/>
      </w:rPr>
    </w:lvl>
    <w:lvl w:ilvl="8" w:tplc="5EF09276">
      <w:numFmt w:val="bullet"/>
      <w:lvlText w:val="•"/>
      <w:lvlJc w:val="left"/>
      <w:pPr>
        <w:ind w:left="8448" w:hanging="525"/>
      </w:pPr>
      <w:rPr>
        <w:rFonts w:hint="default"/>
        <w:lang w:val="zh-CN" w:eastAsia="zh-CN" w:bidi="zh-CN"/>
      </w:rPr>
    </w:lvl>
  </w:abstractNum>
  <w:abstractNum w:abstractNumId="13">
    <w:nsid w:val="6CA81A35"/>
    <w:multiLevelType w:val="hybridMultilevel"/>
    <w:tmpl w:val="00000000"/>
    <w:lvl w:ilvl="0" w:tplc="98BCFAD2">
      <w:start w:val="1"/>
      <w:numFmt w:val="upperLetter"/>
      <w:lvlText w:val="%1."/>
      <w:lvlJc w:val="left"/>
      <w:pPr>
        <w:ind w:left="747" w:hanging="362"/>
        <w:jc w:val="left"/>
      </w:pPr>
      <w:rPr>
        <w:rFonts w:ascii="Times New Roman" w:eastAsia="Times New Roman" w:hAnsi="Times New Roman" w:cs="Times New Roman" w:hint="default"/>
        <w:spacing w:val="-104"/>
        <w:w w:val="99"/>
        <w:sz w:val="19"/>
        <w:szCs w:val="19"/>
        <w:lang w:val="zh-CN" w:eastAsia="zh-CN" w:bidi="zh-CN"/>
      </w:rPr>
    </w:lvl>
    <w:lvl w:ilvl="1" w:tplc="E46EEFC8">
      <w:numFmt w:val="bullet"/>
      <w:lvlText w:val="•"/>
      <w:lvlJc w:val="left"/>
      <w:pPr>
        <w:ind w:left="1662" w:hanging="362"/>
      </w:pPr>
      <w:rPr>
        <w:rFonts w:hint="default"/>
        <w:lang w:val="zh-CN" w:eastAsia="zh-CN" w:bidi="zh-CN"/>
      </w:rPr>
    </w:lvl>
    <w:lvl w:ilvl="2" w:tplc="87347AA8">
      <w:numFmt w:val="bullet"/>
      <w:lvlText w:val="•"/>
      <w:lvlJc w:val="left"/>
      <w:pPr>
        <w:ind w:left="2585" w:hanging="362"/>
      </w:pPr>
      <w:rPr>
        <w:rFonts w:hint="default"/>
        <w:lang w:val="zh-CN" w:eastAsia="zh-CN" w:bidi="zh-CN"/>
      </w:rPr>
    </w:lvl>
    <w:lvl w:ilvl="3" w:tplc="F9FE222E">
      <w:numFmt w:val="bullet"/>
      <w:lvlText w:val="•"/>
      <w:lvlJc w:val="left"/>
      <w:pPr>
        <w:ind w:left="3507" w:hanging="362"/>
      </w:pPr>
      <w:rPr>
        <w:rFonts w:hint="default"/>
        <w:lang w:val="zh-CN" w:eastAsia="zh-CN" w:bidi="zh-CN"/>
      </w:rPr>
    </w:lvl>
    <w:lvl w:ilvl="4" w:tplc="C1B6F9F0">
      <w:numFmt w:val="bullet"/>
      <w:lvlText w:val="•"/>
      <w:lvlJc w:val="left"/>
      <w:pPr>
        <w:ind w:left="4430" w:hanging="362"/>
      </w:pPr>
      <w:rPr>
        <w:rFonts w:hint="default"/>
        <w:lang w:val="zh-CN" w:eastAsia="zh-CN" w:bidi="zh-CN"/>
      </w:rPr>
    </w:lvl>
    <w:lvl w:ilvl="5" w:tplc="25DE21E8">
      <w:numFmt w:val="bullet"/>
      <w:lvlText w:val="•"/>
      <w:lvlJc w:val="left"/>
      <w:pPr>
        <w:ind w:left="5353" w:hanging="362"/>
      </w:pPr>
      <w:rPr>
        <w:rFonts w:hint="default"/>
        <w:lang w:val="zh-CN" w:eastAsia="zh-CN" w:bidi="zh-CN"/>
      </w:rPr>
    </w:lvl>
    <w:lvl w:ilvl="6" w:tplc="0554ACEC">
      <w:numFmt w:val="bullet"/>
      <w:lvlText w:val="•"/>
      <w:lvlJc w:val="left"/>
      <w:pPr>
        <w:ind w:left="6275" w:hanging="362"/>
      </w:pPr>
      <w:rPr>
        <w:rFonts w:hint="default"/>
        <w:lang w:val="zh-CN" w:eastAsia="zh-CN" w:bidi="zh-CN"/>
      </w:rPr>
    </w:lvl>
    <w:lvl w:ilvl="7" w:tplc="82488BD8">
      <w:numFmt w:val="bullet"/>
      <w:lvlText w:val="•"/>
      <w:lvlJc w:val="left"/>
      <w:pPr>
        <w:ind w:left="7198" w:hanging="362"/>
      </w:pPr>
      <w:rPr>
        <w:rFonts w:hint="default"/>
        <w:lang w:val="zh-CN" w:eastAsia="zh-CN" w:bidi="zh-CN"/>
      </w:rPr>
    </w:lvl>
    <w:lvl w:ilvl="8" w:tplc="4470DE78">
      <w:numFmt w:val="bullet"/>
      <w:lvlText w:val="•"/>
      <w:lvlJc w:val="left"/>
      <w:pPr>
        <w:ind w:left="8120" w:hanging="362"/>
      </w:pPr>
      <w:rPr>
        <w:rFonts w:hint="default"/>
        <w:lang w:val="zh-CN" w:eastAsia="zh-CN" w:bidi="zh-CN"/>
      </w:rPr>
    </w:lvl>
  </w:abstractNum>
  <w:abstractNum w:abstractNumId="14">
    <w:nsid w:val="7260C024"/>
    <w:multiLevelType w:val="hybridMultilevel"/>
    <w:tmpl w:val="00000000"/>
    <w:lvl w:ilvl="0" w:tplc="EFF8BC4C">
      <w:start w:val="1"/>
      <w:numFmt w:val="decimal"/>
      <w:lvlText w:val="%1."/>
      <w:lvlJc w:val="left"/>
      <w:pPr>
        <w:ind w:left="271" w:hanging="159"/>
        <w:jc w:val="left"/>
      </w:pPr>
      <w:rPr>
        <w:rFonts w:ascii="Times New Roman" w:eastAsia="Times New Roman" w:hAnsi="Times New Roman" w:cs="Times New Roman" w:hint="default"/>
        <w:spacing w:val="0"/>
        <w:w w:val="99"/>
        <w:sz w:val="19"/>
        <w:szCs w:val="19"/>
        <w:lang w:val="zh-CN" w:eastAsia="zh-CN" w:bidi="zh-CN"/>
      </w:rPr>
    </w:lvl>
    <w:lvl w:ilvl="1" w:tplc="564AA4FA">
      <w:numFmt w:val="bullet"/>
      <w:lvlText w:val="•"/>
      <w:lvlJc w:val="left"/>
      <w:pPr>
        <w:ind w:left="280" w:hanging="159"/>
      </w:pPr>
      <w:rPr>
        <w:rFonts w:hint="default"/>
        <w:lang w:val="zh-CN" w:eastAsia="zh-CN" w:bidi="zh-CN"/>
      </w:rPr>
    </w:lvl>
    <w:lvl w:ilvl="2" w:tplc="7584C57E">
      <w:numFmt w:val="bullet"/>
      <w:lvlText w:val="•"/>
      <w:lvlJc w:val="left"/>
      <w:pPr>
        <w:ind w:left="380" w:hanging="159"/>
      </w:pPr>
      <w:rPr>
        <w:rFonts w:hint="default"/>
        <w:lang w:val="zh-CN" w:eastAsia="zh-CN" w:bidi="zh-CN"/>
      </w:rPr>
    </w:lvl>
    <w:lvl w:ilvl="3" w:tplc="25C0AE6E">
      <w:numFmt w:val="bullet"/>
      <w:lvlText w:val="•"/>
      <w:lvlJc w:val="left"/>
      <w:pPr>
        <w:ind w:left="1578" w:hanging="159"/>
      </w:pPr>
      <w:rPr>
        <w:rFonts w:hint="default"/>
        <w:lang w:val="zh-CN" w:eastAsia="zh-CN" w:bidi="zh-CN"/>
      </w:rPr>
    </w:lvl>
    <w:lvl w:ilvl="4" w:tplc="61268582">
      <w:numFmt w:val="bullet"/>
      <w:lvlText w:val="•"/>
      <w:lvlJc w:val="left"/>
      <w:pPr>
        <w:ind w:left="2776" w:hanging="159"/>
      </w:pPr>
      <w:rPr>
        <w:rFonts w:hint="default"/>
        <w:lang w:val="zh-CN" w:eastAsia="zh-CN" w:bidi="zh-CN"/>
      </w:rPr>
    </w:lvl>
    <w:lvl w:ilvl="5" w:tplc="3AF89AF8">
      <w:numFmt w:val="bullet"/>
      <w:lvlText w:val="•"/>
      <w:lvlJc w:val="left"/>
      <w:pPr>
        <w:ind w:left="3974" w:hanging="159"/>
      </w:pPr>
      <w:rPr>
        <w:rFonts w:hint="default"/>
        <w:lang w:val="zh-CN" w:eastAsia="zh-CN" w:bidi="zh-CN"/>
      </w:rPr>
    </w:lvl>
    <w:lvl w:ilvl="6" w:tplc="C3B203CC">
      <w:numFmt w:val="bullet"/>
      <w:lvlText w:val="•"/>
      <w:lvlJc w:val="left"/>
      <w:pPr>
        <w:ind w:left="5173" w:hanging="159"/>
      </w:pPr>
      <w:rPr>
        <w:rFonts w:hint="default"/>
        <w:lang w:val="zh-CN" w:eastAsia="zh-CN" w:bidi="zh-CN"/>
      </w:rPr>
    </w:lvl>
    <w:lvl w:ilvl="7" w:tplc="13F4D59C">
      <w:numFmt w:val="bullet"/>
      <w:lvlText w:val="•"/>
      <w:lvlJc w:val="left"/>
      <w:pPr>
        <w:ind w:left="6371" w:hanging="159"/>
      </w:pPr>
      <w:rPr>
        <w:rFonts w:hint="default"/>
        <w:lang w:val="zh-CN" w:eastAsia="zh-CN" w:bidi="zh-CN"/>
      </w:rPr>
    </w:lvl>
    <w:lvl w:ilvl="8" w:tplc="59522B84">
      <w:numFmt w:val="bullet"/>
      <w:lvlText w:val="•"/>
      <w:lvlJc w:val="left"/>
      <w:pPr>
        <w:ind w:left="7569" w:hanging="159"/>
      </w:pPr>
      <w:rPr>
        <w:rFonts w:hint="default"/>
        <w:lang w:val="zh-CN" w:eastAsia="zh-CN" w:bidi="zh-CN"/>
      </w:rPr>
    </w:lvl>
  </w:abstractNum>
  <w:num w:numId="1">
    <w:abstractNumId w:val="6"/>
  </w:num>
  <w:num w:numId="2">
    <w:abstractNumId w:val="4"/>
  </w:num>
  <w:num w:numId="3">
    <w:abstractNumId w:val="7"/>
  </w:num>
  <w:num w:numId="4">
    <w:abstractNumId w:val="12"/>
  </w:num>
  <w:num w:numId="5">
    <w:abstractNumId w:val="5"/>
  </w:num>
  <w:num w:numId="6">
    <w:abstractNumId w:val="9"/>
  </w:num>
  <w:num w:numId="7">
    <w:abstractNumId w:val="0"/>
  </w:num>
  <w:num w:numId="8">
    <w:abstractNumId w:val="1"/>
  </w:num>
  <w:num w:numId="9">
    <w:abstractNumId w:val="8"/>
  </w:num>
  <w:num w:numId="10">
    <w:abstractNumId w:val="10"/>
  </w:num>
  <w:num w:numId="11">
    <w:abstractNumId w:val="3"/>
  </w:num>
  <w:num w:numId="12">
    <w:abstractNumId w:val="11"/>
  </w:num>
  <w:num w:numId="13">
    <w:abstractNumId w:val="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savePreviewPicture/>
  <w:hdrShapeDefaults>
    <o:shapedefaults v:ext="edit" spidmax="3074"/>
  </w:hdrShapeDefaults>
  <w:footnotePr>
    <w:footnote w:id="0"/>
    <w:footnote w:id="1"/>
  </w:footnotePr>
  <w:endnotePr>
    <w:endnote w:id="0"/>
    <w:endnote w:id="1"/>
  </w:endnotePr>
  <w:compat>
    <w:ulTrailSpace/>
    <w:shapeLayoutLikeWW8/>
    <w:useFELayout/>
  </w:compat>
  <w:rsids>
    <w:rsidRoot w:val="0090467D"/>
    <w:rsid w:val="006E7E67"/>
    <w:rsid w:val="0090467D"/>
    <w:rsid w:val="00D65E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467D"/>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0467D"/>
    <w:rPr>
      <w:sz w:val="21"/>
      <w:szCs w:val="21"/>
    </w:rPr>
  </w:style>
  <w:style w:type="paragraph" w:customStyle="1" w:styleId="Heading1">
    <w:name w:val="Heading 1"/>
    <w:basedOn w:val="a"/>
    <w:uiPriority w:val="1"/>
    <w:qFormat/>
    <w:rsid w:val="0090467D"/>
    <w:pPr>
      <w:spacing w:before="64"/>
      <w:ind w:left="520" w:hanging="3615"/>
      <w:outlineLvl w:val="1"/>
    </w:pPr>
    <w:rPr>
      <w:rFonts w:ascii="黑体" w:eastAsia="黑体" w:hAnsi="黑体" w:cs="黑体"/>
      <w:sz w:val="32"/>
      <w:szCs w:val="32"/>
    </w:rPr>
  </w:style>
  <w:style w:type="paragraph" w:customStyle="1" w:styleId="Heading2">
    <w:name w:val="Heading 2"/>
    <w:basedOn w:val="a"/>
    <w:uiPriority w:val="1"/>
    <w:qFormat/>
    <w:rsid w:val="0090467D"/>
    <w:pPr>
      <w:ind w:left="112"/>
      <w:outlineLvl w:val="2"/>
    </w:pPr>
    <w:rPr>
      <w:rFonts w:ascii="黑体" w:eastAsia="黑体" w:hAnsi="黑体" w:cs="黑体"/>
      <w:sz w:val="24"/>
      <w:szCs w:val="24"/>
    </w:rPr>
  </w:style>
  <w:style w:type="paragraph" w:styleId="a4">
    <w:name w:val="List Paragraph"/>
    <w:basedOn w:val="a"/>
    <w:uiPriority w:val="1"/>
    <w:qFormat/>
    <w:rsid w:val="0090467D"/>
    <w:pPr>
      <w:ind w:left="386"/>
    </w:pPr>
  </w:style>
  <w:style w:type="paragraph" w:customStyle="1" w:styleId="TableParagraph">
    <w:name w:val="Table Paragraph"/>
    <w:basedOn w:val="a"/>
    <w:uiPriority w:val="1"/>
    <w:qFormat/>
    <w:rsid w:val="0090467D"/>
    <w:pPr>
      <w:spacing w:before="131"/>
      <w:ind w:left="44"/>
    </w:pPr>
    <w:rPr>
      <w:rFonts w:ascii="新宋体" w:eastAsia="新宋体" w:hAnsi="新宋体" w:cs="新宋体"/>
    </w:rPr>
  </w:style>
  <w:style w:type="paragraph" w:styleId="a5">
    <w:name w:val="header"/>
    <w:basedOn w:val="a"/>
    <w:link w:val="Char"/>
    <w:uiPriority w:val="99"/>
    <w:semiHidden/>
    <w:unhideWhenUsed/>
    <w:rsid w:val="00D65E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65E23"/>
    <w:rPr>
      <w:rFonts w:ascii="宋体" w:eastAsia="宋体" w:hAnsi="宋体" w:cs="宋体"/>
      <w:sz w:val="18"/>
      <w:szCs w:val="18"/>
      <w:lang w:val="zh-CN" w:eastAsia="zh-CN" w:bidi="zh-CN"/>
    </w:rPr>
  </w:style>
  <w:style w:type="paragraph" w:styleId="a6">
    <w:name w:val="footer"/>
    <w:basedOn w:val="a"/>
    <w:link w:val="Char0"/>
    <w:uiPriority w:val="99"/>
    <w:semiHidden/>
    <w:unhideWhenUsed/>
    <w:rsid w:val="00D65E23"/>
    <w:pPr>
      <w:tabs>
        <w:tab w:val="center" w:pos="4153"/>
        <w:tab w:val="right" w:pos="8306"/>
      </w:tabs>
      <w:snapToGrid w:val="0"/>
    </w:pPr>
    <w:rPr>
      <w:sz w:val="18"/>
      <w:szCs w:val="18"/>
    </w:rPr>
  </w:style>
  <w:style w:type="character" w:customStyle="1" w:styleId="Char0">
    <w:name w:val="页脚 Char"/>
    <w:basedOn w:val="a0"/>
    <w:link w:val="a6"/>
    <w:uiPriority w:val="99"/>
    <w:semiHidden/>
    <w:rsid w:val="00D65E23"/>
    <w:rPr>
      <w:rFonts w:ascii="宋体" w:eastAsia="宋体" w:hAnsi="宋体" w:cs="宋体"/>
      <w:sz w:val="18"/>
      <w:szCs w:val="18"/>
      <w:lang w:val="zh-CN" w:eastAsia="zh-CN" w:bidi="zh-CN"/>
    </w:rPr>
  </w:style>
  <w:style w:type="paragraph" w:styleId="a7">
    <w:name w:val="Balloon Text"/>
    <w:basedOn w:val="a"/>
    <w:link w:val="Char1"/>
    <w:uiPriority w:val="99"/>
    <w:semiHidden/>
    <w:unhideWhenUsed/>
    <w:rsid w:val="00D65E23"/>
    <w:rPr>
      <w:sz w:val="18"/>
      <w:szCs w:val="18"/>
    </w:rPr>
  </w:style>
  <w:style w:type="character" w:customStyle="1" w:styleId="Char1">
    <w:name w:val="批注框文本 Char"/>
    <w:basedOn w:val="a0"/>
    <w:link w:val="a7"/>
    <w:uiPriority w:val="99"/>
    <w:semiHidden/>
    <w:rsid w:val="00D65E23"/>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image" Target="media/image32.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2019-11-04T10:58:00Z</dcterms:created>
  <dcterms:modified xsi:type="dcterms:W3CDTF">2019-11-07T23:36:00Z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WPS 文字</vt:lpwstr>
  </property>
  <property fmtid="{D5CDD505-2E9C-101B-9397-08002B2CF9AE}" pid="4" name="LastSaved">
    <vt:filetime>2019-11-04T00:00:00Z</vt:filetime>
  </property>
</Properties>
</file>